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2C" w:rsidRDefault="007F4DF9" w:rsidP="0089342C">
      <w:pPr>
        <w:pStyle w:val="affc"/>
        <w:ind w:left="0"/>
        <w:jc w:val="center"/>
        <w:rPr>
          <w:sz w:val="26"/>
        </w:rPr>
      </w:pPr>
      <w:bookmarkStart w:id="0" w:name="bookmark2"/>
      <w:r>
        <w:rPr>
          <w:rFonts w:cs="Arial Unicode MS"/>
          <w:b/>
          <w:noProof/>
          <w:color w:val="000000"/>
          <w:lang w:eastAsia="ru-RU"/>
        </w:rPr>
        <w:drawing>
          <wp:anchor distT="0" distB="0" distL="114300" distR="114300" simplePos="0" relativeHeight="251658240" behindDoc="1" locked="0" layoutInCell="1" allowOverlap="1">
            <wp:simplePos x="0" y="0"/>
            <wp:positionH relativeFrom="column">
              <wp:posOffset>-499110</wp:posOffset>
            </wp:positionH>
            <wp:positionV relativeFrom="paragraph">
              <wp:posOffset>-214630</wp:posOffset>
            </wp:positionV>
            <wp:extent cx="6644640" cy="9505950"/>
            <wp:effectExtent l="19050" t="0" r="3810" b="0"/>
            <wp:wrapTight wrapText="bothSides">
              <wp:wrapPolygon edited="0">
                <wp:start x="-62" y="0"/>
                <wp:lineTo x="-62" y="21557"/>
                <wp:lineTo x="21612" y="21557"/>
                <wp:lineTo x="21612" y="0"/>
                <wp:lineTo x="-62" y="0"/>
              </wp:wrapPolygon>
            </wp:wrapTight>
            <wp:docPr id="1" name="Рисунок 1" descr="C:\Users\РОО\Documents\Scanned Documents\и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О\Documents\Scanned Documents\ип.jpeg"/>
                    <pic:cNvPicPr>
                      <a:picLocks noChangeAspect="1" noChangeArrowheads="1"/>
                    </pic:cNvPicPr>
                  </pic:nvPicPr>
                  <pic:blipFill>
                    <a:blip r:embed="rId9"/>
                    <a:srcRect/>
                    <a:stretch>
                      <a:fillRect/>
                    </a:stretch>
                  </pic:blipFill>
                  <pic:spPr bwMode="auto">
                    <a:xfrm>
                      <a:off x="0" y="0"/>
                      <a:ext cx="6644640" cy="9505950"/>
                    </a:xfrm>
                    <a:prstGeom prst="rect">
                      <a:avLst/>
                    </a:prstGeom>
                    <a:noFill/>
                    <a:ln w="9525">
                      <a:noFill/>
                      <a:miter lim="800000"/>
                      <a:headEnd/>
                      <a:tailEnd/>
                    </a:ln>
                  </pic:spPr>
                </pic:pic>
              </a:graphicData>
            </a:graphic>
          </wp:anchor>
        </w:drawing>
      </w:r>
    </w:p>
    <w:p w:rsidR="005B3241" w:rsidRPr="00B97F48" w:rsidRDefault="008363CE" w:rsidP="00C979EE">
      <w:pPr>
        <w:pStyle w:val="120"/>
        <w:keepNext/>
        <w:keepLines/>
        <w:shd w:val="clear" w:color="auto" w:fill="auto"/>
        <w:spacing w:before="0" w:after="156" w:line="288" w:lineRule="auto"/>
        <w:ind w:left="2720"/>
        <w:jc w:val="left"/>
        <w:rPr>
          <w:rStyle w:val="123"/>
          <w:b w:val="0"/>
          <w:sz w:val="24"/>
          <w:szCs w:val="24"/>
        </w:rPr>
      </w:pPr>
      <w:r w:rsidRPr="00B97F48">
        <w:rPr>
          <w:rStyle w:val="123"/>
          <w:sz w:val="24"/>
          <w:szCs w:val="24"/>
        </w:rPr>
        <w:lastRenderedPageBreak/>
        <w:t>СОДЕРЖАНИЕ</w:t>
      </w:r>
      <w:bookmarkEnd w:id="0"/>
    </w:p>
    <w:tbl>
      <w:tblPr>
        <w:tblStyle w:val="aff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tblGrid>
      <w:tr w:rsidR="00B97F48" w:rsidRPr="00B97F48" w:rsidTr="00B97F48">
        <w:tc>
          <w:tcPr>
            <w:tcW w:w="8789" w:type="dxa"/>
          </w:tcPr>
          <w:p w:rsidR="00B97F48" w:rsidRPr="00B97F48" w:rsidRDefault="0089342C" w:rsidP="00B803FE">
            <w:pPr>
              <w:pStyle w:val="aff2"/>
              <w:numPr>
                <w:ilvl w:val="0"/>
                <w:numId w:val="5"/>
              </w:numPr>
              <w:autoSpaceDE w:val="0"/>
              <w:autoSpaceDN w:val="0"/>
              <w:adjustRightInd w:val="0"/>
              <w:spacing w:after="0" w:line="288" w:lineRule="auto"/>
              <w:ind w:left="0" w:firstLine="709"/>
              <w:jc w:val="both"/>
              <w:rPr>
                <w:rStyle w:val="123"/>
                <w:rFonts w:eastAsia="Arial Unicode MS"/>
                <w:color w:val="000000"/>
                <w:sz w:val="24"/>
                <w:szCs w:val="24"/>
                <w:lang w:eastAsia="ru-RU"/>
              </w:rPr>
            </w:pPr>
            <w:r>
              <w:rPr>
                <w:rFonts w:ascii="Times New Roman" w:eastAsia="Arial Unicode MS" w:hAnsi="Times New Roman" w:cs="Times New Roman"/>
                <w:color w:val="000000"/>
                <w:sz w:val="24"/>
                <w:szCs w:val="24"/>
                <w:lang w:eastAsia="ru-RU"/>
              </w:rPr>
              <w:t xml:space="preserve">Целевой раздел </w:t>
            </w:r>
            <w:r w:rsidR="00B97F48" w:rsidRPr="00B97F48">
              <w:rPr>
                <w:rFonts w:ascii="Times New Roman" w:eastAsia="Arial Unicode MS" w:hAnsi="Times New Roman" w:cs="Times New Roman"/>
                <w:color w:val="000000"/>
                <w:sz w:val="24"/>
                <w:szCs w:val="24"/>
                <w:lang w:eastAsia="ru-RU"/>
              </w:rPr>
              <w:t xml:space="preserve"> образовательной программы учебно</w:t>
            </w:r>
            <w:r w:rsidR="000C597D">
              <w:rPr>
                <w:rFonts w:ascii="Times New Roman" w:eastAsia="Arial Unicode MS" w:hAnsi="Times New Roman" w:cs="Times New Roman"/>
                <w:color w:val="000000"/>
                <w:sz w:val="24"/>
                <w:szCs w:val="24"/>
                <w:lang w:eastAsia="ru-RU"/>
              </w:rPr>
              <w:t>го курса «Индивидуальный проект</w:t>
            </w:r>
            <w:r w:rsidR="00B97F48" w:rsidRPr="00B97F48">
              <w:rPr>
                <w:rFonts w:ascii="Times New Roman" w:eastAsia="Arial Unicode MS" w:hAnsi="Times New Roman" w:cs="Times New Roman"/>
                <w:color w:val="000000"/>
                <w:sz w:val="24"/>
                <w:szCs w:val="24"/>
                <w:lang w:eastAsia="ru-RU"/>
              </w:rPr>
              <w:t xml:space="preserve">» для 10–11 классов образовательных организаций, реализующих программы среднего общего образования </w:t>
            </w:r>
          </w:p>
        </w:tc>
      </w:tr>
      <w:tr w:rsidR="00B97F48" w:rsidRPr="00B97F48" w:rsidTr="00B97F48">
        <w:tc>
          <w:tcPr>
            <w:tcW w:w="8789" w:type="dxa"/>
          </w:tcPr>
          <w:p w:rsidR="00B97F48" w:rsidRPr="00B97F48" w:rsidRDefault="00B97F48" w:rsidP="00F6234D">
            <w:pPr>
              <w:pStyle w:val="aff2"/>
              <w:numPr>
                <w:ilvl w:val="1"/>
                <w:numId w:val="5"/>
              </w:numPr>
              <w:autoSpaceDE w:val="0"/>
              <w:autoSpaceDN w:val="0"/>
              <w:adjustRightInd w:val="0"/>
              <w:spacing w:after="0" w:line="288" w:lineRule="auto"/>
              <w:ind w:left="0" w:firstLine="709"/>
              <w:jc w:val="both"/>
              <w:rPr>
                <w:rStyle w:val="123"/>
                <w:rFonts w:eastAsia="Arial Unicode MS"/>
                <w:i/>
                <w:color w:val="000000"/>
                <w:sz w:val="24"/>
                <w:szCs w:val="24"/>
                <w:lang w:eastAsia="ru-RU"/>
              </w:rPr>
            </w:pPr>
            <w:r w:rsidRPr="00B97F48">
              <w:rPr>
                <w:rFonts w:ascii="Times New Roman" w:eastAsia="Arial Unicode MS" w:hAnsi="Times New Roman" w:cs="Times New Roman"/>
                <w:i/>
                <w:color w:val="000000"/>
                <w:sz w:val="24"/>
                <w:szCs w:val="24"/>
                <w:lang w:eastAsia="ru-RU"/>
              </w:rPr>
              <w:t>Пояснительная записка........................................................................</w:t>
            </w:r>
            <w:r w:rsidR="00B57AD3">
              <w:rPr>
                <w:rFonts w:ascii="Times New Roman" w:eastAsia="Arial Unicode MS" w:hAnsi="Times New Roman" w:cs="Times New Roman"/>
                <w:i/>
                <w:color w:val="000000"/>
                <w:sz w:val="24"/>
                <w:szCs w:val="24"/>
                <w:lang w:eastAsia="ru-RU"/>
              </w:rPr>
              <w:t>.</w:t>
            </w:r>
            <w:r w:rsidRPr="00B97F48">
              <w:rPr>
                <w:rFonts w:ascii="Times New Roman" w:eastAsia="Arial Unicode MS" w:hAnsi="Times New Roman" w:cs="Times New Roman"/>
                <w:i/>
                <w:color w:val="000000"/>
                <w:sz w:val="24"/>
                <w:szCs w:val="24"/>
                <w:lang w:eastAsia="ru-RU"/>
              </w:rPr>
              <w:t>...</w:t>
            </w:r>
            <w:r w:rsidR="00B57AD3">
              <w:rPr>
                <w:rFonts w:ascii="Times New Roman" w:eastAsia="Arial Unicode MS" w:hAnsi="Times New Roman" w:cs="Times New Roman"/>
                <w:i/>
                <w:color w:val="000000"/>
                <w:sz w:val="24"/>
                <w:szCs w:val="24"/>
                <w:lang w:eastAsia="ru-RU"/>
              </w:rPr>
              <w:t>2</w:t>
            </w:r>
          </w:p>
        </w:tc>
      </w:tr>
      <w:tr w:rsidR="00B97F48" w:rsidRPr="00B97F48" w:rsidTr="00B97F48">
        <w:tc>
          <w:tcPr>
            <w:tcW w:w="8789" w:type="dxa"/>
          </w:tcPr>
          <w:p w:rsidR="00B97F48" w:rsidRPr="00B97F48" w:rsidRDefault="00B97F48" w:rsidP="00F6234D">
            <w:pPr>
              <w:pStyle w:val="aff2"/>
              <w:numPr>
                <w:ilvl w:val="1"/>
                <w:numId w:val="5"/>
              </w:numPr>
              <w:autoSpaceDE w:val="0"/>
              <w:autoSpaceDN w:val="0"/>
              <w:adjustRightInd w:val="0"/>
              <w:spacing w:after="0" w:line="288" w:lineRule="auto"/>
              <w:ind w:left="0" w:firstLine="709"/>
              <w:jc w:val="both"/>
              <w:rPr>
                <w:rStyle w:val="123"/>
                <w:rFonts w:eastAsia="Arial Unicode MS"/>
                <w:i/>
                <w:color w:val="000000"/>
                <w:sz w:val="24"/>
                <w:szCs w:val="24"/>
                <w:lang w:eastAsia="ru-RU"/>
              </w:rPr>
            </w:pPr>
            <w:r w:rsidRPr="00B97F48">
              <w:rPr>
                <w:rFonts w:ascii="Times New Roman" w:eastAsia="Arial Unicode MS" w:hAnsi="Times New Roman" w:cs="Times New Roman"/>
                <w:i/>
                <w:color w:val="000000"/>
                <w:sz w:val="24"/>
                <w:szCs w:val="24"/>
                <w:lang w:eastAsia="ru-RU"/>
              </w:rPr>
              <w:t>Общая характеристика учебного курса................................................</w:t>
            </w:r>
            <w:r w:rsidR="00E7733E">
              <w:rPr>
                <w:rFonts w:ascii="Times New Roman" w:eastAsia="Arial Unicode MS" w:hAnsi="Times New Roman" w:cs="Times New Roman"/>
                <w:i/>
                <w:color w:val="000000"/>
                <w:sz w:val="24"/>
                <w:szCs w:val="24"/>
                <w:lang w:eastAsia="ru-RU"/>
              </w:rPr>
              <w:t>4</w:t>
            </w:r>
          </w:p>
        </w:tc>
      </w:tr>
      <w:tr w:rsidR="00B97F48" w:rsidRPr="00B97F48" w:rsidTr="00B97F48">
        <w:tc>
          <w:tcPr>
            <w:tcW w:w="8789" w:type="dxa"/>
          </w:tcPr>
          <w:p w:rsidR="00B97F48" w:rsidRPr="00B97F48" w:rsidRDefault="00B97F48" w:rsidP="00F6234D">
            <w:pPr>
              <w:pStyle w:val="aff2"/>
              <w:numPr>
                <w:ilvl w:val="1"/>
                <w:numId w:val="5"/>
              </w:numPr>
              <w:autoSpaceDE w:val="0"/>
              <w:autoSpaceDN w:val="0"/>
              <w:adjustRightInd w:val="0"/>
              <w:spacing w:after="0" w:line="288" w:lineRule="auto"/>
              <w:ind w:left="0" w:firstLine="709"/>
              <w:jc w:val="both"/>
              <w:rPr>
                <w:rStyle w:val="123"/>
                <w:rFonts w:eastAsia="Arial Unicode MS"/>
                <w:i/>
                <w:color w:val="000000"/>
                <w:sz w:val="24"/>
                <w:szCs w:val="24"/>
                <w:lang w:eastAsia="ru-RU"/>
              </w:rPr>
            </w:pPr>
            <w:r w:rsidRPr="00B97F48">
              <w:rPr>
                <w:rFonts w:ascii="Times New Roman" w:eastAsia="Arial Unicode MS" w:hAnsi="Times New Roman" w:cs="Times New Roman"/>
                <w:i/>
                <w:color w:val="000000"/>
                <w:sz w:val="24"/>
                <w:szCs w:val="24"/>
                <w:lang w:eastAsia="ru-RU"/>
              </w:rPr>
              <w:t>Цели и задачи учебного курса..................................................................</w:t>
            </w:r>
            <w:r w:rsidR="00E7733E">
              <w:rPr>
                <w:rFonts w:ascii="Times New Roman" w:eastAsia="Arial Unicode MS" w:hAnsi="Times New Roman" w:cs="Times New Roman"/>
                <w:i/>
                <w:color w:val="000000"/>
                <w:sz w:val="24"/>
                <w:szCs w:val="24"/>
                <w:lang w:eastAsia="ru-RU"/>
              </w:rPr>
              <w:t>5</w:t>
            </w:r>
          </w:p>
        </w:tc>
      </w:tr>
      <w:tr w:rsidR="00B97F48" w:rsidRPr="00B97F48" w:rsidTr="00B97F48">
        <w:tc>
          <w:tcPr>
            <w:tcW w:w="8789" w:type="dxa"/>
          </w:tcPr>
          <w:p w:rsidR="00B97F48" w:rsidRPr="00B97F48" w:rsidRDefault="00B97F48" w:rsidP="00F6234D">
            <w:pPr>
              <w:pStyle w:val="aff2"/>
              <w:numPr>
                <w:ilvl w:val="1"/>
                <w:numId w:val="5"/>
              </w:numPr>
              <w:autoSpaceDE w:val="0"/>
              <w:autoSpaceDN w:val="0"/>
              <w:adjustRightInd w:val="0"/>
              <w:spacing w:after="0" w:line="288" w:lineRule="auto"/>
              <w:ind w:left="0" w:firstLine="709"/>
              <w:jc w:val="both"/>
              <w:rPr>
                <w:rStyle w:val="123"/>
                <w:rFonts w:eastAsia="Arial Unicode MS"/>
                <w:i/>
                <w:color w:val="000000"/>
                <w:sz w:val="24"/>
                <w:szCs w:val="24"/>
                <w:lang w:eastAsia="ru-RU"/>
              </w:rPr>
            </w:pPr>
            <w:r w:rsidRPr="00B97F48">
              <w:rPr>
                <w:rFonts w:ascii="Times New Roman" w:eastAsia="Arial Unicode MS" w:hAnsi="Times New Roman" w:cs="Times New Roman"/>
                <w:i/>
                <w:color w:val="000000"/>
                <w:sz w:val="24"/>
                <w:szCs w:val="24"/>
                <w:lang w:eastAsia="ru-RU"/>
              </w:rPr>
              <w:t>Планируемые результаты обучения (личностные, метапредметные, предметные)....................................................................................</w:t>
            </w:r>
            <w:r w:rsidR="00E7733E">
              <w:rPr>
                <w:rFonts w:ascii="Times New Roman" w:eastAsia="Arial Unicode MS" w:hAnsi="Times New Roman" w:cs="Times New Roman"/>
                <w:i/>
                <w:color w:val="000000"/>
                <w:sz w:val="24"/>
                <w:szCs w:val="24"/>
                <w:lang w:eastAsia="ru-RU"/>
              </w:rPr>
              <w:t>.................................</w:t>
            </w:r>
            <w:r w:rsidR="003273F4">
              <w:rPr>
                <w:rFonts w:ascii="Times New Roman" w:eastAsia="Arial Unicode MS" w:hAnsi="Times New Roman" w:cs="Times New Roman"/>
                <w:i/>
                <w:color w:val="000000"/>
                <w:sz w:val="24"/>
                <w:szCs w:val="24"/>
                <w:lang w:eastAsia="ru-RU"/>
              </w:rPr>
              <w:t>6</w:t>
            </w:r>
          </w:p>
        </w:tc>
      </w:tr>
      <w:tr w:rsidR="00B97F48" w:rsidRPr="00B97F48" w:rsidTr="00B97F48">
        <w:tc>
          <w:tcPr>
            <w:tcW w:w="8789" w:type="dxa"/>
          </w:tcPr>
          <w:p w:rsidR="00B97F48" w:rsidRPr="00B97F48" w:rsidRDefault="00B97F48" w:rsidP="00F6234D">
            <w:pPr>
              <w:pStyle w:val="aff2"/>
              <w:numPr>
                <w:ilvl w:val="1"/>
                <w:numId w:val="5"/>
              </w:numPr>
              <w:autoSpaceDE w:val="0"/>
              <w:autoSpaceDN w:val="0"/>
              <w:adjustRightInd w:val="0"/>
              <w:spacing w:after="0" w:line="288" w:lineRule="auto"/>
              <w:ind w:left="0" w:firstLine="709"/>
              <w:jc w:val="both"/>
              <w:rPr>
                <w:rStyle w:val="123"/>
                <w:rFonts w:eastAsia="Arial Unicode MS"/>
                <w:i/>
                <w:color w:val="000000"/>
                <w:sz w:val="24"/>
                <w:szCs w:val="24"/>
                <w:lang w:eastAsia="ru-RU"/>
              </w:rPr>
            </w:pPr>
            <w:r w:rsidRPr="00B97F48">
              <w:rPr>
                <w:rFonts w:ascii="Times New Roman" w:eastAsia="Arial Unicode MS" w:hAnsi="Times New Roman" w:cs="Times New Roman"/>
                <w:i/>
                <w:color w:val="000000"/>
                <w:sz w:val="24"/>
                <w:szCs w:val="24"/>
                <w:lang w:eastAsia="ru-RU"/>
              </w:rPr>
              <w:t>Рекомендации по системе оценки достижения планируемых результатов освоения программы учебного курса.......................................................</w:t>
            </w:r>
            <w:r w:rsidR="003273F4">
              <w:rPr>
                <w:rFonts w:ascii="Times New Roman" w:eastAsia="Arial Unicode MS" w:hAnsi="Times New Roman" w:cs="Times New Roman"/>
                <w:i/>
                <w:color w:val="000000"/>
                <w:sz w:val="24"/>
                <w:szCs w:val="24"/>
                <w:lang w:eastAsia="ru-RU"/>
              </w:rPr>
              <w:t>9</w:t>
            </w:r>
          </w:p>
        </w:tc>
      </w:tr>
      <w:tr w:rsidR="00B97F48" w:rsidRPr="00B97F48" w:rsidTr="00B97F48">
        <w:tc>
          <w:tcPr>
            <w:tcW w:w="8789" w:type="dxa"/>
          </w:tcPr>
          <w:p w:rsidR="00B97F48" w:rsidRPr="00B97F48" w:rsidRDefault="00B803FE" w:rsidP="000C597D">
            <w:pPr>
              <w:pStyle w:val="aff2"/>
              <w:numPr>
                <w:ilvl w:val="0"/>
                <w:numId w:val="5"/>
              </w:numPr>
              <w:autoSpaceDE w:val="0"/>
              <w:autoSpaceDN w:val="0"/>
              <w:adjustRightInd w:val="0"/>
              <w:spacing w:after="0" w:line="288" w:lineRule="auto"/>
              <w:ind w:left="0" w:firstLine="709"/>
              <w:jc w:val="both"/>
              <w:rPr>
                <w:rStyle w:val="123"/>
                <w:rFonts w:eastAsia="Arial Unicode MS"/>
                <w:color w:val="000000"/>
                <w:sz w:val="24"/>
                <w:szCs w:val="24"/>
                <w:lang w:eastAsia="ru-RU"/>
              </w:rPr>
            </w:pPr>
            <w:r>
              <w:rPr>
                <w:rFonts w:ascii="Times New Roman" w:eastAsia="Arial Unicode MS" w:hAnsi="Times New Roman" w:cs="Times New Roman"/>
                <w:color w:val="000000"/>
                <w:sz w:val="24"/>
                <w:szCs w:val="24"/>
                <w:lang w:eastAsia="ru-RU"/>
              </w:rPr>
              <w:t xml:space="preserve">Содержательный раздел </w:t>
            </w:r>
            <w:r w:rsidR="00B97F48" w:rsidRPr="00B97F48">
              <w:rPr>
                <w:rFonts w:ascii="Times New Roman" w:eastAsia="Arial Unicode MS" w:hAnsi="Times New Roman" w:cs="Times New Roman"/>
                <w:color w:val="000000"/>
                <w:sz w:val="24"/>
                <w:szCs w:val="24"/>
                <w:lang w:eastAsia="ru-RU"/>
              </w:rPr>
              <w:t xml:space="preserve"> образовательной программы учебно</w:t>
            </w:r>
            <w:r w:rsidR="000C597D">
              <w:rPr>
                <w:rFonts w:ascii="Times New Roman" w:eastAsia="Arial Unicode MS" w:hAnsi="Times New Roman" w:cs="Times New Roman"/>
                <w:color w:val="000000"/>
                <w:sz w:val="24"/>
                <w:szCs w:val="24"/>
                <w:lang w:eastAsia="ru-RU"/>
              </w:rPr>
              <w:t>го курса «Индивидуальный проект</w:t>
            </w:r>
            <w:r w:rsidR="00B97F48" w:rsidRPr="00B97F48">
              <w:rPr>
                <w:rFonts w:ascii="Times New Roman" w:eastAsia="Arial Unicode MS" w:hAnsi="Times New Roman" w:cs="Times New Roman"/>
                <w:color w:val="000000"/>
                <w:sz w:val="24"/>
                <w:szCs w:val="24"/>
                <w:lang w:eastAsia="ru-RU"/>
              </w:rPr>
              <w:t>» предметной области «Физическая культура, экология и основы безопасности жизнедеятельности» для 10–11 классов образовательных организаций, реализующих программы среднего общего образования............</w:t>
            </w:r>
            <w:r w:rsidR="003273F4">
              <w:rPr>
                <w:rFonts w:ascii="Times New Roman" w:eastAsia="Arial Unicode MS" w:hAnsi="Times New Roman" w:cs="Times New Roman"/>
                <w:color w:val="000000"/>
                <w:sz w:val="24"/>
                <w:szCs w:val="24"/>
                <w:lang w:eastAsia="ru-RU"/>
              </w:rPr>
              <w:t>...............................</w:t>
            </w:r>
            <w:r w:rsidR="000C597D">
              <w:rPr>
                <w:rFonts w:ascii="Times New Roman" w:eastAsia="Arial Unicode MS" w:hAnsi="Times New Roman" w:cs="Times New Roman"/>
                <w:color w:val="000000"/>
                <w:sz w:val="24"/>
                <w:szCs w:val="24"/>
                <w:lang w:eastAsia="ru-RU"/>
              </w:rPr>
              <w:t>..........................................................................</w:t>
            </w:r>
            <w:r w:rsidR="003273F4">
              <w:rPr>
                <w:rFonts w:ascii="Times New Roman" w:eastAsia="Arial Unicode MS" w:hAnsi="Times New Roman" w:cs="Times New Roman"/>
                <w:color w:val="000000"/>
                <w:sz w:val="24"/>
                <w:szCs w:val="24"/>
                <w:lang w:eastAsia="ru-RU"/>
              </w:rPr>
              <w:t>11</w:t>
            </w:r>
          </w:p>
        </w:tc>
      </w:tr>
      <w:tr w:rsidR="00B97F48" w:rsidRPr="00B97F48" w:rsidTr="00B97F48">
        <w:tc>
          <w:tcPr>
            <w:tcW w:w="8789" w:type="dxa"/>
          </w:tcPr>
          <w:p w:rsidR="00B97F48" w:rsidRDefault="00B97F48" w:rsidP="00B97F48">
            <w:pPr>
              <w:pStyle w:val="aff2"/>
              <w:numPr>
                <w:ilvl w:val="1"/>
                <w:numId w:val="5"/>
              </w:numPr>
              <w:autoSpaceDE w:val="0"/>
              <w:autoSpaceDN w:val="0"/>
              <w:adjustRightInd w:val="0"/>
              <w:spacing w:after="0" w:line="288" w:lineRule="auto"/>
              <w:ind w:left="0" w:firstLine="709"/>
              <w:jc w:val="both"/>
              <w:rPr>
                <w:rFonts w:ascii="Times New Roman" w:eastAsia="Arial Unicode MS" w:hAnsi="Times New Roman" w:cs="Times New Roman"/>
                <w:i/>
                <w:color w:val="000000"/>
                <w:sz w:val="24"/>
                <w:szCs w:val="24"/>
                <w:lang w:eastAsia="ru-RU"/>
              </w:rPr>
            </w:pPr>
            <w:r w:rsidRPr="00B97F48">
              <w:rPr>
                <w:rFonts w:ascii="Times New Roman" w:eastAsia="Arial Unicode MS" w:hAnsi="Times New Roman" w:cs="Times New Roman"/>
                <w:i/>
                <w:color w:val="000000"/>
                <w:sz w:val="24"/>
                <w:szCs w:val="24"/>
                <w:lang w:eastAsia="ru-RU"/>
              </w:rPr>
              <w:t>Содержан</w:t>
            </w:r>
            <w:r w:rsidR="003273F4">
              <w:rPr>
                <w:rFonts w:ascii="Times New Roman" w:eastAsia="Arial Unicode MS" w:hAnsi="Times New Roman" w:cs="Times New Roman"/>
                <w:i/>
                <w:color w:val="000000"/>
                <w:sz w:val="24"/>
                <w:szCs w:val="24"/>
                <w:lang w:eastAsia="ru-RU"/>
              </w:rPr>
              <w:t>ие учебного курса..............</w:t>
            </w:r>
            <w:r w:rsidRPr="00B97F48">
              <w:rPr>
                <w:rFonts w:ascii="Times New Roman" w:eastAsia="Arial Unicode MS" w:hAnsi="Times New Roman" w:cs="Times New Roman"/>
                <w:i/>
                <w:color w:val="000000"/>
                <w:sz w:val="24"/>
                <w:szCs w:val="24"/>
                <w:lang w:eastAsia="ru-RU"/>
              </w:rPr>
              <w:t>.....................</w:t>
            </w:r>
            <w:r w:rsidR="003273F4">
              <w:rPr>
                <w:rFonts w:ascii="Times New Roman" w:eastAsia="Arial Unicode MS" w:hAnsi="Times New Roman" w:cs="Times New Roman"/>
                <w:i/>
                <w:color w:val="000000"/>
                <w:sz w:val="24"/>
                <w:szCs w:val="24"/>
                <w:lang w:eastAsia="ru-RU"/>
              </w:rPr>
              <w:t>...............................11</w:t>
            </w:r>
          </w:p>
          <w:p w:rsidR="00B97F48" w:rsidRPr="00B97F48" w:rsidRDefault="0089342C" w:rsidP="003273F4">
            <w:pPr>
              <w:pStyle w:val="aff2"/>
              <w:numPr>
                <w:ilvl w:val="1"/>
                <w:numId w:val="5"/>
              </w:numPr>
              <w:autoSpaceDE w:val="0"/>
              <w:autoSpaceDN w:val="0"/>
              <w:adjustRightInd w:val="0"/>
              <w:spacing w:after="0" w:line="288" w:lineRule="auto"/>
              <w:ind w:left="0" w:firstLine="709"/>
              <w:jc w:val="both"/>
              <w:rPr>
                <w:rStyle w:val="123"/>
                <w:rFonts w:eastAsia="Arial Unicode MS"/>
                <w:i/>
                <w:color w:val="000000"/>
                <w:sz w:val="24"/>
                <w:szCs w:val="24"/>
                <w:lang w:eastAsia="ru-RU"/>
              </w:rPr>
            </w:pPr>
            <w:r>
              <w:rPr>
                <w:rFonts w:ascii="Times New Roman" w:eastAsia="Arial Unicode MS" w:hAnsi="Times New Roman" w:cs="Times New Roman"/>
                <w:i/>
                <w:color w:val="000000"/>
                <w:sz w:val="24"/>
                <w:szCs w:val="24"/>
                <w:lang w:eastAsia="ru-RU"/>
              </w:rPr>
              <w:t xml:space="preserve"> Т</w:t>
            </w:r>
            <w:r w:rsidR="00B97F48" w:rsidRPr="00B97F48">
              <w:rPr>
                <w:rFonts w:ascii="Times New Roman" w:eastAsia="Arial Unicode MS" w:hAnsi="Times New Roman" w:cs="Times New Roman"/>
                <w:i/>
                <w:color w:val="000000"/>
                <w:sz w:val="24"/>
                <w:szCs w:val="24"/>
                <w:lang w:eastAsia="ru-RU"/>
              </w:rPr>
              <w:t>ематическое планирование........</w:t>
            </w:r>
            <w:r w:rsidR="003273F4">
              <w:rPr>
                <w:rFonts w:ascii="Times New Roman" w:eastAsia="Arial Unicode MS" w:hAnsi="Times New Roman" w:cs="Times New Roman"/>
                <w:i/>
                <w:color w:val="000000"/>
                <w:sz w:val="24"/>
                <w:szCs w:val="24"/>
                <w:lang w:eastAsia="ru-RU"/>
              </w:rPr>
              <w:t>...............................</w:t>
            </w:r>
            <w:r w:rsidR="00B97F48" w:rsidRPr="00B97F48">
              <w:rPr>
                <w:rFonts w:ascii="Times New Roman" w:eastAsia="Arial Unicode MS" w:hAnsi="Times New Roman" w:cs="Times New Roman"/>
                <w:i/>
                <w:color w:val="000000"/>
                <w:sz w:val="24"/>
                <w:szCs w:val="24"/>
                <w:lang w:eastAsia="ru-RU"/>
              </w:rPr>
              <w:t>....</w:t>
            </w:r>
            <w:r w:rsidR="00B803FE">
              <w:rPr>
                <w:rFonts w:ascii="Times New Roman" w:eastAsia="Arial Unicode MS" w:hAnsi="Times New Roman" w:cs="Times New Roman"/>
                <w:i/>
                <w:color w:val="000000"/>
                <w:sz w:val="24"/>
                <w:szCs w:val="24"/>
                <w:lang w:eastAsia="ru-RU"/>
              </w:rPr>
              <w:t>....................</w:t>
            </w:r>
            <w:r w:rsidR="00B97F48" w:rsidRPr="00B97F48">
              <w:rPr>
                <w:rFonts w:ascii="Times New Roman" w:eastAsia="Arial Unicode MS" w:hAnsi="Times New Roman" w:cs="Times New Roman"/>
                <w:i/>
                <w:color w:val="000000"/>
                <w:sz w:val="24"/>
                <w:szCs w:val="24"/>
                <w:lang w:eastAsia="ru-RU"/>
              </w:rPr>
              <w:t>.</w:t>
            </w:r>
            <w:r w:rsidR="003273F4">
              <w:rPr>
                <w:rFonts w:ascii="Times New Roman" w:eastAsia="Arial Unicode MS" w:hAnsi="Times New Roman" w:cs="Times New Roman"/>
                <w:i/>
                <w:color w:val="000000"/>
                <w:sz w:val="24"/>
                <w:szCs w:val="24"/>
                <w:lang w:eastAsia="ru-RU"/>
              </w:rPr>
              <w:t>19</w:t>
            </w:r>
          </w:p>
        </w:tc>
      </w:tr>
      <w:tr w:rsidR="00B97F48" w:rsidRPr="00B97F48" w:rsidTr="00B97F48">
        <w:tc>
          <w:tcPr>
            <w:tcW w:w="8789" w:type="dxa"/>
          </w:tcPr>
          <w:p w:rsidR="00B97F48" w:rsidRPr="00B97F48" w:rsidRDefault="00B97F48" w:rsidP="00B803FE">
            <w:pPr>
              <w:pStyle w:val="aff2"/>
              <w:numPr>
                <w:ilvl w:val="0"/>
                <w:numId w:val="5"/>
              </w:numPr>
              <w:autoSpaceDE w:val="0"/>
              <w:autoSpaceDN w:val="0"/>
              <w:adjustRightInd w:val="0"/>
              <w:spacing w:after="0" w:line="288" w:lineRule="auto"/>
              <w:ind w:left="0" w:firstLine="709"/>
              <w:jc w:val="both"/>
              <w:rPr>
                <w:rFonts w:ascii="Times New Roman" w:eastAsia="Arial Unicode MS" w:hAnsi="Times New Roman" w:cs="Times New Roman"/>
                <w:color w:val="000000"/>
                <w:sz w:val="24"/>
                <w:szCs w:val="24"/>
                <w:lang w:eastAsia="ru-RU"/>
              </w:rPr>
            </w:pPr>
            <w:r w:rsidRPr="00B97F48">
              <w:rPr>
                <w:rFonts w:ascii="Times New Roman" w:eastAsia="Arial Unicode MS" w:hAnsi="Times New Roman" w:cs="Times New Roman"/>
                <w:color w:val="000000"/>
                <w:sz w:val="24"/>
                <w:szCs w:val="24"/>
                <w:lang w:eastAsia="ru-RU"/>
              </w:rPr>
              <w:t>Организационный раздел образовательной программы учебно</w:t>
            </w:r>
            <w:r w:rsidR="000C597D">
              <w:rPr>
                <w:rFonts w:ascii="Times New Roman" w:eastAsia="Arial Unicode MS" w:hAnsi="Times New Roman" w:cs="Times New Roman"/>
                <w:color w:val="000000"/>
                <w:sz w:val="24"/>
                <w:szCs w:val="24"/>
                <w:lang w:eastAsia="ru-RU"/>
              </w:rPr>
              <w:t>го курса «Индивидуальный проект</w:t>
            </w:r>
            <w:r w:rsidRPr="00B97F48">
              <w:rPr>
                <w:rFonts w:ascii="Times New Roman" w:eastAsia="Arial Unicode MS" w:hAnsi="Times New Roman" w:cs="Times New Roman"/>
                <w:color w:val="000000"/>
                <w:sz w:val="24"/>
                <w:szCs w:val="24"/>
                <w:lang w:eastAsia="ru-RU"/>
              </w:rPr>
              <w:t>» предметной области «Физическая культура, экология и основы безопасности жизнедеятельности» для 10–11 классов образовательных организаций, реализующих программы среднего общего образования.........</w:t>
            </w:r>
            <w:r w:rsidR="000C597D">
              <w:rPr>
                <w:rFonts w:ascii="Times New Roman" w:eastAsia="Arial Unicode MS" w:hAnsi="Times New Roman" w:cs="Times New Roman"/>
                <w:color w:val="000000"/>
                <w:sz w:val="24"/>
                <w:szCs w:val="24"/>
                <w:lang w:eastAsia="ru-RU"/>
              </w:rPr>
              <w:t>...........................................................................................................</w:t>
            </w:r>
            <w:r w:rsidRPr="00B97F48">
              <w:rPr>
                <w:rFonts w:ascii="Times New Roman" w:eastAsia="Arial Unicode MS" w:hAnsi="Times New Roman" w:cs="Times New Roman"/>
                <w:color w:val="000000"/>
                <w:sz w:val="24"/>
                <w:szCs w:val="24"/>
                <w:lang w:eastAsia="ru-RU"/>
              </w:rPr>
              <w:t>.</w:t>
            </w:r>
            <w:r w:rsidR="003273F4">
              <w:rPr>
                <w:rFonts w:ascii="Times New Roman" w:eastAsia="Arial Unicode MS" w:hAnsi="Times New Roman" w:cs="Times New Roman"/>
                <w:color w:val="000000"/>
                <w:sz w:val="24"/>
                <w:szCs w:val="24"/>
                <w:lang w:eastAsia="ru-RU"/>
              </w:rPr>
              <w:t>25</w:t>
            </w:r>
          </w:p>
        </w:tc>
      </w:tr>
      <w:tr w:rsidR="00B97F48" w:rsidRPr="00B97F48" w:rsidTr="00B97F48">
        <w:tc>
          <w:tcPr>
            <w:tcW w:w="8789" w:type="dxa"/>
          </w:tcPr>
          <w:p w:rsidR="00B97F48" w:rsidRPr="00B97F48" w:rsidRDefault="00B97F48" w:rsidP="003273F4">
            <w:pPr>
              <w:pStyle w:val="aff2"/>
              <w:numPr>
                <w:ilvl w:val="1"/>
                <w:numId w:val="5"/>
              </w:numPr>
              <w:autoSpaceDE w:val="0"/>
              <w:autoSpaceDN w:val="0"/>
              <w:adjustRightInd w:val="0"/>
              <w:spacing w:line="288" w:lineRule="auto"/>
              <w:jc w:val="both"/>
              <w:rPr>
                <w:rFonts w:ascii="Times New Roman" w:eastAsia="Arial Unicode MS" w:hAnsi="Times New Roman" w:cs="Times New Roman"/>
                <w:i/>
                <w:color w:val="000000"/>
                <w:sz w:val="24"/>
                <w:szCs w:val="24"/>
                <w:lang w:eastAsia="ru-RU"/>
              </w:rPr>
            </w:pPr>
            <w:r w:rsidRPr="00B97F48">
              <w:rPr>
                <w:rFonts w:ascii="Times New Roman" w:eastAsia="Arial Unicode MS" w:hAnsi="Times New Roman" w:cs="Times New Roman"/>
                <w:i/>
                <w:color w:val="000000"/>
                <w:sz w:val="24"/>
                <w:szCs w:val="24"/>
                <w:lang w:eastAsia="ru-RU"/>
              </w:rPr>
              <w:t xml:space="preserve">Место учебного курса в учебном плане </w:t>
            </w:r>
            <w:r w:rsidR="00F96189">
              <w:rPr>
                <w:rFonts w:ascii="Times New Roman" w:eastAsia="Arial Unicode MS" w:hAnsi="Times New Roman" w:cs="Times New Roman"/>
                <w:i/>
                <w:color w:val="000000"/>
                <w:sz w:val="24"/>
                <w:szCs w:val="24"/>
                <w:lang w:eastAsia="ru-RU"/>
              </w:rPr>
              <w:t>...................................................</w:t>
            </w:r>
            <w:r w:rsidRPr="00B97F48">
              <w:rPr>
                <w:rFonts w:ascii="Times New Roman" w:eastAsia="Arial Unicode MS" w:hAnsi="Times New Roman" w:cs="Times New Roman"/>
                <w:i/>
                <w:color w:val="000000"/>
                <w:sz w:val="24"/>
                <w:szCs w:val="24"/>
                <w:lang w:eastAsia="ru-RU"/>
              </w:rPr>
              <w:t>..</w:t>
            </w:r>
            <w:r w:rsidR="003273F4">
              <w:rPr>
                <w:rFonts w:ascii="Times New Roman" w:eastAsia="Arial Unicode MS" w:hAnsi="Times New Roman" w:cs="Times New Roman"/>
                <w:i/>
                <w:color w:val="000000"/>
                <w:sz w:val="24"/>
                <w:szCs w:val="24"/>
                <w:lang w:eastAsia="ru-RU"/>
              </w:rPr>
              <w:t>25</w:t>
            </w:r>
          </w:p>
        </w:tc>
      </w:tr>
      <w:tr w:rsidR="00B97F48" w:rsidRPr="00B97F48" w:rsidTr="00B97F48">
        <w:tc>
          <w:tcPr>
            <w:tcW w:w="8789" w:type="dxa"/>
          </w:tcPr>
          <w:p w:rsidR="00B97F48" w:rsidRPr="00B97F48" w:rsidRDefault="00B97F48" w:rsidP="003273F4">
            <w:pPr>
              <w:pStyle w:val="aff2"/>
              <w:numPr>
                <w:ilvl w:val="1"/>
                <w:numId w:val="5"/>
              </w:numPr>
              <w:autoSpaceDE w:val="0"/>
              <w:autoSpaceDN w:val="0"/>
              <w:adjustRightInd w:val="0"/>
              <w:spacing w:line="288" w:lineRule="auto"/>
              <w:rPr>
                <w:rFonts w:ascii="Times New Roman" w:eastAsia="Arial Unicode MS" w:hAnsi="Times New Roman" w:cs="Times New Roman"/>
                <w:i/>
                <w:color w:val="000000"/>
                <w:sz w:val="24"/>
                <w:szCs w:val="24"/>
                <w:lang w:eastAsia="ru-RU"/>
              </w:rPr>
            </w:pPr>
            <w:r w:rsidRPr="00B97F48">
              <w:rPr>
                <w:rFonts w:ascii="Times New Roman" w:eastAsia="Arial Unicode MS" w:hAnsi="Times New Roman" w:cs="Times New Roman"/>
                <w:i/>
                <w:color w:val="000000"/>
                <w:sz w:val="24"/>
                <w:szCs w:val="24"/>
                <w:lang w:eastAsia="ru-RU"/>
              </w:rPr>
              <w:t>Учебно-методическ</w:t>
            </w:r>
            <w:r>
              <w:rPr>
                <w:rFonts w:ascii="Times New Roman" w:eastAsia="Arial Unicode MS" w:hAnsi="Times New Roman" w:cs="Times New Roman"/>
                <w:i/>
                <w:color w:val="000000"/>
                <w:sz w:val="24"/>
                <w:szCs w:val="24"/>
                <w:lang w:eastAsia="ru-RU"/>
              </w:rPr>
              <w:t>ое и информационное обеспечение...........</w:t>
            </w:r>
            <w:r w:rsidR="003273F4">
              <w:rPr>
                <w:rFonts w:ascii="Times New Roman" w:eastAsia="Arial Unicode MS" w:hAnsi="Times New Roman" w:cs="Times New Roman"/>
                <w:i/>
                <w:color w:val="000000"/>
                <w:sz w:val="24"/>
                <w:szCs w:val="24"/>
                <w:lang w:eastAsia="ru-RU"/>
              </w:rPr>
              <w:t>........</w:t>
            </w:r>
            <w:r>
              <w:rPr>
                <w:rFonts w:ascii="Times New Roman" w:eastAsia="Arial Unicode MS" w:hAnsi="Times New Roman" w:cs="Times New Roman"/>
                <w:i/>
                <w:color w:val="000000"/>
                <w:sz w:val="24"/>
                <w:szCs w:val="24"/>
                <w:lang w:eastAsia="ru-RU"/>
              </w:rPr>
              <w:t>........</w:t>
            </w:r>
            <w:r w:rsidR="003273F4">
              <w:rPr>
                <w:rFonts w:ascii="Times New Roman" w:eastAsia="Arial Unicode MS" w:hAnsi="Times New Roman" w:cs="Times New Roman"/>
                <w:i/>
                <w:color w:val="000000"/>
                <w:sz w:val="24"/>
                <w:szCs w:val="24"/>
                <w:lang w:eastAsia="ru-RU"/>
              </w:rPr>
              <w:t>25</w:t>
            </w:r>
          </w:p>
        </w:tc>
      </w:tr>
    </w:tbl>
    <w:p w:rsidR="00F6234D" w:rsidRPr="00B97F48" w:rsidRDefault="00F6234D" w:rsidP="00C979EE">
      <w:pPr>
        <w:pStyle w:val="120"/>
        <w:keepNext/>
        <w:keepLines/>
        <w:shd w:val="clear" w:color="auto" w:fill="auto"/>
        <w:spacing w:before="0" w:after="156" w:line="288" w:lineRule="auto"/>
        <w:ind w:left="2720"/>
        <w:jc w:val="left"/>
        <w:rPr>
          <w:rStyle w:val="123"/>
          <w:b w:val="0"/>
          <w:sz w:val="24"/>
          <w:szCs w:val="24"/>
        </w:rPr>
      </w:pPr>
    </w:p>
    <w:p w:rsidR="00F6234D" w:rsidRPr="00B97F48" w:rsidRDefault="00F6234D">
      <w:pPr>
        <w:rPr>
          <w:rFonts w:ascii="Times New Roman" w:eastAsia="Times New Roman" w:hAnsi="Times New Roman" w:cs="Times New Roman"/>
          <w:b/>
          <w:bCs/>
        </w:rPr>
      </w:pPr>
      <w:bookmarkStart w:id="1" w:name="bookmark3"/>
      <w:bookmarkStart w:id="2" w:name="bookmark4"/>
      <w:r w:rsidRPr="00B97F48">
        <w:rPr>
          <w:rFonts w:ascii="Times New Roman" w:hAnsi="Times New Roman" w:cs="Times New Roman"/>
        </w:rPr>
        <w:br w:type="page"/>
      </w:r>
    </w:p>
    <w:tbl>
      <w:tblPr>
        <w:tblStyle w:val="aff7"/>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8"/>
      </w:tblGrid>
      <w:tr w:rsidR="00002E2A" w:rsidRPr="00B97F48" w:rsidTr="00783575">
        <w:tc>
          <w:tcPr>
            <w:tcW w:w="9498" w:type="dxa"/>
          </w:tcPr>
          <w:bookmarkEnd w:id="1"/>
          <w:bookmarkEnd w:id="2"/>
          <w:p w:rsidR="00002E2A" w:rsidRPr="00560428" w:rsidRDefault="00F14CF4" w:rsidP="00560428">
            <w:pPr>
              <w:autoSpaceDE w:val="0"/>
              <w:autoSpaceDN w:val="0"/>
              <w:adjustRightInd w:val="0"/>
              <w:spacing w:line="288" w:lineRule="auto"/>
              <w:jc w:val="both"/>
              <w:rPr>
                <w:rFonts w:ascii="Times New Roman" w:hAnsi="Times New Roman" w:cs="Times New Roman"/>
              </w:rPr>
            </w:pPr>
            <w:r>
              <w:rPr>
                <w:rFonts w:ascii="Times New Roman" w:hAnsi="Times New Roman" w:cs="Times New Roman"/>
              </w:rPr>
              <w:t xml:space="preserve">1. </w:t>
            </w:r>
            <w:r w:rsidR="00002E2A" w:rsidRPr="00560428">
              <w:rPr>
                <w:rFonts w:ascii="Times New Roman" w:hAnsi="Times New Roman" w:cs="Times New Roman"/>
              </w:rPr>
              <w:t>Целевой раздел примерной образовательной программы учебно</w:t>
            </w:r>
            <w:r w:rsidR="000C597D">
              <w:rPr>
                <w:rFonts w:ascii="Times New Roman" w:hAnsi="Times New Roman" w:cs="Times New Roman"/>
              </w:rPr>
              <w:t>го курса «Индивидуальный проект</w:t>
            </w:r>
            <w:r w:rsidR="00002E2A" w:rsidRPr="00560428">
              <w:rPr>
                <w:rFonts w:ascii="Times New Roman" w:hAnsi="Times New Roman" w:cs="Times New Roman"/>
              </w:rPr>
              <w:t xml:space="preserve">» предметной области «Физическая культура, экология и основы безопасности жизнедеятельности» для 10–11 классов образовательных организаций, реализующих программы среднего общего образования </w:t>
            </w:r>
          </w:p>
          <w:p w:rsidR="00E451C4" w:rsidRPr="00B97F48" w:rsidRDefault="00E451C4" w:rsidP="00560428">
            <w:pPr>
              <w:pStyle w:val="aff2"/>
              <w:autoSpaceDE w:val="0"/>
              <w:autoSpaceDN w:val="0"/>
              <w:adjustRightInd w:val="0"/>
              <w:spacing w:after="0" w:line="288" w:lineRule="auto"/>
              <w:ind w:left="927"/>
              <w:jc w:val="both"/>
              <w:rPr>
                <w:rStyle w:val="123"/>
                <w:rFonts w:eastAsia="Arial Unicode MS"/>
                <w:color w:val="000000"/>
                <w:sz w:val="24"/>
                <w:szCs w:val="24"/>
                <w:lang w:eastAsia="ru-RU"/>
              </w:rPr>
            </w:pPr>
          </w:p>
        </w:tc>
      </w:tr>
      <w:tr w:rsidR="00002E2A" w:rsidRPr="00B97F48" w:rsidTr="00783575">
        <w:tc>
          <w:tcPr>
            <w:tcW w:w="9498" w:type="dxa"/>
          </w:tcPr>
          <w:p w:rsidR="00002E2A" w:rsidRPr="00F14CF4" w:rsidRDefault="00F14CF4" w:rsidP="00F14CF4">
            <w:pPr>
              <w:autoSpaceDE w:val="0"/>
              <w:autoSpaceDN w:val="0"/>
              <w:adjustRightInd w:val="0"/>
              <w:spacing w:before="120" w:after="120" w:line="288" w:lineRule="auto"/>
              <w:ind w:firstLine="709"/>
              <w:jc w:val="both"/>
              <w:rPr>
                <w:rStyle w:val="123"/>
                <w:rFonts w:eastAsia="Arial Unicode MS"/>
                <w:b/>
                <w:i/>
                <w:sz w:val="24"/>
                <w:szCs w:val="24"/>
              </w:rPr>
            </w:pPr>
            <w:r>
              <w:rPr>
                <w:rFonts w:ascii="Times New Roman" w:hAnsi="Times New Roman" w:cs="Times New Roman"/>
                <w:b/>
                <w:i/>
              </w:rPr>
              <w:t>1.1.</w:t>
            </w:r>
            <w:r w:rsidR="00002E2A" w:rsidRPr="00F14CF4">
              <w:rPr>
                <w:rFonts w:ascii="Times New Roman" w:hAnsi="Times New Roman" w:cs="Times New Roman"/>
                <w:b/>
                <w:i/>
              </w:rPr>
              <w:t xml:space="preserve">Пояснительная записка </w:t>
            </w:r>
          </w:p>
        </w:tc>
      </w:tr>
    </w:tbl>
    <w:p w:rsidR="00426F09" w:rsidRDefault="00B05564" w:rsidP="00366670">
      <w:pPr>
        <w:spacing w:line="312" w:lineRule="auto"/>
        <w:ind w:firstLine="709"/>
        <w:jc w:val="both"/>
        <w:rPr>
          <w:rFonts w:ascii="Times New Roman" w:hAnsi="Times New Roman" w:cs="Times New Roman"/>
        </w:rPr>
      </w:pPr>
      <w:r w:rsidRPr="00366670">
        <w:rPr>
          <w:rFonts w:ascii="Times New Roman" w:hAnsi="Times New Roman" w:cs="Times New Roman"/>
        </w:rPr>
        <w:t xml:space="preserve">Примерная образовательная программа учебного курса «Индивидуальный проект. Актуальная экология» для 10–11 классов образовательных организаций, реализующих программы среднего общего образования (далее –Программа) создана в рамках предметной области «Физическая культура, экология и основы безопасности жизнедеятельности» в соответствии с Федеральным законом от 29.12.2012 г. № 273-ФЗ «Об образовании в Российской Федерации» (с изменениями и дополнениями к нему), Федеральным государственным образовательным стандартом среднего общего </w:t>
      </w:r>
      <w:r w:rsidR="00426F09">
        <w:rPr>
          <w:rFonts w:ascii="Times New Roman" w:hAnsi="Times New Roman" w:cs="Times New Roman"/>
        </w:rPr>
        <w:t xml:space="preserve">образования (далее – ФГОС СОО) </w:t>
      </w:r>
      <w:r w:rsidR="00426F09" w:rsidRPr="00426F09">
        <w:rPr>
          <w:rFonts w:ascii="Times New Roman" w:hAnsi="Times New Roman" w:cs="Times New Roman"/>
        </w:rPr>
        <w:t>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w:t>
      </w:r>
      <w:r w:rsidR="00426F09">
        <w:rPr>
          <w:rFonts w:ascii="Times New Roman" w:hAnsi="Times New Roman" w:cs="Times New Roman"/>
        </w:rPr>
        <w:t>.</w:t>
      </w:r>
    </w:p>
    <w:p w:rsidR="00426F09" w:rsidRDefault="00B05564" w:rsidP="00366670">
      <w:pPr>
        <w:spacing w:line="312" w:lineRule="auto"/>
        <w:ind w:firstLine="709"/>
        <w:jc w:val="both"/>
        <w:rPr>
          <w:rFonts w:ascii="Times New Roman" w:hAnsi="Times New Roman" w:cs="Times New Roman"/>
        </w:rPr>
      </w:pPr>
      <w:r w:rsidRPr="00366670">
        <w:rPr>
          <w:rFonts w:ascii="Times New Roman" w:hAnsi="Times New Roman" w:cs="Times New Roman"/>
        </w:rPr>
        <w:t>Программа ориентирована на сопровождение и поддержку курса «Индивидуал</w:t>
      </w:r>
      <w:r w:rsidR="000C597D">
        <w:rPr>
          <w:rFonts w:ascii="Times New Roman" w:hAnsi="Times New Roman" w:cs="Times New Roman"/>
        </w:rPr>
        <w:t>ьный проект</w:t>
      </w:r>
      <w:r w:rsidRPr="00366670">
        <w:rPr>
          <w:rFonts w:ascii="Times New Roman" w:hAnsi="Times New Roman" w:cs="Times New Roman"/>
        </w:rPr>
        <w:t>» для 10–11 классов, входящего в предметную область «Физическая культура, экология и основы безопасности жизнедеятельности» и предназначена для образовательных организаций, реализующих образовательные программы среднего общего образования. Программа может быть использована как основа для создания авторских рабочих программ самостоятельного учебного курса «Индивидуальный проект» для общеобразовательных организаций на уровне среднего общего образования</w:t>
      </w:r>
      <w:r w:rsidR="00426F09">
        <w:rPr>
          <w:rFonts w:ascii="Times New Roman" w:hAnsi="Times New Roman" w:cs="Times New Roman"/>
        </w:rPr>
        <w:t>.</w:t>
      </w:r>
    </w:p>
    <w:p w:rsidR="00FA30C6" w:rsidRPr="00B97F48" w:rsidRDefault="000A206B" w:rsidP="00366670">
      <w:pPr>
        <w:pStyle w:val="51"/>
        <w:shd w:val="clear" w:color="auto" w:fill="auto"/>
        <w:spacing w:after="0" w:line="312" w:lineRule="auto"/>
        <w:ind w:firstLine="709"/>
        <w:jc w:val="both"/>
        <w:rPr>
          <w:sz w:val="24"/>
          <w:szCs w:val="24"/>
        </w:rPr>
      </w:pPr>
      <w:r w:rsidRPr="00B97F48">
        <w:rPr>
          <w:rFonts w:eastAsia="Arial Unicode MS"/>
          <w:sz w:val="24"/>
          <w:szCs w:val="24"/>
        </w:rPr>
        <w:t>Актуальность</w:t>
      </w:r>
      <w:r w:rsidR="00913821">
        <w:rPr>
          <w:rFonts w:eastAsia="Arial Unicode MS"/>
          <w:sz w:val="24"/>
          <w:szCs w:val="24"/>
        </w:rPr>
        <w:t xml:space="preserve"> </w:t>
      </w:r>
      <w:r w:rsidR="00B05564" w:rsidRPr="00B97F48">
        <w:rPr>
          <w:sz w:val="24"/>
          <w:szCs w:val="24"/>
        </w:rPr>
        <w:t>данной Программы обусловлена образовательной потребностью решить ряд вопросов, связанных с требованием ФГОС СОО обязательного включения индивидуального проекта как особой формы организации деятельности обучающихся (учебное исследование или учебный проект) в учебный план образовательной организации</w:t>
      </w:r>
      <w:r w:rsidR="00913821">
        <w:rPr>
          <w:sz w:val="24"/>
          <w:szCs w:val="24"/>
        </w:rPr>
        <w:t xml:space="preserve"> </w:t>
      </w:r>
      <w:r w:rsidR="00FA30C6" w:rsidRPr="00B97F48">
        <w:rPr>
          <w:rStyle w:val="31"/>
          <w:sz w:val="24"/>
          <w:szCs w:val="24"/>
        </w:rPr>
        <w:t>на уровне среднего общего образования</w:t>
      </w:r>
      <w:r w:rsidR="00D230F4" w:rsidRPr="00B97F48">
        <w:rPr>
          <w:rStyle w:val="31"/>
          <w:sz w:val="24"/>
          <w:szCs w:val="24"/>
        </w:rPr>
        <w:t>,</w:t>
      </w:r>
      <w:r w:rsidR="00913821">
        <w:rPr>
          <w:rStyle w:val="31"/>
          <w:sz w:val="24"/>
          <w:szCs w:val="24"/>
        </w:rPr>
        <w:t xml:space="preserve"> </w:t>
      </w:r>
      <w:r w:rsidR="00D230F4" w:rsidRPr="00B97F48">
        <w:rPr>
          <w:rStyle w:val="31"/>
          <w:sz w:val="24"/>
          <w:szCs w:val="24"/>
        </w:rPr>
        <w:t xml:space="preserve">и </w:t>
      </w:r>
      <w:r w:rsidR="00FA30C6" w:rsidRPr="00B97F48">
        <w:rPr>
          <w:rStyle w:val="31"/>
          <w:sz w:val="24"/>
          <w:szCs w:val="24"/>
        </w:rPr>
        <w:t>выполнение всеми</w:t>
      </w:r>
      <w:r w:rsidR="00913821">
        <w:rPr>
          <w:rStyle w:val="31"/>
          <w:sz w:val="24"/>
          <w:szCs w:val="24"/>
        </w:rPr>
        <w:t xml:space="preserve"> </w:t>
      </w:r>
      <w:r w:rsidR="00FA30C6" w:rsidRPr="00B97F48">
        <w:rPr>
          <w:rStyle w:val="31"/>
          <w:sz w:val="24"/>
          <w:szCs w:val="24"/>
        </w:rPr>
        <w:t>обучающимися индивидуального(ых) проекта(ов).</w:t>
      </w:r>
    </w:p>
    <w:p w:rsidR="00B05564" w:rsidRPr="00B97F48" w:rsidRDefault="00B05564" w:rsidP="00366670">
      <w:pPr>
        <w:autoSpaceDE w:val="0"/>
        <w:autoSpaceDN w:val="0"/>
        <w:adjustRightInd w:val="0"/>
        <w:spacing w:line="312" w:lineRule="auto"/>
        <w:ind w:firstLine="709"/>
        <w:jc w:val="both"/>
        <w:rPr>
          <w:rFonts w:ascii="Times New Roman" w:hAnsi="Times New Roman" w:cs="Times New Roman"/>
        </w:rPr>
      </w:pPr>
      <w:r w:rsidRPr="00B97F48">
        <w:rPr>
          <w:rFonts w:ascii="Times New Roman" w:hAnsi="Times New Roman" w:cs="Times New Roman"/>
        </w:rPr>
        <w:t>Программа также может быть использована во внеурочной деятельности и для проведения процедуры итоговой оценки достижения метапредметных результатов.</w:t>
      </w:r>
    </w:p>
    <w:p w:rsidR="00B05564" w:rsidRPr="00B97F48" w:rsidRDefault="00B05564" w:rsidP="00366670">
      <w:pPr>
        <w:autoSpaceDE w:val="0"/>
        <w:autoSpaceDN w:val="0"/>
        <w:adjustRightInd w:val="0"/>
        <w:spacing w:line="312" w:lineRule="auto"/>
        <w:ind w:firstLine="709"/>
        <w:jc w:val="both"/>
        <w:rPr>
          <w:rFonts w:ascii="Times New Roman" w:hAnsi="Times New Roman" w:cs="Times New Roman"/>
        </w:rPr>
      </w:pPr>
      <w:r w:rsidRPr="00B97F48">
        <w:rPr>
          <w:rFonts w:ascii="Times New Roman" w:hAnsi="Times New Roman" w:cs="Times New Roman"/>
        </w:rPr>
        <w:t>В Программе обосновываются основные методические стратегии обучения, воспитания и развития обучающихся средствами учебно</w:t>
      </w:r>
      <w:r w:rsidR="000C597D">
        <w:rPr>
          <w:rFonts w:ascii="Times New Roman" w:hAnsi="Times New Roman" w:cs="Times New Roman"/>
        </w:rPr>
        <w:t>го курса «Индивидуальный проект</w:t>
      </w:r>
      <w:r w:rsidRPr="00B97F48">
        <w:rPr>
          <w:rFonts w:ascii="Times New Roman" w:hAnsi="Times New Roman" w:cs="Times New Roman"/>
        </w:rPr>
        <w:t>».</w:t>
      </w:r>
      <w:r w:rsidR="000C597D">
        <w:rPr>
          <w:rFonts w:ascii="Times New Roman" w:hAnsi="Times New Roman" w:cs="Times New Roman"/>
        </w:rPr>
        <w:t xml:space="preserve"> </w:t>
      </w:r>
      <w:r w:rsidRPr="00B97F48">
        <w:rPr>
          <w:rFonts w:ascii="Times New Roman" w:hAnsi="Times New Roman" w:cs="Times New Roman"/>
        </w:rPr>
        <w:t>По своей структуре Программа является общеобразовательной, предназначена для реализации в системе общего образования.</w:t>
      </w:r>
    </w:p>
    <w:p w:rsidR="006713FE" w:rsidRPr="00B97F48" w:rsidRDefault="00B05564" w:rsidP="00366670">
      <w:pPr>
        <w:autoSpaceDE w:val="0"/>
        <w:autoSpaceDN w:val="0"/>
        <w:adjustRightInd w:val="0"/>
        <w:spacing w:line="312" w:lineRule="auto"/>
        <w:ind w:firstLine="709"/>
        <w:jc w:val="both"/>
        <w:rPr>
          <w:rFonts w:ascii="Times New Roman" w:hAnsi="Times New Roman" w:cs="Times New Roman"/>
        </w:rPr>
      </w:pPr>
      <w:r w:rsidRPr="00B97F48">
        <w:rPr>
          <w:rFonts w:ascii="Times New Roman" w:hAnsi="Times New Roman" w:cs="Times New Roman"/>
        </w:rPr>
        <w:t>Целью Программы является создание условий для формирования у обучающихся навыков разработки, реализации и общественной презентации результатов индивидуального проекта (исследования), направленного на решение научной, личностно и (или) социально</w:t>
      </w:r>
      <w:r w:rsidR="00913821">
        <w:rPr>
          <w:rFonts w:ascii="Times New Roman" w:hAnsi="Times New Roman" w:cs="Times New Roman"/>
        </w:rPr>
        <w:t xml:space="preserve"> </w:t>
      </w:r>
      <w:r w:rsidRPr="00B97F48">
        <w:rPr>
          <w:rFonts w:ascii="Times New Roman" w:hAnsi="Times New Roman" w:cs="Times New Roman"/>
        </w:rPr>
        <w:t xml:space="preserve">значимой проблемы, в том числе экологической направленности, а также развитие личной ответственности за решение социокультурных и экологических проблем современности. </w:t>
      </w:r>
    </w:p>
    <w:p w:rsidR="00B05564" w:rsidRPr="00B97F48" w:rsidRDefault="00B05564" w:rsidP="00366670">
      <w:pPr>
        <w:autoSpaceDE w:val="0"/>
        <w:autoSpaceDN w:val="0"/>
        <w:adjustRightInd w:val="0"/>
        <w:spacing w:line="312" w:lineRule="auto"/>
        <w:ind w:firstLine="709"/>
        <w:jc w:val="both"/>
        <w:rPr>
          <w:rFonts w:ascii="Times New Roman" w:eastAsia="Calibri" w:hAnsi="Times New Roman" w:cs="Times New Roman"/>
          <w:shd w:val="clear" w:color="auto" w:fill="FFFFFF"/>
        </w:rPr>
      </w:pPr>
      <w:r w:rsidRPr="00B97F48">
        <w:rPr>
          <w:rFonts w:ascii="Times New Roman" w:hAnsi="Times New Roman" w:cs="Times New Roman"/>
        </w:rPr>
        <w:t xml:space="preserve">Содержательная составляющая Программы </w:t>
      </w:r>
      <w:r w:rsidRPr="00B97F48">
        <w:rPr>
          <w:rFonts w:ascii="Times New Roman" w:eastAsia="Calibri" w:hAnsi="Times New Roman" w:cs="Times New Roman"/>
          <w:shd w:val="clear" w:color="auto" w:fill="FFFFFF"/>
        </w:rPr>
        <w:t xml:space="preserve">направлена на </w:t>
      </w:r>
      <w:r w:rsidR="00B97F48">
        <w:rPr>
          <w:rFonts w:ascii="Times New Roman" w:eastAsia="Calibri" w:hAnsi="Times New Roman" w:cs="Times New Roman"/>
          <w:shd w:val="clear" w:color="auto" w:fill="FFFFFF"/>
        </w:rPr>
        <w:t xml:space="preserve">формирование и </w:t>
      </w:r>
      <w:r w:rsidRPr="00B97F48">
        <w:rPr>
          <w:rFonts w:ascii="Times New Roman" w:eastAsia="Calibri" w:hAnsi="Times New Roman" w:cs="Times New Roman"/>
          <w:shd w:val="clear" w:color="auto" w:fill="FFFFFF"/>
        </w:rPr>
        <w:t>развитие навыков проектной деятельности, формирование активной жизненной позиции, экологического сознания старшеклассников, навыков ра</w:t>
      </w:r>
      <w:r w:rsidR="00B97F48">
        <w:rPr>
          <w:rFonts w:ascii="Times New Roman" w:eastAsia="Calibri" w:hAnsi="Times New Roman" w:cs="Times New Roman"/>
          <w:shd w:val="clear" w:color="auto" w:fill="FFFFFF"/>
        </w:rPr>
        <w:t>ционального</w:t>
      </w:r>
      <w:r w:rsidRPr="00B97F48">
        <w:rPr>
          <w:rFonts w:ascii="Times New Roman" w:eastAsia="Calibri" w:hAnsi="Times New Roman" w:cs="Times New Roman"/>
          <w:shd w:val="clear" w:color="auto" w:fill="FFFFFF"/>
        </w:rPr>
        <w:t xml:space="preserve"> природопользования, нетерпимое отношение к действиям, приносящим вред экологии; приобретение опыта эколого-направленной деятельности, развитие умений решать разноформатные задачи, самостоятельно мыслить, соблюдать нормы экологической культуры и этики. </w:t>
      </w:r>
      <w:r w:rsidRPr="00B97F48">
        <w:rPr>
          <w:rFonts w:ascii="Times New Roman" w:hAnsi="Times New Roman" w:cs="Times New Roman"/>
        </w:rPr>
        <w:t>Тематически содержание подобрано таким образом, чтобы дать представление о самых необходимых аспектах, связанных с деятельностью исследования и проектирования в соответствии с существующими культурными нормами.</w:t>
      </w:r>
    </w:p>
    <w:p w:rsidR="00B05564" w:rsidRPr="00B97F48" w:rsidRDefault="00B05564" w:rsidP="00366670">
      <w:pPr>
        <w:autoSpaceDE w:val="0"/>
        <w:autoSpaceDN w:val="0"/>
        <w:adjustRightInd w:val="0"/>
        <w:spacing w:line="312" w:lineRule="auto"/>
        <w:ind w:firstLine="709"/>
        <w:jc w:val="both"/>
        <w:rPr>
          <w:rFonts w:ascii="Times New Roman" w:hAnsi="Times New Roman" w:cs="Times New Roman"/>
        </w:rPr>
      </w:pPr>
      <w:r w:rsidRPr="00B97F48">
        <w:rPr>
          <w:rFonts w:ascii="Times New Roman" w:hAnsi="Times New Roman" w:cs="Times New Roman"/>
        </w:rPr>
        <w:t>Программа учитывает, что в средней школе проектная и исследовательская деятельность становится одной из ведущих в образовательном процессе и в процессе организации жизнедеятельности старшеклассников. Реализация Программы позволит учащимся детально изучить специфику проектной деятельности</w:t>
      </w:r>
      <w:r w:rsidRPr="00B97F48">
        <w:rPr>
          <w:rFonts w:ascii="Times New Roman" w:eastAsia="Calibri" w:hAnsi="Times New Roman" w:cs="Times New Roman"/>
          <w:shd w:val="clear" w:color="auto" w:fill="FFFFFF"/>
        </w:rPr>
        <w:t>,</w:t>
      </w:r>
      <w:r w:rsidRPr="00B97F48">
        <w:rPr>
          <w:rFonts w:ascii="Times New Roman" w:hAnsi="Times New Roman" w:cs="Times New Roman"/>
        </w:rPr>
        <w:t xml:space="preserve"> сценирование мыслительно-коммуникативных событий, перенести теоретические представления о проекте в практическую работу – в реализацию индивидуального проекта, предусмотренного требованиями ФГОС СОО.</w:t>
      </w:r>
    </w:p>
    <w:p w:rsidR="00B05564" w:rsidRPr="00B97F48" w:rsidRDefault="00B05564" w:rsidP="00366670">
      <w:pPr>
        <w:autoSpaceDE w:val="0"/>
        <w:autoSpaceDN w:val="0"/>
        <w:adjustRightInd w:val="0"/>
        <w:spacing w:line="312" w:lineRule="auto"/>
        <w:ind w:firstLine="709"/>
        <w:jc w:val="both"/>
        <w:rPr>
          <w:rFonts w:ascii="Times New Roman" w:hAnsi="Times New Roman" w:cs="Times New Roman"/>
        </w:rPr>
      </w:pPr>
      <w:r w:rsidRPr="00B97F48">
        <w:rPr>
          <w:rFonts w:ascii="Times New Roman" w:hAnsi="Times New Roman" w:cs="Times New Roman"/>
        </w:rPr>
        <w:t xml:space="preserve">Содержание Программы позволяет обеспечить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и т. д.) в их единстве, что создает условия для гармонизации развития учащихся. </w:t>
      </w:r>
    </w:p>
    <w:p w:rsidR="00B05564" w:rsidRPr="00B97F48" w:rsidRDefault="00B05564" w:rsidP="00366670">
      <w:pPr>
        <w:autoSpaceDE w:val="0"/>
        <w:autoSpaceDN w:val="0"/>
        <w:adjustRightInd w:val="0"/>
        <w:spacing w:line="312" w:lineRule="auto"/>
        <w:ind w:firstLine="709"/>
        <w:jc w:val="both"/>
        <w:rPr>
          <w:rFonts w:ascii="Times New Roman" w:hAnsi="Times New Roman" w:cs="Times New Roman"/>
        </w:rPr>
      </w:pPr>
      <w:r w:rsidRPr="00B97F48">
        <w:rPr>
          <w:rFonts w:ascii="Times New Roman" w:hAnsi="Times New Roman" w:cs="Times New Roman"/>
        </w:rPr>
        <w:t>Структура Программы представлена модулями, посвященными более общему содержанию и видам деятельности. Модули, в свою очередь, состоят из разделов, раскрывающих более конкретно аспекты общего вопроса. Каждый раздел построен на освоении нескольких ключевых понятий. Модульная структура даёт возможность вариативного использования Программы.</w:t>
      </w:r>
    </w:p>
    <w:p w:rsidR="00B05564" w:rsidRPr="00B97F48" w:rsidRDefault="00B05564" w:rsidP="00366670">
      <w:pPr>
        <w:autoSpaceDE w:val="0"/>
        <w:autoSpaceDN w:val="0"/>
        <w:adjustRightInd w:val="0"/>
        <w:spacing w:line="312" w:lineRule="auto"/>
        <w:ind w:firstLine="709"/>
        <w:jc w:val="both"/>
        <w:rPr>
          <w:rFonts w:ascii="Times New Roman" w:hAnsi="Times New Roman" w:cs="Times New Roman"/>
        </w:rPr>
      </w:pPr>
      <w:r w:rsidRPr="00B97F48">
        <w:rPr>
          <w:rFonts w:ascii="Times New Roman" w:hAnsi="Times New Roman" w:cs="Times New Roman"/>
        </w:rPr>
        <w:t xml:space="preserve">Программа построена с учетом современных требований педагогики и психологии, обеспечивает единство воспитания и обучения. </w:t>
      </w:r>
    </w:p>
    <w:p w:rsidR="00B05564" w:rsidRPr="00B97F48" w:rsidRDefault="00B05564" w:rsidP="00366670">
      <w:pPr>
        <w:autoSpaceDE w:val="0"/>
        <w:autoSpaceDN w:val="0"/>
        <w:adjustRightInd w:val="0"/>
        <w:spacing w:line="312" w:lineRule="auto"/>
        <w:ind w:firstLine="709"/>
        <w:jc w:val="both"/>
        <w:rPr>
          <w:rFonts w:ascii="Times New Roman" w:hAnsi="Times New Roman" w:cs="Times New Roman"/>
        </w:rPr>
      </w:pPr>
      <w:r w:rsidRPr="00B97F48">
        <w:rPr>
          <w:rFonts w:ascii="Times New Roman" w:hAnsi="Times New Roman" w:cs="Times New Roman"/>
        </w:rPr>
        <w:t>Преимуществом Программы является практико-ориентированный характер, выраженный акцент на формирование у старшеклассников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6140EA" w:rsidRPr="006140EA" w:rsidRDefault="0026190F" w:rsidP="006140EA">
      <w:pPr>
        <w:autoSpaceDE w:val="0"/>
        <w:autoSpaceDN w:val="0"/>
        <w:adjustRightInd w:val="0"/>
        <w:spacing w:line="312" w:lineRule="auto"/>
        <w:ind w:firstLine="709"/>
        <w:jc w:val="both"/>
        <w:rPr>
          <w:rStyle w:val="54"/>
          <w:rFonts w:eastAsia="Arial Unicode MS"/>
          <w:sz w:val="24"/>
          <w:szCs w:val="24"/>
        </w:rPr>
      </w:pPr>
      <w:r w:rsidRPr="00B97F48">
        <w:rPr>
          <w:rStyle w:val="54"/>
          <w:rFonts w:eastAsia="Arial Unicode MS"/>
          <w:sz w:val="24"/>
          <w:szCs w:val="24"/>
        </w:rPr>
        <w:t>Методологической основой разработки Программы является системно-деятельностный подход</w:t>
      </w:r>
      <w:r w:rsidR="006140EA">
        <w:rPr>
          <w:rStyle w:val="54"/>
          <w:rFonts w:eastAsia="Arial Unicode MS"/>
          <w:sz w:val="24"/>
          <w:szCs w:val="24"/>
        </w:rPr>
        <w:t xml:space="preserve">, </w:t>
      </w:r>
      <w:r w:rsidR="006140EA" w:rsidRPr="006140EA">
        <w:rPr>
          <w:rStyle w:val="54"/>
          <w:rFonts w:eastAsia="Arial Unicode MS"/>
          <w:sz w:val="24"/>
          <w:szCs w:val="24"/>
        </w:rPr>
        <w:t>который предполагает:</w:t>
      </w:r>
    </w:p>
    <w:p w:rsidR="006140EA" w:rsidRPr="006140EA" w:rsidRDefault="006140EA" w:rsidP="006140EA">
      <w:pPr>
        <w:pStyle w:val="51"/>
        <w:numPr>
          <w:ilvl w:val="0"/>
          <w:numId w:val="1"/>
        </w:numPr>
        <w:shd w:val="clear" w:color="auto" w:fill="auto"/>
        <w:tabs>
          <w:tab w:val="left" w:pos="745"/>
        </w:tabs>
        <w:spacing w:after="0" w:line="312" w:lineRule="auto"/>
        <w:ind w:firstLine="709"/>
        <w:jc w:val="both"/>
        <w:rPr>
          <w:rStyle w:val="31"/>
          <w:sz w:val="24"/>
          <w:szCs w:val="24"/>
        </w:rPr>
      </w:pPr>
      <w:r w:rsidRPr="006140EA">
        <w:rPr>
          <w:rStyle w:val="31"/>
          <w:sz w:val="24"/>
          <w:szCs w:val="24"/>
        </w:rPr>
        <w:t>формирование готовности обучающихся к саморазвитию и непрерывному образованию;</w:t>
      </w:r>
    </w:p>
    <w:p w:rsidR="006140EA" w:rsidRPr="006140EA" w:rsidRDefault="006140EA" w:rsidP="006140EA">
      <w:pPr>
        <w:pStyle w:val="51"/>
        <w:numPr>
          <w:ilvl w:val="0"/>
          <w:numId w:val="1"/>
        </w:numPr>
        <w:shd w:val="clear" w:color="auto" w:fill="auto"/>
        <w:tabs>
          <w:tab w:val="left" w:pos="745"/>
        </w:tabs>
        <w:spacing w:after="0" w:line="312" w:lineRule="auto"/>
        <w:ind w:firstLine="709"/>
        <w:jc w:val="both"/>
        <w:rPr>
          <w:rStyle w:val="31"/>
          <w:sz w:val="24"/>
          <w:szCs w:val="24"/>
        </w:rPr>
      </w:pPr>
      <w:r w:rsidRPr="006140EA">
        <w:rPr>
          <w:rStyle w:val="31"/>
          <w:sz w:val="24"/>
          <w:szCs w:val="24"/>
        </w:rPr>
        <w:t>активную учебно-познавательную деятельность обучающихся;</w:t>
      </w:r>
    </w:p>
    <w:p w:rsidR="006140EA" w:rsidRPr="006140EA" w:rsidRDefault="006140EA" w:rsidP="006140EA">
      <w:pPr>
        <w:pStyle w:val="51"/>
        <w:numPr>
          <w:ilvl w:val="0"/>
          <w:numId w:val="1"/>
        </w:numPr>
        <w:shd w:val="clear" w:color="auto" w:fill="auto"/>
        <w:tabs>
          <w:tab w:val="left" w:pos="745"/>
        </w:tabs>
        <w:spacing w:after="0" w:line="312" w:lineRule="auto"/>
        <w:ind w:firstLine="709"/>
        <w:jc w:val="both"/>
        <w:rPr>
          <w:rStyle w:val="31"/>
          <w:sz w:val="24"/>
          <w:szCs w:val="24"/>
        </w:rPr>
      </w:pPr>
      <w:r w:rsidRPr="006140EA">
        <w:rPr>
          <w:rStyle w:val="31"/>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1A30BE" w:rsidRPr="00B97F48" w:rsidRDefault="00CB0C71" w:rsidP="00366670">
      <w:pPr>
        <w:autoSpaceDE w:val="0"/>
        <w:autoSpaceDN w:val="0"/>
        <w:adjustRightInd w:val="0"/>
        <w:spacing w:line="312" w:lineRule="auto"/>
        <w:ind w:firstLine="709"/>
        <w:jc w:val="both"/>
        <w:rPr>
          <w:rFonts w:ascii="Times New Roman" w:hAnsi="Times New Roman" w:cs="Times New Roman"/>
        </w:rPr>
      </w:pPr>
      <w:r w:rsidRPr="00B97F48">
        <w:rPr>
          <w:rStyle w:val="54"/>
          <w:rFonts w:eastAsia="Arial Unicode MS"/>
          <w:sz w:val="24"/>
          <w:szCs w:val="24"/>
        </w:rPr>
        <w:t>Программа составлена с учётом психолого-педагогических особенностей развития детей 15—18 лет и ориентируется на личность как цель, субъект и результат образовательной</w:t>
      </w:r>
      <w:r w:rsidR="00913821">
        <w:rPr>
          <w:rStyle w:val="54"/>
          <w:rFonts w:eastAsia="Arial Unicode MS"/>
          <w:sz w:val="24"/>
          <w:szCs w:val="24"/>
        </w:rPr>
        <w:t xml:space="preserve"> </w:t>
      </w:r>
      <w:r w:rsidRPr="00B97F48">
        <w:rPr>
          <w:rStyle w:val="54"/>
          <w:rFonts w:eastAsia="Arial Unicode MS"/>
          <w:sz w:val="24"/>
          <w:szCs w:val="24"/>
        </w:rPr>
        <w:t>деятельности, на создание условий для саморазвития творческого потенциала</w:t>
      </w:r>
      <w:r w:rsidR="00913821">
        <w:rPr>
          <w:rStyle w:val="54"/>
          <w:rFonts w:eastAsia="Arial Unicode MS"/>
          <w:sz w:val="24"/>
          <w:szCs w:val="24"/>
        </w:rPr>
        <w:t xml:space="preserve"> </w:t>
      </w:r>
      <w:r w:rsidRPr="00B97F48">
        <w:rPr>
          <w:rStyle w:val="54"/>
          <w:rFonts w:eastAsia="Arial Unicode MS"/>
          <w:sz w:val="24"/>
          <w:szCs w:val="24"/>
        </w:rPr>
        <w:t>личности</w:t>
      </w:r>
      <w:r w:rsidR="001A30BE" w:rsidRPr="00B97F48">
        <w:rPr>
          <w:rFonts w:ascii="Times New Roman" w:hAnsi="Times New Roman" w:cs="Times New Roman"/>
        </w:rPr>
        <w:t xml:space="preserve">, на широкое использование знаний и умений, полученных на других уроках, формирование навыков </w:t>
      </w:r>
      <w:r w:rsidR="001A30BE" w:rsidRPr="00B97F48">
        <w:rPr>
          <w:rFonts w:ascii="Times New Roman" w:hAnsi="Times New Roman" w:cs="Times New Roman"/>
          <w:lang w:val="en-US"/>
        </w:rPr>
        <w:t>XXI</w:t>
      </w:r>
      <w:r w:rsidR="001A30BE" w:rsidRPr="00B97F48">
        <w:rPr>
          <w:rFonts w:ascii="Times New Roman" w:hAnsi="Times New Roman" w:cs="Times New Roman"/>
        </w:rPr>
        <w:t xml:space="preserve"> века, гибких компетенций.</w:t>
      </w:r>
    </w:p>
    <w:p w:rsidR="005B3241" w:rsidRPr="00B97F48" w:rsidRDefault="00FA30C6" w:rsidP="00366670">
      <w:pPr>
        <w:pStyle w:val="51"/>
        <w:shd w:val="clear" w:color="auto" w:fill="auto"/>
        <w:spacing w:after="0" w:line="312" w:lineRule="auto"/>
        <w:ind w:firstLine="709"/>
        <w:jc w:val="both"/>
        <w:rPr>
          <w:sz w:val="24"/>
          <w:szCs w:val="24"/>
        </w:rPr>
      </w:pPr>
      <w:r w:rsidRPr="00B97F48">
        <w:rPr>
          <w:rStyle w:val="31"/>
          <w:sz w:val="24"/>
          <w:szCs w:val="24"/>
        </w:rPr>
        <w:t>Программа</w:t>
      </w:r>
      <w:r w:rsidR="008363CE" w:rsidRPr="00B97F48">
        <w:rPr>
          <w:rStyle w:val="31"/>
          <w:sz w:val="24"/>
          <w:szCs w:val="24"/>
        </w:rPr>
        <w:t xml:space="preserve"> поможет педагогу:</w:t>
      </w:r>
    </w:p>
    <w:p w:rsidR="005B3241" w:rsidRPr="00B97F48" w:rsidRDefault="008363CE" w:rsidP="00366670">
      <w:pPr>
        <w:pStyle w:val="51"/>
        <w:numPr>
          <w:ilvl w:val="0"/>
          <w:numId w:val="1"/>
        </w:numPr>
        <w:shd w:val="clear" w:color="auto" w:fill="auto"/>
        <w:tabs>
          <w:tab w:val="left" w:pos="745"/>
        </w:tabs>
        <w:spacing w:after="0" w:line="312" w:lineRule="auto"/>
        <w:ind w:firstLine="709"/>
        <w:jc w:val="both"/>
        <w:rPr>
          <w:sz w:val="24"/>
          <w:szCs w:val="24"/>
        </w:rPr>
      </w:pPr>
      <w:r w:rsidRPr="00B97F48">
        <w:rPr>
          <w:rStyle w:val="31"/>
          <w:sz w:val="24"/>
          <w:szCs w:val="24"/>
        </w:rPr>
        <w:t>организовать и сопровождать учебно-исследовательскую и проектную</w:t>
      </w:r>
      <w:r w:rsidR="000C597D">
        <w:rPr>
          <w:rStyle w:val="31"/>
          <w:sz w:val="24"/>
          <w:szCs w:val="24"/>
        </w:rPr>
        <w:t xml:space="preserve"> </w:t>
      </w:r>
      <w:r w:rsidRPr="00B97F48">
        <w:rPr>
          <w:rStyle w:val="31"/>
          <w:sz w:val="24"/>
          <w:szCs w:val="24"/>
        </w:rPr>
        <w:t>деятельность обучающихся, выполнение ими индивидуального проекта в рамках</w:t>
      </w:r>
      <w:r w:rsidR="000C597D">
        <w:rPr>
          <w:rStyle w:val="31"/>
          <w:sz w:val="24"/>
          <w:szCs w:val="24"/>
        </w:rPr>
        <w:t xml:space="preserve"> </w:t>
      </w:r>
      <w:r w:rsidRPr="00B97F48">
        <w:rPr>
          <w:rStyle w:val="31"/>
          <w:sz w:val="24"/>
          <w:szCs w:val="24"/>
        </w:rPr>
        <w:t>учебного времени, специально отведённого учебным планом;</w:t>
      </w:r>
    </w:p>
    <w:p w:rsidR="005B3241" w:rsidRPr="00B97F48" w:rsidRDefault="008363CE" w:rsidP="00366670">
      <w:pPr>
        <w:pStyle w:val="51"/>
        <w:numPr>
          <w:ilvl w:val="0"/>
          <w:numId w:val="1"/>
        </w:numPr>
        <w:shd w:val="clear" w:color="auto" w:fill="auto"/>
        <w:tabs>
          <w:tab w:val="left" w:pos="711"/>
        </w:tabs>
        <w:spacing w:after="0" w:line="312" w:lineRule="auto"/>
        <w:ind w:firstLine="709"/>
        <w:jc w:val="both"/>
        <w:rPr>
          <w:sz w:val="24"/>
          <w:szCs w:val="24"/>
        </w:rPr>
      </w:pPr>
      <w:r w:rsidRPr="00B97F48">
        <w:rPr>
          <w:rStyle w:val="31"/>
          <w:sz w:val="24"/>
          <w:szCs w:val="24"/>
        </w:rPr>
        <w:t>обеспечить условия для успешной деятельности, позитивной мотивации, а</w:t>
      </w:r>
      <w:r w:rsidR="000C597D">
        <w:rPr>
          <w:rStyle w:val="31"/>
          <w:sz w:val="24"/>
          <w:szCs w:val="24"/>
        </w:rPr>
        <w:t xml:space="preserve"> </w:t>
      </w:r>
      <w:r w:rsidRPr="00B97F48">
        <w:rPr>
          <w:rStyle w:val="31"/>
          <w:sz w:val="24"/>
          <w:szCs w:val="24"/>
        </w:rPr>
        <w:t>также сам</w:t>
      </w:r>
      <w:r w:rsidR="001A30BE">
        <w:rPr>
          <w:rStyle w:val="31"/>
          <w:sz w:val="24"/>
          <w:szCs w:val="24"/>
        </w:rPr>
        <w:t>ообразования</w:t>
      </w:r>
      <w:r w:rsidRPr="00B97F48">
        <w:rPr>
          <w:rStyle w:val="31"/>
          <w:sz w:val="24"/>
          <w:szCs w:val="24"/>
        </w:rPr>
        <w:t xml:space="preserve"> обучающихся, в том числе одарённых детей, детей с</w:t>
      </w:r>
      <w:r w:rsidR="00913821">
        <w:rPr>
          <w:rStyle w:val="31"/>
          <w:sz w:val="24"/>
          <w:szCs w:val="24"/>
        </w:rPr>
        <w:t xml:space="preserve"> </w:t>
      </w:r>
      <w:r w:rsidRPr="00B97F48">
        <w:rPr>
          <w:rStyle w:val="31"/>
          <w:sz w:val="24"/>
          <w:szCs w:val="24"/>
        </w:rPr>
        <w:t>ограниченными возможностями здоровья и инвалидов;</w:t>
      </w:r>
    </w:p>
    <w:p w:rsidR="005B3241" w:rsidRPr="00B97F48" w:rsidRDefault="008363CE" w:rsidP="00366670">
      <w:pPr>
        <w:pStyle w:val="51"/>
        <w:numPr>
          <w:ilvl w:val="0"/>
          <w:numId w:val="1"/>
        </w:numPr>
        <w:shd w:val="clear" w:color="auto" w:fill="auto"/>
        <w:tabs>
          <w:tab w:val="left" w:pos="674"/>
        </w:tabs>
        <w:spacing w:after="0" w:line="312" w:lineRule="auto"/>
        <w:ind w:firstLine="709"/>
        <w:jc w:val="both"/>
        <w:rPr>
          <w:sz w:val="24"/>
          <w:szCs w:val="24"/>
        </w:rPr>
      </w:pPr>
      <w:r w:rsidRPr="00B97F48">
        <w:rPr>
          <w:rStyle w:val="31"/>
          <w:sz w:val="24"/>
          <w:szCs w:val="24"/>
        </w:rPr>
        <w:t>сформировать у обучающихся основы экологического мышления;</w:t>
      </w:r>
    </w:p>
    <w:p w:rsidR="005B3241" w:rsidRPr="00B97F48" w:rsidRDefault="008363CE" w:rsidP="00366670">
      <w:pPr>
        <w:pStyle w:val="51"/>
        <w:numPr>
          <w:ilvl w:val="0"/>
          <w:numId w:val="1"/>
        </w:numPr>
        <w:shd w:val="clear" w:color="auto" w:fill="auto"/>
        <w:tabs>
          <w:tab w:val="left" w:pos="674"/>
        </w:tabs>
        <w:spacing w:after="0" w:line="312" w:lineRule="auto"/>
        <w:ind w:firstLine="709"/>
        <w:jc w:val="both"/>
        <w:rPr>
          <w:rStyle w:val="31"/>
          <w:sz w:val="24"/>
          <w:szCs w:val="24"/>
        </w:rPr>
      </w:pPr>
      <w:r w:rsidRPr="00B97F48">
        <w:rPr>
          <w:rStyle w:val="31"/>
          <w:sz w:val="24"/>
          <w:szCs w:val="24"/>
        </w:rPr>
        <w:t>п</w:t>
      </w:r>
      <w:r w:rsidR="00112217" w:rsidRPr="00B97F48">
        <w:rPr>
          <w:rStyle w:val="31"/>
          <w:sz w:val="24"/>
          <w:szCs w:val="24"/>
        </w:rPr>
        <w:t>одготовить</w:t>
      </w:r>
      <w:r w:rsidR="00913821">
        <w:rPr>
          <w:rStyle w:val="31"/>
          <w:sz w:val="24"/>
          <w:szCs w:val="24"/>
        </w:rPr>
        <w:t xml:space="preserve"> </w:t>
      </w:r>
      <w:r w:rsidR="00112217" w:rsidRPr="00B97F48">
        <w:rPr>
          <w:rStyle w:val="31"/>
          <w:sz w:val="24"/>
          <w:szCs w:val="24"/>
        </w:rPr>
        <w:t xml:space="preserve">обучающихся к </w:t>
      </w:r>
      <w:r w:rsidRPr="00B97F48">
        <w:rPr>
          <w:rStyle w:val="31"/>
          <w:sz w:val="24"/>
          <w:szCs w:val="24"/>
        </w:rPr>
        <w:t>осознанному выбору будущей профессии, дальнейше</w:t>
      </w:r>
      <w:r w:rsidR="00112217" w:rsidRPr="00B97F48">
        <w:rPr>
          <w:rStyle w:val="31"/>
          <w:sz w:val="24"/>
          <w:szCs w:val="24"/>
        </w:rPr>
        <w:t>му</w:t>
      </w:r>
      <w:r w:rsidRPr="00B97F48">
        <w:rPr>
          <w:rStyle w:val="31"/>
          <w:sz w:val="24"/>
          <w:szCs w:val="24"/>
        </w:rPr>
        <w:t xml:space="preserve"> успешно</w:t>
      </w:r>
      <w:r w:rsidR="001A30BE">
        <w:rPr>
          <w:rStyle w:val="31"/>
          <w:sz w:val="24"/>
          <w:szCs w:val="24"/>
        </w:rPr>
        <w:t>му</w:t>
      </w:r>
      <w:r w:rsidRPr="00B97F48">
        <w:rPr>
          <w:rStyle w:val="31"/>
          <w:sz w:val="24"/>
          <w:szCs w:val="24"/>
        </w:rPr>
        <w:t xml:space="preserve"> образовани</w:t>
      </w:r>
      <w:r w:rsidR="001A30BE">
        <w:rPr>
          <w:rStyle w:val="31"/>
          <w:sz w:val="24"/>
          <w:szCs w:val="24"/>
        </w:rPr>
        <w:t>ю</w:t>
      </w:r>
      <w:r w:rsidRPr="00B97F48">
        <w:rPr>
          <w:rStyle w:val="31"/>
          <w:sz w:val="24"/>
          <w:szCs w:val="24"/>
        </w:rPr>
        <w:t xml:space="preserve"> и профессиональной деятельности.</w:t>
      </w: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7"/>
      </w:tblGrid>
      <w:tr w:rsidR="00002E2A" w:rsidRPr="00B97F48" w:rsidTr="00112217">
        <w:tc>
          <w:tcPr>
            <w:tcW w:w="8647" w:type="dxa"/>
          </w:tcPr>
          <w:p w:rsidR="00002E2A" w:rsidRPr="00E01786" w:rsidRDefault="00366670" w:rsidP="00512271">
            <w:pPr>
              <w:autoSpaceDE w:val="0"/>
              <w:autoSpaceDN w:val="0"/>
              <w:adjustRightInd w:val="0"/>
              <w:spacing w:before="120" w:after="120" w:line="288" w:lineRule="auto"/>
              <w:ind w:firstLine="709"/>
              <w:jc w:val="both"/>
              <w:rPr>
                <w:rStyle w:val="123"/>
                <w:rFonts w:eastAsia="Arial Unicode MS"/>
                <w:b/>
                <w:i/>
                <w:sz w:val="24"/>
                <w:szCs w:val="24"/>
              </w:rPr>
            </w:pPr>
            <w:bookmarkStart w:id="3" w:name="bookmark7"/>
            <w:r w:rsidRPr="00E01786">
              <w:rPr>
                <w:rFonts w:ascii="Times New Roman" w:hAnsi="Times New Roman" w:cs="Times New Roman"/>
                <w:b/>
                <w:i/>
              </w:rPr>
              <w:t xml:space="preserve">1.2. </w:t>
            </w:r>
            <w:r w:rsidR="00002E2A" w:rsidRPr="00E01786">
              <w:rPr>
                <w:rFonts w:ascii="Times New Roman" w:hAnsi="Times New Roman" w:cs="Times New Roman"/>
                <w:b/>
                <w:i/>
              </w:rPr>
              <w:t>Общая характеристика учебного курса</w:t>
            </w:r>
          </w:p>
        </w:tc>
      </w:tr>
    </w:tbl>
    <w:bookmarkEnd w:id="3"/>
    <w:p w:rsidR="005B3241" w:rsidRPr="00B97F48" w:rsidRDefault="008363CE" w:rsidP="001E6904">
      <w:pPr>
        <w:pStyle w:val="51"/>
        <w:shd w:val="clear" w:color="auto" w:fill="auto"/>
        <w:spacing w:after="0" w:line="312" w:lineRule="auto"/>
        <w:ind w:firstLine="709"/>
        <w:jc w:val="both"/>
        <w:rPr>
          <w:sz w:val="24"/>
          <w:szCs w:val="24"/>
        </w:rPr>
      </w:pPr>
      <w:r w:rsidRPr="00B97F48">
        <w:rPr>
          <w:rStyle w:val="54"/>
          <w:sz w:val="24"/>
          <w:szCs w:val="24"/>
        </w:rPr>
        <w:t>Индивидуальный проект представляет собой особую форму организации</w:t>
      </w:r>
      <w:r w:rsidR="00913821">
        <w:rPr>
          <w:rStyle w:val="54"/>
          <w:sz w:val="24"/>
          <w:szCs w:val="24"/>
        </w:rPr>
        <w:t xml:space="preserve"> </w:t>
      </w:r>
      <w:r w:rsidRPr="00B97F48">
        <w:rPr>
          <w:rStyle w:val="54"/>
          <w:sz w:val="24"/>
          <w:szCs w:val="24"/>
        </w:rPr>
        <w:t>деятельности обучающихся (учебное исследование или учебный проект).</w:t>
      </w:r>
    </w:p>
    <w:p w:rsidR="005B3241" w:rsidRPr="00B97F48" w:rsidRDefault="008363CE" w:rsidP="001E6904">
      <w:pPr>
        <w:pStyle w:val="51"/>
        <w:shd w:val="clear" w:color="auto" w:fill="auto"/>
        <w:spacing w:after="0" w:line="312" w:lineRule="auto"/>
        <w:ind w:firstLine="709"/>
        <w:jc w:val="both"/>
        <w:rPr>
          <w:rStyle w:val="54"/>
          <w:sz w:val="24"/>
          <w:szCs w:val="24"/>
        </w:rPr>
      </w:pPr>
      <w:r w:rsidRPr="00B97F48">
        <w:rPr>
          <w:rStyle w:val="54"/>
          <w:sz w:val="24"/>
          <w:szCs w:val="24"/>
        </w:rPr>
        <w:t>Индивидуальный проект выполняется обучающимся самостоятельно под</w:t>
      </w:r>
      <w:r w:rsidR="00913821">
        <w:rPr>
          <w:rStyle w:val="54"/>
          <w:sz w:val="24"/>
          <w:szCs w:val="24"/>
        </w:rPr>
        <w:t xml:space="preserve"> </w:t>
      </w:r>
      <w:r w:rsidRPr="00B97F48">
        <w:rPr>
          <w:rStyle w:val="54"/>
          <w:sz w:val="24"/>
          <w:szCs w:val="24"/>
        </w:rPr>
        <w:t>руководством учителя (тьютора) по выбранной теме в рамках одного или нескольких</w:t>
      </w:r>
      <w:r w:rsidR="008B510B">
        <w:rPr>
          <w:rStyle w:val="54"/>
          <w:sz w:val="24"/>
          <w:szCs w:val="24"/>
        </w:rPr>
        <w:t xml:space="preserve"> </w:t>
      </w:r>
      <w:r w:rsidRPr="00B97F48">
        <w:rPr>
          <w:rStyle w:val="54"/>
          <w:sz w:val="24"/>
          <w:szCs w:val="24"/>
        </w:rPr>
        <w:t>изучаемых учебных предметов, курсов в любой избранной области деятельности</w:t>
      </w:r>
      <w:r w:rsidR="008B510B">
        <w:rPr>
          <w:rStyle w:val="54"/>
          <w:sz w:val="24"/>
          <w:szCs w:val="24"/>
        </w:rPr>
        <w:t xml:space="preserve"> </w:t>
      </w:r>
      <w:r w:rsidRPr="00B97F48">
        <w:rPr>
          <w:rStyle w:val="54"/>
          <w:sz w:val="24"/>
          <w:szCs w:val="24"/>
        </w:rPr>
        <w:t>(познавательной, практической, учебно-исследовательской, социальной,</w:t>
      </w:r>
      <w:r w:rsidR="008B510B">
        <w:rPr>
          <w:rStyle w:val="54"/>
          <w:sz w:val="24"/>
          <w:szCs w:val="24"/>
        </w:rPr>
        <w:t xml:space="preserve"> </w:t>
      </w:r>
      <w:r w:rsidRPr="00B97F48">
        <w:rPr>
          <w:rStyle w:val="54"/>
          <w:sz w:val="24"/>
          <w:szCs w:val="24"/>
        </w:rPr>
        <w:t xml:space="preserve">художественно-творческой или иной). </w:t>
      </w:r>
      <w:r w:rsidR="00CB0C71" w:rsidRPr="00B97F48">
        <w:rPr>
          <w:rStyle w:val="54"/>
          <w:sz w:val="24"/>
          <w:szCs w:val="24"/>
        </w:rPr>
        <w:t>О</w:t>
      </w:r>
      <w:r w:rsidRPr="00B97F48">
        <w:rPr>
          <w:rStyle w:val="54"/>
          <w:sz w:val="24"/>
          <w:szCs w:val="24"/>
        </w:rPr>
        <w:t>бязательными модулями курса</w:t>
      </w:r>
      <w:r w:rsidR="008B510B">
        <w:rPr>
          <w:rStyle w:val="54"/>
          <w:sz w:val="24"/>
          <w:szCs w:val="24"/>
        </w:rPr>
        <w:t xml:space="preserve"> </w:t>
      </w:r>
      <w:r w:rsidRPr="00B97F48">
        <w:rPr>
          <w:rStyle w:val="54"/>
          <w:sz w:val="24"/>
          <w:szCs w:val="24"/>
        </w:rPr>
        <w:t>являются модули, посвящённые экологической проблеме — одной из самых острых</w:t>
      </w:r>
      <w:r w:rsidR="008B510B">
        <w:rPr>
          <w:rStyle w:val="54"/>
          <w:sz w:val="24"/>
          <w:szCs w:val="24"/>
        </w:rPr>
        <w:t xml:space="preserve"> </w:t>
      </w:r>
      <w:r w:rsidRPr="00B97F48">
        <w:rPr>
          <w:rStyle w:val="54"/>
          <w:sz w:val="24"/>
          <w:szCs w:val="24"/>
        </w:rPr>
        <w:t>проблем современн</w:t>
      </w:r>
      <w:r w:rsidR="00CB0C71" w:rsidRPr="00B97F48">
        <w:rPr>
          <w:rStyle w:val="54"/>
          <w:sz w:val="24"/>
          <w:szCs w:val="24"/>
        </w:rPr>
        <w:t>ости, она</w:t>
      </w:r>
      <w:r w:rsidRPr="00B97F48">
        <w:rPr>
          <w:rStyle w:val="54"/>
          <w:sz w:val="24"/>
          <w:szCs w:val="24"/>
        </w:rPr>
        <w:t xml:space="preserve"> рассматривается с точки зрения</w:t>
      </w:r>
      <w:r w:rsidR="008B510B">
        <w:rPr>
          <w:rStyle w:val="54"/>
          <w:sz w:val="24"/>
          <w:szCs w:val="24"/>
        </w:rPr>
        <w:t xml:space="preserve"> </w:t>
      </w:r>
      <w:r w:rsidRPr="00B97F48">
        <w:rPr>
          <w:rStyle w:val="54"/>
          <w:sz w:val="24"/>
          <w:szCs w:val="24"/>
        </w:rPr>
        <w:t xml:space="preserve">ситуации и в нашей стране, и в мире. </w:t>
      </w:r>
      <w:r w:rsidR="00CB0C71" w:rsidRPr="00B97F48">
        <w:rPr>
          <w:rStyle w:val="54"/>
          <w:sz w:val="24"/>
          <w:szCs w:val="24"/>
        </w:rPr>
        <w:t xml:space="preserve">Учебный </w:t>
      </w:r>
      <w:r w:rsidRPr="00B97F48">
        <w:rPr>
          <w:rStyle w:val="54"/>
          <w:sz w:val="24"/>
          <w:szCs w:val="24"/>
        </w:rPr>
        <w:t>материал по экологии</w:t>
      </w:r>
      <w:r w:rsidR="008B510B">
        <w:rPr>
          <w:rStyle w:val="54"/>
          <w:sz w:val="24"/>
          <w:szCs w:val="24"/>
        </w:rPr>
        <w:t xml:space="preserve"> </w:t>
      </w:r>
      <w:r w:rsidRPr="00B97F48">
        <w:rPr>
          <w:rStyle w:val="54"/>
          <w:sz w:val="24"/>
          <w:szCs w:val="24"/>
        </w:rPr>
        <w:t>может быть объектом отдельного изучения или информационным наполнением</w:t>
      </w:r>
      <w:r w:rsidR="008B510B">
        <w:rPr>
          <w:rStyle w:val="54"/>
          <w:sz w:val="24"/>
          <w:szCs w:val="24"/>
        </w:rPr>
        <w:t xml:space="preserve"> </w:t>
      </w:r>
      <w:r w:rsidRPr="00B97F48">
        <w:rPr>
          <w:rStyle w:val="54"/>
          <w:sz w:val="24"/>
          <w:szCs w:val="24"/>
        </w:rPr>
        <w:t xml:space="preserve">других модулей </w:t>
      </w:r>
      <w:r w:rsidR="00CB0C71" w:rsidRPr="00B97F48">
        <w:rPr>
          <w:rStyle w:val="54"/>
          <w:sz w:val="24"/>
          <w:szCs w:val="24"/>
        </w:rPr>
        <w:t>Программы</w:t>
      </w:r>
      <w:r w:rsidRPr="00B97F48">
        <w:rPr>
          <w:rStyle w:val="54"/>
          <w:sz w:val="24"/>
          <w:szCs w:val="24"/>
        </w:rPr>
        <w:t>.</w:t>
      </w:r>
    </w:p>
    <w:p w:rsidR="00FF2DBF" w:rsidRPr="00B97F48" w:rsidRDefault="00FF2DBF" w:rsidP="001E6904">
      <w:pPr>
        <w:pStyle w:val="51"/>
        <w:shd w:val="clear" w:color="auto" w:fill="auto"/>
        <w:spacing w:after="0" w:line="312" w:lineRule="auto"/>
        <w:ind w:firstLine="709"/>
        <w:jc w:val="both"/>
        <w:rPr>
          <w:sz w:val="24"/>
          <w:szCs w:val="24"/>
        </w:rPr>
      </w:pPr>
      <w:r w:rsidRPr="00B97F48">
        <w:rPr>
          <w:rStyle w:val="31"/>
          <w:sz w:val="24"/>
          <w:szCs w:val="24"/>
        </w:rPr>
        <w:t>Учебный материал объединён в девять модулей, которые состоят из разделов,</w:t>
      </w:r>
      <w:r w:rsidR="008B510B">
        <w:rPr>
          <w:rStyle w:val="31"/>
          <w:sz w:val="24"/>
          <w:szCs w:val="24"/>
        </w:rPr>
        <w:t xml:space="preserve"> </w:t>
      </w:r>
      <w:r w:rsidRPr="00B97F48">
        <w:rPr>
          <w:rStyle w:val="31"/>
          <w:sz w:val="24"/>
          <w:szCs w:val="24"/>
        </w:rPr>
        <w:t xml:space="preserve">посвящённых значимым элементам проектной деятельности. </w:t>
      </w:r>
    </w:p>
    <w:p w:rsidR="002B6F67" w:rsidRPr="00B97F48" w:rsidRDefault="002B6F67" w:rsidP="002B6F67">
      <w:pPr>
        <w:pStyle w:val="51"/>
        <w:shd w:val="clear" w:color="auto" w:fill="auto"/>
        <w:spacing w:after="0" w:line="312" w:lineRule="auto"/>
        <w:ind w:left="20" w:right="20" w:firstLine="400"/>
        <w:jc w:val="both"/>
        <w:rPr>
          <w:sz w:val="24"/>
          <w:szCs w:val="24"/>
        </w:rPr>
      </w:pPr>
      <w:r w:rsidRPr="00B97F48">
        <w:rPr>
          <w:rStyle w:val="110"/>
          <w:sz w:val="24"/>
          <w:szCs w:val="24"/>
        </w:rPr>
        <w:t>Экологические проекты, которые можно назвать</w:t>
      </w:r>
      <w:r w:rsidRPr="00B97F48">
        <w:rPr>
          <w:rStyle w:val="ac"/>
          <w:sz w:val="24"/>
          <w:szCs w:val="24"/>
        </w:rPr>
        <w:t xml:space="preserve"> комплексными</w:t>
      </w:r>
      <w:r w:rsidRPr="00B97F48">
        <w:rPr>
          <w:rStyle w:val="110"/>
          <w:sz w:val="24"/>
          <w:szCs w:val="24"/>
        </w:rPr>
        <w:t xml:space="preserve"> или</w:t>
      </w:r>
      <w:r w:rsidR="008B510B">
        <w:rPr>
          <w:rStyle w:val="110"/>
          <w:sz w:val="24"/>
          <w:szCs w:val="24"/>
        </w:rPr>
        <w:t xml:space="preserve"> </w:t>
      </w:r>
      <w:r w:rsidRPr="00B97F48">
        <w:rPr>
          <w:rStyle w:val="ac"/>
          <w:sz w:val="24"/>
          <w:szCs w:val="24"/>
        </w:rPr>
        <w:t>интегральными,</w:t>
      </w:r>
      <w:r w:rsidRPr="00B97F48">
        <w:rPr>
          <w:rStyle w:val="110"/>
          <w:sz w:val="24"/>
          <w:szCs w:val="24"/>
        </w:rPr>
        <w:t xml:space="preserve"> выделяются в особую группу. Эта проблематика касается всего</w:t>
      </w:r>
      <w:r w:rsidR="008B510B">
        <w:rPr>
          <w:rStyle w:val="110"/>
          <w:sz w:val="24"/>
          <w:szCs w:val="24"/>
        </w:rPr>
        <w:t xml:space="preserve"> </w:t>
      </w:r>
      <w:r w:rsidRPr="00B97F48">
        <w:rPr>
          <w:rStyle w:val="110"/>
          <w:sz w:val="24"/>
          <w:szCs w:val="24"/>
        </w:rPr>
        <w:t>социума (общества), всех его слоёв и требует проектного решения. Именно поэтому</w:t>
      </w:r>
      <w:r w:rsidR="008B510B">
        <w:rPr>
          <w:rStyle w:val="110"/>
          <w:sz w:val="24"/>
          <w:szCs w:val="24"/>
        </w:rPr>
        <w:t xml:space="preserve"> </w:t>
      </w:r>
      <w:r w:rsidRPr="00B97F48">
        <w:rPr>
          <w:rStyle w:val="110"/>
          <w:sz w:val="24"/>
          <w:szCs w:val="24"/>
        </w:rPr>
        <w:t>сначала даются общие представления о том, как с помощью проектов человечество</w:t>
      </w:r>
      <w:r w:rsidR="008B510B">
        <w:rPr>
          <w:rStyle w:val="110"/>
          <w:sz w:val="24"/>
          <w:szCs w:val="24"/>
        </w:rPr>
        <w:t xml:space="preserve"> </w:t>
      </w:r>
      <w:r w:rsidRPr="00B97F48">
        <w:rPr>
          <w:rStyle w:val="110"/>
          <w:sz w:val="24"/>
          <w:szCs w:val="24"/>
        </w:rPr>
        <w:t>пытается решать возникающие проблемы. Знакомясь с этой информацией, учащиеся</w:t>
      </w:r>
      <w:r w:rsidR="008B510B">
        <w:rPr>
          <w:rStyle w:val="110"/>
          <w:sz w:val="24"/>
          <w:szCs w:val="24"/>
        </w:rPr>
        <w:t xml:space="preserve"> </w:t>
      </w:r>
      <w:r w:rsidRPr="00B97F48">
        <w:rPr>
          <w:rStyle w:val="110"/>
          <w:sz w:val="24"/>
          <w:szCs w:val="24"/>
        </w:rPr>
        <w:t>самоопределяются (модули 1—3). Переход к глубокой проработке экологической</w:t>
      </w:r>
      <w:r w:rsidR="008B510B">
        <w:rPr>
          <w:rStyle w:val="110"/>
          <w:sz w:val="24"/>
          <w:szCs w:val="24"/>
        </w:rPr>
        <w:t xml:space="preserve"> </w:t>
      </w:r>
      <w:r w:rsidRPr="00B97F48">
        <w:rPr>
          <w:rStyle w:val="110"/>
          <w:sz w:val="24"/>
          <w:szCs w:val="24"/>
        </w:rPr>
        <w:t>проблематики на основе полученной информации и выполненных заданий</w:t>
      </w:r>
      <w:r w:rsidR="008B510B">
        <w:rPr>
          <w:rStyle w:val="110"/>
          <w:sz w:val="24"/>
          <w:szCs w:val="24"/>
        </w:rPr>
        <w:t xml:space="preserve"> </w:t>
      </w:r>
      <w:r w:rsidRPr="00B97F48">
        <w:rPr>
          <w:rStyle w:val="110"/>
          <w:sz w:val="24"/>
          <w:szCs w:val="24"/>
        </w:rPr>
        <w:t>происходит в четвёртом модуле. Последующие модули позволят расширить</w:t>
      </w:r>
      <w:r w:rsidR="008B510B">
        <w:rPr>
          <w:rStyle w:val="110"/>
          <w:sz w:val="24"/>
          <w:szCs w:val="24"/>
        </w:rPr>
        <w:t xml:space="preserve"> </w:t>
      </w:r>
      <w:r w:rsidRPr="00B97F48">
        <w:rPr>
          <w:rStyle w:val="110"/>
          <w:sz w:val="24"/>
          <w:szCs w:val="24"/>
        </w:rPr>
        <w:t>содержание выбранного проекта или исследования за счёт проработки разных сторон</w:t>
      </w:r>
      <w:r w:rsidR="008B510B">
        <w:rPr>
          <w:rStyle w:val="110"/>
          <w:sz w:val="24"/>
          <w:szCs w:val="24"/>
        </w:rPr>
        <w:t xml:space="preserve"> </w:t>
      </w:r>
      <w:r w:rsidRPr="00B97F48">
        <w:rPr>
          <w:rStyle w:val="110"/>
          <w:sz w:val="24"/>
          <w:szCs w:val="24"/>
        </w:rPr>
        <w:t>проектной деятельности. У обучающихся есть возможность использовать в своей</w:t>
      </w:r>
      <w:r w:rsidR="008B510B">
        <w:rPr>
          <w:rStyle w:val="110"/>
          <w:sz w:val="24"/>
          <w:szCs w:val="24"/>
        </w:rPr>
        <w:t xml:space="preserve"> </w:t>
      </w:r>
      <w:r w:rsidRPr="00B97F48">
        <w:rPr>
          <w:rStyle w:val="110"/>
          <w:sz w:val="24"/>
          <w:szCs w:val="24"/>
        </w:rPr>
        <w:t>работе опыт реализации проектов, разобранных в модулях 5—9.</w:t>
      </w:r>
    </w:p>
    <w:p w:rsidR="002B6F67" w:rsidRPr="00B97F48" w:rsidRDefault="002B6F67" w:rsidP="002B6F67">
      <w:pPr>
        <w:pStyle w:val="51"/>
        <w:shd w:val="clear" w:color="auto" w:fill="auto"/>
        <w:spacing w:after="0" w:line="312" w:lineRule="auto"/>
        <w:ind w:left="20" w:right="20" w:firstLine="400"/>
        <w:jc w:val="both"/>
      </w:pPr>
      <w:r w:rsidRPr="00B97F48">
        <w:rPr>
          <w:rStyle w:val="110"/>
          <w:sz w:val="24"/>
          <w:szCs w:val="24"/>
        </w:rPr>
        <w:t>Программа курса является, по сути, метапредметной, поскольку предполагает</w:t>
      </w:r>
      <w:r w:rsidR="008B510B">
        <w:rPr>
          <w:rStyle w:val="110"/>
          <w:sz w:val="24"/>
          <w:szCs w:val="24"/>
        </w:rPr>
        <w:t xml:space="preserve"> </w:t>
      </w:r>
      <w:r w:rsidRPr="00B97F48">
        <w:rPr>
          <w:rStyle w:val="110"/>
          <w:sz w:val="24"/>
          <w:szCs w:val="24"/>
        </w:rPr>
        <w:t>освоение ряда понятий, способов действия, стоящих над предметными способами</w:t>
      </w:r>
      <w:r w:rsidR="008B510B">
        <w:rPr>
          <w:rStyle w:val="110"/>
          <w:sz w:val="24"/>
          <w:szCs w:val="24"/>
        </w:rPr>
        <w:t xml:space="preserve"> </w:t>
      </w:r>
      <w:r w:rsidRPr="00B97F48">
        <w:rPr>
          <w:rStyle w:val="110"/>
          <w:sz w:val="24"/>
          <w:szCs w:val="24"/>
        </w:rPr>
        <w:t>работы ученика. К ним относятся постановка проблем, перевод проблем в задачи,</w:t>
      </w:r>
      <w:r w:rsidR="008B510B">
        <w:rPr>
          <w:rStyle w:val="110"/>
          <w:sz w:val="24"/>
          <w:szCs w:val="24"/>
        </w:rPr>
        <w:t xml:space="preserve"> </w:t>
      </w:r>
      <w:r w:rsidRPr="00B97F48">
        <w:rPr>
          <w:rStyle w:val="110"/>
          <w:sz w:val="24"/>
          <w:szCs w:val="24"/>
        </w:rPr>
        <w:t>схематизация и использование знаков и символов, организация рефлексии,</w:t>
      </w:r>
      <w:r w:rsidR="008B510B">
        <w:rPr>
          <w:rStyle w:val="110"/>
          <w:sz w:val="24"/>
          <w:szCs w:val="24"/>
        </w:rPr>
        <w:t xml:space="preserve"> </w:t>
      </w:r>
      <w:r w:rsidRPr="00B97F48">
        <w:rPr>
          <w:rStyle w:val="110"/>
          <w:sz w:val="24"/>
          <w:szCs w:val="24"/>
        </w:rPr>
        <w:t xml:space="preserve">сценическое оформление мыслительно-коммуникативного события. </w:t>
      </w:r>
    </w:p>
    <w:p w:rsidR="001E6904" w:rsidRPr="00240FB0" w:rsidRDefault="001E6904" w:rsidP="00652E2E">
      <w:pPr>
        <w:pStyle w:val="51"/>
        <w:shd w:val="clear" w:color="auto" w:fill="auto"/>
        <w:spacing w:before="120" w:after="120" w:line="312" w:lineRule="auto"/>
        <w:ind w:right="23" w:firstLine="709"/>
        <w:jc w:val="both"/>
        <w:rPr>
          <w:rStyle w:val="a8"/>
          <w:i/>
          <w:sz w:val="24"/>
          <w:szCs w:val="24"/>
        </w:rPr>
      </w:pPr>
      <w:r w:rsidRPr="00240FB0">
        <w:rPr>
          <w:rStyle w:val="a8"/>
          <w:i/>
          <w:sz w:val="24"/>
          <w:szCs w:val="24"/>
        </w:rPr>
        <w:t xml:space="preserve">1.3. </w:t>
      </w:r>
      <w:r w:rsidR="00240FB0" w:rsidRPr="00240FB0">
        <w:rPr>
          <w:rStyle w:val="a8"/>
          <w:i/>
          <w:sz w:val="24"/>
          <w:szCs w:val="24"/>
        </w:rPr>
        <w:t>Цели и задачи</w:t>
      </w:r>
      <w:r w:rsidR="008B510B">
        <w:rPr>
          <w:rStyle w:val="a8"/>
          <w:i/>
          <w:sz w:val="24"/>
          <w:szCs w:val="24"/>
        </w:rPr>
        <w:t xml:space="preserve"> </w:t>
      </w:r>
      <w:r w:rsidR="00240FB0" w:rsidRPr="00240FB0">
        <w:rPr>
          <w:rStyle w:val="a8"/>
          <w:i/>
          <w:sz w:val="24"/>
          <w:szCs w:val="24"/>
        </w:rPr>
        <w:t>учебного курса</w:t>
      </w:r>
    </w:p>
    <w:p w:rsidR="0044088A" w:rsidRPr="0044088A" w:rsidRDefault="0044088A" w:rsidP="0044088A">
      <w:pPr>
        <w:pStyle w:val="ConsPlusNormal"/>
        <w:spacing w:before="220"/>
        <w:ind w:firstLine="540"/>
        <w:jc w:val="both"/>
        <w:rPr>
          <w:rStyle w:val="54"/>
          <w:color w:val="000000"/>
          <w:sz w:val="24"/>
          <w:szCs w:val="24"/>
        </w:rPr>
      </w:pPr>
      <w:r w:rsidRPr="0044088A">
        <w:rPr>
          <w:rStyle w:val="54"/>
          <w:color w:val="000000"/>
          <w:sz w:val="24"/>
          <w:szCs w:val="24"/>
        </w:rPr>
        <w:t xml:space="preserve">Целями </w:t>
      </w:r>
      <w:r>
        <w:rPr>
          <w:rStyle w:val="54"/>
          <w:color w:val="000000"/>
          <w:sz w:val="24"/>
          <w:szCs w:val="24"/>
        </w:rPr>
        <w:t>учебного курса</w:t>
      </w:r>
      <w:r w:rsidRPr="0044088A">
        <w:rPr>
          <w:rStyle w:val="54"/>
          <w:color w:val="000000"/>
          <w:sz w:val="24"/>
          <w:szCs w:val="24"/>
        </w:rPr>
        <w:t xml:space="preserve"> являются:</w:t>
      </w:r>
    </w:p>
    <w:p w:rsidR="0044088A" w:rsidRPr="0044088A" w:rsidRDefault="001E6AA2" w:rsidP="0044088A">
      <w:pPr>
        <w:pStyle w:val="51"/>
        <w:numPr>
          <w:ilvl w:val="0"/>
          <w:numId w:val="21"/>
        </w:numPr>
        <w:shd w:val="clear" w:color="auto" w:fill="auto"/>
        <w:spacing w:after="0" w:line="312" w:lineRule="auto"/>
        <w:ind w:left="0" w:firstLine="0"/>
        <w:jc w:val="both"/>
        <w:rPr>
          <w:rStyle w:val="54"/>
          <w:sz w:val="24"/>
          <w:szCs w:val="24"/>
        </w:rPr>
      </w:pPr>
      <w:r w:rsidRPr="00B97F48">
        <w:rPr>
          <w:rStyle w:val="a8"/>
          <w:b w:val="0"/>
          <w:sz w:val="24"/>
          <w:szCs w:val="24"/>
        </w:rPr>
        <w:t>ф</w:t>
      </w:r>
      <w:r w:rsidR="008363CE" w:rsidRPr="00B97F48">
        <w:rPr>
          <w:rStyle w:val="54"/>
          <w:sz w:val="24"/>
          <w:szCs w:val="24"/>
        </w:rPr>
        <w:t>ормирование</w:t>
      </w:r>
      <w:r w:rsidR="008B510B">
        <w:rPr>
          <w:rStyle w:val="54"/>
          <w:sz w:val="24"/>
          <w:szCs w:val="24"/>
        </w:rPr>
        <w:t xml:space="preserve"> </w:t>
      </w:r>
      <w:r w:rsidR="008363CE" w:rsidRPr="00B97F48">
        <w:rPr>
          <w:rStyle w:val="54"/>
          <w:sz w:val="24"/>
          <w:szCs w:val="24"/>
        </w:rPr>
        <w:t>у обучающихся навыков разработки,</w:t>
      </w:r>
      <w:r w:rsidR="008B510B">
        <w:rPr>
          <w:rStyle w:val="54"/>
          <w:sz w:val="24"/>
          <w:szCs w:val="24"/>
        </w:rPr>
        <w:t xml:space="preserve"> </w:t>
      </w:r>
      <w:r w:rsidR="008363CE" w:rsidRPr="00B97F48">
        <w:rPr>
          <w:rStyle w:val="54"/>
          <w:sz w:val="24"/>
          <w:szCs w:val="24"/>
        </w:rPr>
        <w:t>реализации и общественной презентации результатов индивидуального проекта(исследования), направленного на решение научной, личностно и (или) социально</w:t>
      </w:r>
      <w:r w:rsidR="008B510B">
        <w:rPr>
          <w:rStyle w:val="54"/>
          <w:sz w:val="24"/>
          <w:szCs w:val="24"/>
        </w:rPr>
        <w:t xml:space="preserve"> </w:t>
      </w:r>
      <w:r w:rsidR="008363CE" w:rsidRPr="00B97F48">
        <w:rPr>
          <w:rStyle w:val="54"/>
          <w:sz w:val="24"/>
          <w:szCs w:val="24"/>
        </w:rPr>
        <w:t>значимой проблемы, в том числе экологической направленности</w:t>
      </w:r>
      <w:r w:rsidR="0044088A">
        <w:rPr>
          <w:rStyle w:val="54"/>
          <w:sz w:val="24"/>
          <w:szCs w:val="24"/>
        </w:rPr>
        <w:t>;</w:t>
      </w:r>
    </w:p>
    <w:p w:rsidR="005B3241" w:rsidRPr="00B97F48" w:rsidRDefault="00240FB0" w:rsidP="0044088A">
      <w:pPr>
        <w:pStyle w:val="51"/>
        <w:numPr>
          <w:ilvl w:val="0"/>
          <w:numId w:val="21"/>
        </w:numPr>
        <w:shd w:val="clear" w:color="auto" w:fill="auto"/>
        <w:spacing w:after="0" w:line="312" w:lineRule="auto"/>
        <w:ind w:left="0" w:firstLine="0"/>
        <w:jc w:val="both"/>
        <w:rPr>
          <w:sz w:val="24"/>
          <w:szCs w:val="24"/>
        </w:rPr>
      </w:pPr>
      <w:r>
        <w:rPr>
          <w:rStyle w:val="54"/>
          <w:sz w:val="24"/>
          <w:szCs w:val="24"/>
        </w:rPr>
        <w:t xml:space="preserve">организация </w:t>
      </w:r>
      <w:r w:rsidR="001E6AA2" w:rsidRPr="00B97F48">
        <w:rPr>
          <w:rStyle w:val="54"/>
          <w:sz w:val="24"/>
          <w:szCs w:val="24"/>
        </w:rPr>
        <w:t>выполнение учащимися индивидуального проекта (исследования)</w:t>
      </w:r>
      <w:r w:rsidR="008363CE" w:rsidRPr="00B97F48">
        <w:rPr>
          <w:rStyle w:val="54"/>
          <w:sz w:val="24"/>
          <w:szCs w:val="24"/>
        </w:rPr>
        <w:t>.</w:t>
      </w:r>
    </w:p>
    <w:p w:rsidR="0044088A" w:rsidRPr="0044088A" w:rsidRDefault="0044088A" w:rsidP="00560428">
      <w:pPr>
        <w:pStyle w:val="ConsPlusNormal"/>
        <w:spacing w:before="240"/>
        <w:ind w:firstLine="709"/>
        <w:jc w:val="both"/>
        <w:rPr>
          <w:rStyle w:val="54"/>
          <w:color w:val="000000"/>
          <w:sz w:val="24"/>
          <w:szCs w:val="24"/>
        </w:rPr>
      </w:pPr>
      <w:r w:rsidRPr="0044088A">
        <w:rPr>
          <w:rStyle w:val="54"/>
          <w:color w:val="000000"/>
          <w:sz w:val="24"/>
          <w:szCs w:val="24"/>
        </w:rPr>
        <w:t>Достижение поставленных целей предусматривает решение следующих основных задач:</w:t>
      </w:r>
    </w:p>
    <w:p w:rsidR="005B3241" w:rsidRPr="00B97F48" w:rsidRDefault="008363CE" w:rsidP="00ED5903">
      <w:pPr>
        <w:pStyle w:val="51"/>
        <w:numPr>
          <w:ilvl w:val="0"/>
          <w:numId w:val="1"/>
        </w:numPr>
        <w:shd w:val="clear" w:color="auto" w:fill="auto"/>
        <w:tabs>
          <w:tab w:val="left" w:pos="734"/>
        </w:tabs>
        <w:spacing w:after="0" w:line="312" w:lineRule="auto"/>
        <w:ind w:right="20" w:firstLine="400"/>
        <w:jc w:val="both"/>
        <w:rPr>
          <w:sz w:val="24"/>
          <w:szCs w:val="24"/>
        </w:rPr>
      </w:pPr>
      <w:r w:rsidRPr="00B97F48">
        <w:rPr>
          <w:rStyle w:val="a9"/>
          <w:sz w:val="24"/>
          <w:szCs w:val="24"/>
        </w:rPr>
        <w:t>реализовать</w:t>
      </w:r>
      <w:r w:rsidRPr="00B97F48">
        <w:rPr>
          <w:rStyle w:val="54"/>
          <w:sz w:val="24"/>
          <w:szCs w:val="24"/>
        </w:rPr>
        <w:t xml:space="preserve"> требования Стандарта к результатам освоения основной</w:t>
      </w:r>
      <w:r w:rsidR="008B510B">
        <w:rPr>
          <w:rStyle w:val="54"/>
          <w:sz w:val="24"/>
          <w:szCs w:val="24"/>
        </w:rPr>
        <w:t xml:space="preserve"> </w:t>
      </w:r>
      <w:r w:rsidRPr="00B97F48">
        <w:rPr>
          <w:rStyle w:val="54"/>
          <w:sz w:val="24"/>
          <w:szCs w:val="24"/>
        </w:rPr>
        <w:t>образовательной программы среднего общего образования;</w:t>
      </w:r>
      <w:r w:rsidRPr="00B97F48">
        <w:rPr>
          <w:rStyle w:val="a9"/>
          <w:sz w:val="24"/>
          <w:szCs w:val="24"/>
        </w:rPr>
        <w:t xml:space="preserve"> сформировать</w:t>
      </w:r>
      <w:r w:rsidR="008B510B">
        <w:rPr>
          <w:rStyle w:val="a9"/>
          <w:sz w:val="24"/>
          <w:szCs w:val="24"/>
        </w:rPr>
        <w:t xml:space="preserve"> </w:t>
      </w:r>
      <w:r w:rsidRPr="00B97F48">
        <w:rPr>
          <w:rStyle w:val="54"/>
          <w:sz w:val="24"/>
          <w:szCs w:val="24"/>
        </w:rPr>
        <w:t>личностное отношение к социокультурным проблемам и ответственность за их</w:t>
      </w:r>
      <w:r w:rsidR="008B510B">
        <w:rPr>
          <w:rStyle w:val="54"/>
          <w:sz w:val="24"/>
          <w:szCs w:val="24"/>
        </w:rPr>
        <w:t xml:space="preserve"> </w:t>
      </w:r>
      <w:r w:rsidRPr="00B97F48">
        <w:rPr>
          <w:rStyle w:val="54"/>
          <w:sz w:val="24"/>
          <w:szCs w:val="24"/>
        </w:rPr>
        <w:t>решение;</w:t>
      </w:r>
    </w:p>
    <w:p w:rsidR="005B3241" w:rsidRPr="00B97F48" w:rsidRDefault="008363CE" w:rsidP="00ED5903">
      <w:pPr>
        <w:pStyle w:val="51"/>
        <w:numPr>
          <w:ilvl w:val="0"/>
          <w:numId w:val="1"/>
        </w:numPr>
        <w:shd w:val="clear" w:color="auto" w:fill="auto"/>
        <w:tabs>
          <w:tab w:val="left" w:pos="816"/>
        </w:tabs>
        <w:spacing w:after="0" w:line="312" w:lineRule="auto"/>
        <w:ind w:right="20" w:firstLine="400"/>
        <w:jc w:val="both"/>
        <w:rPr>
          <w:sz w:val="24"/>
          <w:szCs w:val="24"/>
        </w:rPr>
      </w:pPr>
      <w:r w:rsidRPr="00B97F48">
        <w:rPr>
          <w:rStyle w:val="a9"/>
          <w:sz w:val="24"/>
          <w:szCs w:val="24"/>
        </w:rPr>
        <w:t>сформировать</w:t>
      </w:r>
      <w:r w:rsidRPr="00B97F48">
        <w:rPr>
          <w:rStyle w:val="54"/>
          <w:sz w:val="24"/>
          <w:szCs w:val="24"/>
        </w:rPr>
        <w:t xml:space="preserve"> у обучающихся систему значимых социальных и</w:t>
      </w:r>
      <w:r w:rsidR="008B510B">
        <w:rPr>
          <w:rStyle w:val="54"/>
          <w:sz w:val="24"/>
          <w:szCs w:val="24"/>
        </w:rPr>
        <w:t xml:space="preserve"> </w:t>
      </w:r>
      <w:r w:rsidRPr="00B97F48">
        <w:rPr>
          <w:rStyle w:val="54"/>
          <w:sz w:val="24"/>
          <w:szCs w:val="24"/>
        </w:rPr>
        <w:t>межличностных отношений, ценностно-смысловых установок, отражающих</w:t>
      </w:r>
      <w:r w:rsidR="008B510B">
        <w:rPr>
          <w:rStyle w:val="54"/>
          <w:sz w:val="24"/>
          <w:szCs w:val="24"/>
        </w:rPr>
        <w:t xml:space="preserve"> </w:t>
      </w:r>
      <w:r w:rsidRPr="00B97F48">
        <w:rPr>
          <w:rStyle w:val="54"/>
          <w:sz w:val="24"/>
          <w:szCs w:val="24"/>
        </w:rPr>
        <w:t>личностную и гражданскую позицию в деятельности, ценностных ориентаций,</w:t>
      </w:r>
      <w:r w:rsidR="008B510B">
        <w:rPr>
          <w:rStyle w:val="54"/>
          <w:sz w:val="24"/>
          <w:szCs w:val="24"/>
        </w:rPr>
        <w:t xml:space="preserve"> </w:t>
      </w:r>
      <w:r w:rsidRPr="00B97F48">
        <w:rPr>
          <w:rStyle w:val="54"/>
          <w:sz w:val="24"/>
          <w:szCs w:val="24"/>
        </w:rPr>
        <w:t>готовности руководствоваться ими в своей деятельности;</w:t>
      </w:r>
    </w:p>
    <w:p w:rsidR="005B3241" w:rsidRPr="00B97F48" w:rsidRDefault="008363CE" w:rsidP="00ED5903">
      <w:pPr>
        <w:pStyle w:val="51"/>
        <w:numPr>
          <w:ilvl w:val="0"/>
          <w:numId w:val="1"/>
        </w:numPr>
        <w:shd w:val="clear" w:color="auto" w:fill="auto"/>
        <w:tabs>
          <w:tab w:val="left" w:pos="648"/>
        </w:tabs>
        <w:spacing w:after="0" w:line="312" w:lineRule="auto"/>
        <w:ind w:right="20" w:firstLine="400"/>
        <w:jc w:val="both"/>
        <w:rPr>
          <w:sz w:val="24"/>
          <w:szCs w:val="24"/>
        </w:rPr>
      </w:pPr>
      <w:r w:rsidRPr="00B97F48">
        <w:rPr>
          <w:rStyle w:val="a9"/>
          <w:sz w:val="24"/>
          <w:szCs w:val="24"/>
        </w:rPr>
        <w:t>сформировать</w:t>
      </w:r>
      <w:r w:rsidRPr="00B97F48">
        <w:rPr>
          <w:rStyle w:val="54"/>
          <w:sz w:val="24"/>
          <w:szCs w:val="24"/>
        </w:rPr>
        <w:t xml:space="preserve"> у обучающихся системные представления и обеспечить опыт</w:t>
      </w:r>
      <w:r w:rsidR="008B510B">
        <w:rPr>
          <w:rStyle w:val="54"/>
          <w:sz w:val="24"/>
          <w:szCs w:val="24"/>
        </w:rPr>
        <w:t xml:space="preserve"> </w:t>
      </w:r>
      <w:r w:rsidRPr="00B97F48">
        <w:rPr>
          <w:rStyle w:val="54"/>
          <w:sz w:val="24"/>
          <w:szCs w:val="24"/>
        </w:rPr>
        <w:t>применения методов, технологий и форм организации проектной и учебно-исследовательской деятельности для достижения практико-ориентированных</w:t>
      </w:r>
      <w:r w:rsidR="008B510B">
        <w:rPr>
          <w:rStyle w:val="54"/>
          <w:sz w:val="24"/>
          <w:szCs w:val="24"/>
        </w:rPr>
        <w:t xml:space="preserve"> </w:t>
      </w:r>
      <w:r w:rsidRPr="00B97F48">
        <w:rPr>
          <w:rStyle w:val="54"/>
          <w:sz w:val="24"/>
          <w:szCs w:val="24"/>
        </w:rPr>
        <w:t>результатов образования;</w:t>
      </w:r>
    </w:p>
    <w:p w:rsidR="005B3241" w:rsidRPr="00B97F48" w:rsidRDefault="008363CE" w:rsidP="00ED5903">
      <w:pPr>
        <w:pStyle w:val="51"/>
        <w:numPr>
          <w:ilvl w:val="0"/>
          <w:numId w:val="1"/>
        </w:numPr>
        <w:shd w:val="clear" w:color="auto" w:fill="auto"/>
        <w:tabs>
          <w:tab w:val="left" w:pos="677"/>
        </w:tabs>
        <w:spacing w:after="0" w:line="312" w:lineRule="auto"/>
        <w:ind w:right="20" w:firstLine="400"/>
        <w:jc w:val="both"/>
        <w:rPr>
          <w:sz w:val="24"/>
          <w:szCs w:val="24"/>
        </w:rPr>
      </w:pPr>
      <w:r w:rsidRPr="00B97F48">
        <w:rPr>
          <w:rStyle w:val="ab"/>
          <w:sz w:val="24"/>
          <w:szCs w:val="24"/>
        </w:rPr>
        <w:t>развить</w:t>
      </w:r>
      <w:r w:rsidRPr="00B97F48">
        <w:rPr>
          <w:rStyle w:val="72"/>
          <w:sz w:val="24"/>
          <w:szCs w:val="24"/>
        </w:rPr>
        <w:t xml:space="preserve"> у обучающихся экологическую культуру, бережное отношение к</w:t>
      </w:r>
      <w:r w:rsidR="008B510B">
        <w:rPr>
          <w:rStyle w:val="72"/>
          <w:sz w:val="24"/>
          <w:szCs w:val="24"/>
        </w:rPr>
        <w:t xml:space="preserve"> </w:t>
      </w:r>
      <w:r w:rsidRPr="00B97F48">
        <w:rPr>
          <w:rStyle w:val="72"/>
          <w:sz w:val="24"/>
          <w:szCs w:val="24"/>
        </w:rPr>
        <w:t>природным богатствам России и мира, понимание влияния социально-экономических</w:t>
      </w:r>
      <w:r w:rsidR="008B510B">
        <w:rPr>
          <w:rStyle w:val="72"/>
          <w:sz w:val="24"/>
          <w:szCs w:val="24"/>
        </w:rPr>
        <w:t xml:space="preserve"> </w:t>
      </w:r>
      <w:r w:rsidRPr="00B97F48">
        <w:rPr>
          <w:rStyle w:val="72"/>
          <w:sz w:val="24"/>
          <w:szCs w:val="24"/>
        </w:rPr>
        <w:t>процессов на состояние природной и социальной среды, ответственность за</w:t>
      </w:r>
      <w:r w:rsidR="008B510B">
        <w:rPr>
          <w:rStyle w:val="72"/>
          <w:sz w:val="24"/>
          <w:szCs w:val="24"/>
        </w:rPr>
        <w:t xml:space="preserve"> </w:t>
      </w:r>
      <w:r w:rsidRPr="00B97F48">
        <w:rPr>
          <w:rStyle w:val="72"/>
          <w:sz w:val="24"/>
          <w:szCs w:val="24"/>
        </w:rPr>
        <w:t>состояние природных ресурсов;</w:t>
      </w:r>
      <w:r w:rsidRPr="00B97F48">
        <w:rPr>
          <w:rStyle w:val="ab"/>
          <w:sz w:val="24"/>
          <w:szCs w:val="24"/>
        </w:rPr>
        <w:t xml:space="preserve"> сформировать</w:t>
      </w:r>
      <w:r w:rsidRPr="00B97F48">
        <w:rPr>
          <w:rStyle w:val="72"/>
          <w:sz w:val="24"/>
          <w:szCs w:val="24"/>
        </w:rPr>
        <w:t xml:space="preserve"> умения и навыки ра</w:t>
      </w:r>
      <w:r w:rsidR="001E6AA2" w:rsidRPr="00B97F48">
        <w:rPr>
          <w:rStyle w:val="72"/>
          <w:sz w:val="24"/>
          <w:szCs w:val="24"/>
        </w:rPr>
        <w:t>ционального</w:t>
      </w:r>
      <w:r w:rsidR="008B510B">
        <w:rPr>
          <w:rStyle w:val="72"/>
          <w:sz w:val="24"/>
          <w:szCs w:val="24"/>
        </w:rPr>
        <w:t xml:space="preserve"> </w:t>
      </w:r>
      <w:r w:rsidRPr="00B97F48">
        <w:rPr>
          <w:rStyle w:val="72"/>
          <w:sz w:val="24"/>
          <w:szCs w:val="24"/>
        </w:rPr>
        <w:t>природопользования, нетерпимое отношение к действиям, приносящим вред</w:t>
      </w:r>
      <w:r w:rsidR="008B510B">
        <w:rPr>
          <w:rStyle w:val="72"/>
          <w:sz w:val="24"/>
          <w:szCs w:val="24"/>
        </w:rPr>
        <w:t xml:space="preserve"> </w:t>
      </w:r>
      <w:r w:rsidRPr="00B97F48">
        <w:rPr>
          <w:rStyle w:val="72"/>
          <w:sz w:val="24"/>
          <w:szCs w:val="24"/>
        </w:rPr>
        <w:t>окружающей среде;</w:t>
      </w:r>
      <w:r w:rsidRPr="00B97F48">
        <w:rPr>
          <w:rStyle w:val="ab"/>
          <w:sz w:val="24"/>
          <w:szCs w:val="24"/>
        </w:rPr>
        <w:t xml:space="preserve"> обеспечить</w:t>
      </w:r>
      <w:r w:rsidRPr="00B97F48">
        <w:rPr>
          <w:rStyle w:val="72"/>
          <w:sz w:val="24"/>
          <w:szCs w:val="24"/>
        </w:rPr>
        <w:t xml:space="preserve"> приобретение опыта эколого-направленной</w:t>
      </w:r>
      <w:r w:rsidR="008B510B">
        <w:rPr>
          <w:rStyle w:val="72"/>
          <w:sz w:val="24"/>
          <w:szCs w:val="24"/>
        </w:rPr>
        <w:t xml:space="preserve"> </w:t>
      </w:r>
      <w:r w:rsidRPr="00B97F48">
        <w:rPr>
          <w:rStyle w:val="72"/>
          <w:sz w:val="24"/>
          <w:szCs w:val="24"/>
        </w:rPr>
        <w:t>деятельности;</w:t>
      </w:r>
    </w:p>
    <w:p w:rsidR="005B3241" w:rsidRPr="00B97F48" w:rsidRDefault="008363CE" w:rsidP="00ED5903">
      <w:pPr>
        <w:pStyle w:val="51"/>
        <w:numPr>
          <w:ilvl w:val="0"/>
          <w:numId w:val="1"/>
        </w:numPr>
        <w:shd w:val="clear" w:color="auto" w:fill="auto"/>
        <w:tabs>
          <w:tab w:val="left" w:pos="677"/>
        </w:tabs>
        <w:spacing w:after="0" w:line="312" w:lineRule="auto"/>
        <w:ind w:right="20" w:firstLine="400"/>
        <w:jc w:val="both"/>
        <w:rPr>
          <w:sz w:val="24"/>
          <w:szCs w:val="24"/>
        </w:rPr>
      </w:pPr>
      <w:r w:rsidRPr="00B97F48">
        <w:rPr>
          <w:rStyle w:val="ab"/>
          <w:sz w:val="24"/>
          <w:szCs w:val="24"/>
        </w:rPr>
        <w:t>обеспечить</w:t>
      </w:r>
      <w:r w:rsidRPr="00B97F48">
        <w:rPr>
          <w:rStyle w:val="72"/>
          <w:sz w:val="24"/>
          <w:szCs w:val="24"/>
        </w:rPr>
        <w:t xml:space="preserve"> самостоятельное использование обучающимися приобретённых</w:t>
      </w:r>
      <w:r w:rsidR="008B510B">
        <w:rPr>
          <w:rStyle w:val="72"/>
          <w:sz w:val="24"/>
          <w:szCs w:val="24"/>
        </w:rPr>
        <w:t xml:space="preserve"> </w:t>
      </w:r>
      <w:r w:rsidRPr="00B97F48">
        <w:rPr>
          <w:rStyle w:val="72"/>
          <w:sz w:val="24"/>
          <w:szCs w:val="24"/>
        </w:rPr>
        <w:t>компетенций в различных видах деятельности за пределами образовательной</w:t>
      </w:r>
      <w:r w:rsidR="008B510B">
        <w:rPr>
          <w:rStyle w:val="72"/>
          <w:sz w:val="24"/>
          <w:szCs w:val="24"/>
        </w:rPr>
        <w:t xml:space="preserve"> </w:t>
      </w:r>
      <w:r w:rsidRPr="00B97F48">
        <w:rPr>
          <w:rStyle w:val="72"/>
          <w:sz w:val="24"/>
          <w:szCs w:val="24"/>
        </w:rPr>
        <w:t>организации, в том числе в профессиональных и социальных пробах;</w:t>
      </w:r>
    </w:p>
    <w:p w:rsidR="005B3241" w:rsidRDefault="008363CE" w:rsidP="00ED5903">
      <w:pPr>
        <w:pStyle w:val="51"/>
        <w:numPr>
          <w:ilvl w:val="0"/>
          <w:numId w:val="1"/>
        </w:numPr>
        <w:shd w:val="clear" w:color="auto" w:fill="auto"/>
        <w:tabs>
          <w:tab w:val="left" w:pos="907"/>
        </w:tabs>
        <w:spacing w:after="0" w:line="312" w:lineRule="auto"/>
        <w:ind w:right="20" w:firstLine="400"/>
        <w:jc w:val="both"/>
        <w:rPr>
          <w:rStyle w:val="72"/>
          <w:sz w:val="24"/>
          <w:szCs w:val="24"/>
        </w:rPr>
      </w:pPr>
      <w:r w:rsidRPr="00B97F48">
        <w:rPr>
          <w:rStyle w:val="ab"/>
          <w:sz w:val="24"/>
          <w:szCs w:val="24"/>
        </w:rPr>
        <w:t>повысить</w:t>
      </w:r>
      <w:r w:rsidRPr="00B97F48">
        <w:rPr>
          <w:rStyle w:val="72"/>
          <w:sz w:val="24"/>
          <w:szCs w:val="24"/>
        </w:rPr>
        <w:t xml:space="preserve"> эффективность освоения обучающимися основных</w:t>
      </w:r>
      <w:r w:rsidR="008B510B">
        <w:rPr>
          <w:rStyle w:val="72"/>
          <w:sz w:val="24"/>
          <w:szCs w:val="24"/>
        </w:rPr>
        <w:t xml:space="preserve"> </w:t>
      </w:r>
      <w:r w:rsidRPr="00B97F48">
        <w:rPr>
          <w:rStyle w:val="72"/>
          <w:sz w:val="24"/>
          <w:szCs w:val="24"/>
        </w:rPr>
        <w:t>образовательных программ за счёт интегративного характера курса.</w:t>
      </w:r>
    </w:p>
    <w:p w:rsidR="00B803FE" w:rsidRDefault="00B803FE" w:rsidP="00B803FE">
      <w:pPr>
        <w:pStyle w:val="51"/>
        <w:shd w:val="clear" w:color="auto" w:fill="auto"/>
        <w:tabs>
          <w:tab w:val="left" w:pos="907"/>
        </w:tabs>
        <w:spacing w:after="0" w:line="312" w:lineRule="auto"/>
        <w:ind w:right="20" w:firstLine="0"/>
        <w:jc w:val="both"/>
        <w:rPr>
          <w:rStyle w:val="72"/>
          <w:sz w:val="24"/>
          <w:szCs w:val="24"/>
        </w:rPr>
      </w:pPr>
    </w:p>
    <w:p w:rsidR="00B803FE" w:rsidRPr="00B97F48" w:rsidRDefault="00B803FE" w:rsidP="00B803FE">
      <w:pPr>
        <w:pStyle w:val="51"/>
        <w:shd w:val="clear" w:color="auto" w:fill="auto"/>
        <w:tabs>
          <w:tab w:val="left" w:pos="907"/>
        </w:tabs>
        <w:spacing w:after="0" w:line="312" w:lineRule="auto"/>
        <w:ind w:right="20" w:firstLine="0"/>
        <w:jc w:val="both"/>
        <w:rPr>
          <w:rStyle w:val="72"/>
          <w:sz w:val="24"/>
          <w:szCs w:val="24"/>
        </w:rPr>
      </w:pPr>
    </w:p>
    <w:p w:rsidR="00240FB0" w:rsidRPr="00240FB0" w:rsidRDefault="00240FB0" w:rsidP="00DE4C54">
      <w:pPr>
        <w:pStyle w:val="51"/>
        <w:shd w:val="clear" w:color="auto" w:fill="auto"/>
        <w:spacing w:before="120" w:after="120" w:line="312" w:lineRule="auto"/>
        <w:ind w:firstLine="709"/>
        <w:jc w:val="both"/>
        <w:rPr>
          <w:rStyle w:val="27"/>
          <w:b/>
          <w:i/>
          <w:sz w:val="24"/>
          <w:szCs w:val="24"/>
        </w:rPr>
      </w:pPr>
      <w:r w:rsidRPr="00240FB0">
        <w:rPr>
          <w:rStyle w:val="27"/>
          <w:b/>
          <w:i/>
          <w:sz w:val="24"/>
          <w:szCs w:val="24"/>
        </w:rPr>
        <w:t>1.4. Планируемые результаты обучения (личностные, метапредметные, предметные)</w:t>
      </w:r>
    </w:p>
    <w:p w:rsidR="00A60C5A" w:rsidRPr="00B97F48" w:rsidRDefault="00A60C5A" w:rsidP="00A60C5A">
      <w:pPr>
        <w:pStyle w:val="51"/>
        <w:shd w:val="clear" w:color="auto" w:fill="auto"/>
        <w:spacing w:after="180" w:line="312" w:lineRule="auto"/>
        <w:ind w:right="20" w:firstLine="400"/>
        <w:jc w:val="both"/>
        <w:rPr>
          <w:sz w:val="24"/>
          <w:szCs w:val="24"/>
        </w:rPr>
      </w:pPr>
      <w:r w:rsidRPr="00B97F48">
        <w:rPr>
          <w:rStyle w:val="27"/>
          <w:sz w:val="24"/>
          <w:szCs w:val="24"/>
        </w:rPr>
        <w:t>Освоение курса обеспечит формирование у выпускников личностных, метапредметных и предметных компетенций, которые будут продемонстрированы при</w:t>
      </w:r>
      <w:r w:rsidR="00B803FE">
        <w:rPr>
          <w:rStyle w:val="27"/>
          <w:sz w:val="24"/>
          <w:szCs w:val="24"/>
        </w:rPr>
        <w:t xml:space="preserve"> </w:t>
      </w:r>
      <w:r w:rsidRPr="00B97F48">
        <w:rPr>
          <w:rStyle w:val="27"/>
          <w:sz w:val="24"/>
          <w:szCs w:val="24"/>
        </w:rPr>
        <w:t>защите индивидуального проекта (исследования).</w:t>
      </w:r>
    </w:p>
    <w:p w:rsidR="00A60C5A" w:rsidRPr="00B97F48" w:rsidRDefault="00A60C5A" w:rsidP="00A60C5A">
      <w:pPr>
        <w:pStyle w:val="70"/>
        <w:shd w:val="clear" w:color="auto" w:fill="auto"/>
        <w:spacing w:before="0" w:after="0" w:line="312" w:lineRule="auto"/>
        <w:ind w:left="2740"/>
        <w:rPr>
          <w:sz w:val="24"/>
          <w:szCs w:val="24"/>
        </w:rPr>
      </w:pPr>
      <w:bookmarkStart w:id="4" w:name="bookmark12"/>
      <w:r w:rsidRPr="00B97F48">
        <w:rPr>
          <w:rStyle w:val="7f3"/>
          <w:sz w:val="24"/>
          <w:szCs w:val="24"/>
        </w:rPr>
        <w:t>Личностные результаты</w:t>
      </w:r>
      <w:bookmarkEnd w:id="4"/>
    </w:p>
    <w:p w:rsidR="00A60C5A" w:rsidRPr="00B97F48" w:rsidRDefault="00A60C5A" w:rsidP="00677FF8">
      <w:pPr>
        <w:pStyle w:val="51"/>
        <w:numPr>
          <w:ilvl w:val="0"/>
          <w:numId w:val="8"/>
        </w:numPr>
        <w:shd w:val="clear" w:color="auto" w:fill="auto"/>
        <w:tabs>
          <w:tab w:val="left" w:pos="677"/>
        </w:tabs>
        <w:spacing w:after="0" w:line="312" w:lineRule="auto"/>
        <w:ind w:left="0" w:firstLine="0"/>
        <w:jc w:val="both"/>
        <w:rPr>
          <w:sz w:val="24"/>
          <w:szCs w:val="24"/>
        </w:rPr>
      </w:pPr>
      <w:r w:rsidRPr="00B97F48">
        <w:rPr>
          <w:rStyle w:val="33"/>
          <w:sz w:val="24"/>
          <w:szCs w:val="24"/>
        </w:rPr>
        <w:t>Нравственное сознание и поведение на основе усвоения общечеловеческих</w:t>
      </w:r>
      <w:r w:rsidR="008B510B">
        <w:rPr>
          <w:rStyle w:val="33"/>
          <w:sz w:val="24"/>
          <w:szCs w:val="24"/>
        </w:rPr>
        <w:t xml:space="preserve"> </w:t>
      </w:r>
      <w:r w:rsidRPr="00B97F48">
        <w:rPr>
          <w:rStyle w:val="33"/>
          <w:sz w:val="24"/>
          <w:szCs w:val="24"/>
        </w:rPr>
        <w:t>ценностей, толерантного сознания и поведения в поликультурном мире, готовности и</w:t>
      </w:r>
      <w:r w:rsidR="008B510B">
        <w:rPr>
          <w:rStyle w:val="33"/>
          <w:sz w:val="24"/>
          <w:szCs w:val="24"/>
        </w:rPr>
        <w:t xml:space="preserve"> </w:t>
      </w:r>
      <w:r w:rsidRPr="00B97F48">
        <w:rPr>
          <w:rStyle w:val="33"/>
          <w:sz w:val="24"/>
          <w:szCs w:val="24"/>
        </w:rPr>
        <w:t>способности вести диалог, достигать в нём взаимопонимания, находить общие цели</w:t>
      </w:r>
      <w:r w:rsidR="008B510B">
        <w:rPr>
          <w:rStyle w:val="33"/>
          <w:sz w:val="24"/>
          <w:szCs w:val="24"/>
        </w:rPr>
        <w:t xml:space="preserve"> </w:t>
      </w:r>
      <w:r w:rsidRPr="00B97F48">
        <w:rPr>
          <w:rStyle w:val="33"/>
          <w:sz w:val="24"/>
          <w:szCs w:val="24"/>
        </w:rPr>
        <w:t>и сотрудничать для их достижения;</w:t>
      </w:r>
    </w:p>
    <w:p w:rsidR="00A60C5A" w:rsidRPr="00B97F48" w:rsidRDefault="00A60C5A" w:rsidP="00677FF8">
      <w:pPr>
        <w:pStyle w:val="51"/>
        <w:numPr>
          <w:ilvl w:val="0"/>
          <w:numId w:val="8"/>
        </w:numPr>
        <w:shd w:val="clear" w:color="auto" w:fill="auto"/>
        <w:tabs>
          <w:tab w:val="left" w:pos="802"/>
        </w:tabs>
        <w:spacing w:after="0" w:line="312" w:lineRule="auto"/>
        <w:ind w:left="0" w:firstLine="0"/>
        <w:jc w:val="both"/>
        <w:rPr>
          <w:sz w:val="24"/>
          <w:szCs w:val="24"/>
        </w:rPr>
      </w:pPr>
      <w:r w:rsidRPr="00B97F48">
        <w:rPr>
          <w:rStyle w:val="33"/>
          <w:sz w:val="24"/>
          <w:szCs w:val="24"/>
        </w:rPr>
        <w:t>принятие гуманистических ценностей, осознанное, уважительное и</w:t>
      </w:r>
      <w:r w:rsidR="008B510B">
        <w:rPr>
          <w:rStyle w:val="33"/>
          <w:sz w:val="24"/>
          <w:szCs w:val="24"/>
        </w:rPr>
        <w:t xml:space="preserve"> </w:t>
      </w:r>
      <w:r w:rsidRPr="00B97F48">
        <w:rPr>
          <w:rStyle w:val="33"/>
          <w:sz w:val="24"/>
          <w:szCs w:val="24"/>
        </w:rPr>
        <w:t>доброжелательное отношение к другому человеку, его мнению, мировоззрению;</w:t>
      </w:r>
    </w:p>
    <w:p w:rsidR="00A60C5A" w:rsidRPr="00B97F48" w:rsidRDefault="00A60C5A" w:rsidP="00677FF8">
      <w:pPr>
        <w:pStyle w:val="51"/>
        <w:numPr>
          <w:ilvl w:val="0"/>
          <w:numId w:val="8"/>
        </w:numPr>
        <w:shd w:val="clear" w:color="auto" w:fill="auto"/>
        <w:tabs>
          <w:tab w:val="left" w:pos="691"/>
        </w:tabs>
        <w:spacing w:after="0" w:line="312" w:lineRule="auto"/>
        <w:ind w:left="0" w:firstLine="0"/>
        <w:jc w:val="both"/>
        <w:rPr>
          <w:sz w:val="24"/>
          <w:szCs w:val="24"/>
        </w:rPr>
      </w:pPr>
      <w:r w:rsidRPr="00B97F48">
        <w:rPr>
          <w:rStyle w:val="33"/>
          <w:sz w:val="24"/>
          <w:szCs w:val="24"/>
        </w:rPr>
        <w:t>развитие компетенций сотрудничества со сверстниками, детьми младшего</w:t>
      </w:r>
      <w:r w:rsidR="008B510B">
        <w:rPr>
          <w:rStyle w:val="33"/>
          <w:sz w:val="24"/>
          <w:szCs w:val="24"/>
        </w:rPr>
        <w:t xml:space="preserve"> </w:t>
      </w:r>
      <w:r w:rsidRPr="00B97F48">
        <w:rPr>
          <w:rStyle w:val="33"/>
          <w:sz w:val="24"/>
          <w:szCs w:val="24"/>
        </w:rPr>
        <w:t>возраста, взрослыми в образовательной, общественно полезной, учебно-исследовательской, проектной и других видах деятельности;</w:t>
      </w:r>
    </w:p>
    <w:p w:rsidR="00A60C5A" w:rsidRPr="00B97F48" w:rsidRDefault="00A60C5A" w:rsidP="00677FF8">
      <w:pPr>
        <w:pStyle w:val="51"/>
        <w:numPr>
          <w:ilvl w:val="0"/>
          <w:numId w:val="8"/>
        </w:numPr>
        <w:shd w:val="clear" w:color="auto" w:fill="auto"/>
        <w:tabs>
          <w:tab w:val="left" w:pos="686"/>
        </w:tabs>
        <w:spacing w:after="0" w:line="312" w:lineRule="auto"/>
        <w:ind w:left="0" w:firstLine="0"/>
        <w:jc w:val="both"/>
        <w:rPr>
          <w:sz w:val="24"/>
          <w:szCs w:val="24"/>
        </w:rPr>
      </w:pPr>
      <w:r w:rsidRPr="00B97F48">
        <w:rPr>
          <w:rStyle w:val="33"/>
          <w:sz w:val="24"/>
          <w:szCs w:val="24"/>
        </w:rPr>
        <w:t>готовность и способность к образованию, в том числе самообразованию, на</w:t>
      </w:r>
      <w:r w:rsidR="008B510B">
        <w:rPr>
          <w:rStyle w:val="33"/>
          <w:sz w:val="24"/>
          <w:szCs w:val="24"/>
        </w:rPr>
        <w:t xml:space="preserve"> </w:t>
      </w:r>
      <w:r w:rsidRPr="00B97F48">
        <w:rPr>
          <w:rStyle w:val="33"/>
          <w:sz w:val="24"/>
          <w:szCs w:val="24"/>
        </w:rPr>
        <w:t>протяжении всей жизни; сознательное отношение к непрерывному образованию как</w:t>
      </w:r>
      <w:r w:rsidR="008B510B">
        <w:rPr>
          <w:rStyle w:val="33"/>
          <w:sz w:val="24"/>
          <w:szCs w:val="24"/>
        </w:rPr>
        <w:t xml:space="preserve"> </w:t>
      </w:r>
      <w:r w:rsidRPr="00B97F48">
        <w:rPr>
          <w:rStyle w:val="33"/>
          <w:sz w:val="24"/>
          <w:szCs w:val="24"/>
        </w:rPr>
        <w:t>условию успешной профессиональной и общественной деятельности;</w:t>
      </w:r>
    </w:p>
    <w:p w:rsidR="00A60C5A" w:rsidRPr="00B97F48" w:rsidRDefault="00A60C5A" w:rsidP="00677FF8">
      <w:pPr>
        <w:pStyle w:val="51"/>
        <w:numPr>
          <w:ilvl w:val="0"/>
          <w:numId w:val="8"/>
        </w:numPr>
        <w:shd w:val="clear" w:color="auto" w:fill="auto"/>
        <w:spacing w:after="0" w:line="312" w:lineRule="auto"/>
        <w:ind w:left="0" w:firstLine="0"/>
        <w:jc w:val="both"/>
        <w:rPr>
          <w:rStyle w:val="33"/>
          <w:sz w:val="24"/>
          <w:szCs w:val="24"/>
        </w:rPr>
      </w:pPr>
      <w:r w:rsidRPr="00B97F48">
        <w:rPr>
          <w:rStyle w:val="33"/>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A60C5A" w:rsidRPr="00B97F48" w:rsidRDefault="00A60C5A" w:rsidP="00A60C5A">
      <w:pPr>
        <w:pStyle w:val="70"/>
        <w:shd w:val="clear" w:color="auto" w:fill="auto"/>
        <w:spacing w:before="0" w:after="0" w:line="312" w:lineRule="auto"/>
        <w:ind w:left="2540"/>
        <w:rPr>
          <w:sz w:val="24"/>
          <w:szCs w:val="24"/>
        </w:rPr>
      </w:pPr>
      <w:r w:rsidRPr="00B97F48">
        <w:rPr>
          <w:rStyle w:val="7f2"/>
          <w:sz w:val="24"/>
          <w:szCs w:val="24"/>
        </w:rPr>
        <w:t>Метапредметные результаты</w:t>
      </w:r>
    </w:p>
    <w:p w:rsidR="00A60C5A" w:rsidRPr="00B97F48" w:rsidRDefault="00DE4C54" w:rsidP="00A60C5A">
      <w:pPr>
        <w:pStyle w:val="51"/>
        <w:shd w:val="clear" w:color="auto" w:fill="auto"/>
        <w:spacing w:after="0" w:line="312" w:lineRule="auto"/>
        <w:ind w:left="20" w:firstLine="400"/>
        <w:jc w:val="both"/>
        <w:rPr>
          <w:sz w:val="24"/>
          <w:szCs w:val="24"/>
        </w:rPr>
      </w:pPr>
      <w:r>
        <w:rPr>
          <w:rStyle w:val="32"/>
          <w:sz w:val="24"/>
          <w:szCs w:val="24"/>
        </w:rPr>
        <w:t>Выпускники</w:t>
      </w:r>
      <w:r w:rsidR="00A60C5A" w:rsidRPr="00B97F48">
        <w:rPr>
          <w:rStyle w:val="32"/>
          <w:sz w:val="24"/>
          <w:szCs w:val="24"/>
        </w:rPr>
        <w:t xml:space="preserve"> смогут:</w:t>
      </w:r>
    </w:p>
    <w:p w:rsidR="00A60C5A" w:rsidRPr="00B97F48" w:rsidRDefault="00A60C5A" w:rsidP="00A60C5A">
      <w:pPr>
        <w:pStyle w:val="51"/>
        <w:numPr>
          <w:ilvl w:val="0"/>
          <w:numId w:val="2"/>
        </w:numPr>
        <w:shd w:val="clear" w:color="auto" w:fill="auto"/>
        <w:tabs>
          <w:tab w:val="left" w:pos="889"/>
        </w:tabs>
        <w:spacing w:after="0" w:line="312" w:lineRule="auto"/>
        <w:ind w:left="20" w:right="20" w:firstLine="400"/>
        <w:jc w:val="both"/>
        <w:rPr>
          <w:sz w:val="24"/>
          <w:szCs w:val="24"/>
        </w:rPr>
      </w:pPr>
      <w:r w:rsidRPr="00B97F48">
        <w:rPr>
          <w:rStyle w:val="300"/>
          <w:sz w:val="24"/>
          <w:szCs w:val="24"/>
        </w:rPr>
        <w:t>самостоятельно</w:t>
      </w:r>
      <w:r w:rsidRPr="00B97F48">
        <w:rPr>
          <w:rStyle w:val="aff"/>
          <w:sz w:val="24"/>
          <w:szCs w:val="24"/>
        </w:rPr>
        <w:t xml:space="preserve"> определять</w:t>
      </w:r>
      <w:r w:rsidRPr="00B97F48">
        <w:rPr>
          <w:rStyle w:val="300"/>
          <w:sz w:val="24"/>
          <w:szCs w:val="24"/>
        </w:rPr>
        <w:t xml:space="preserve"> цели проектной (исследовательской)деятельности и</w:t>
      </w:r>
      <w:r w:rsidRPr="00B97F48">
        <w:rPr>
          <w:rStyle w:val="aff"/>
          <w:sz w:val="24"/>
          <w:szCs w:val="24"/>
        </w:rPr>
        <w:t xml:space="preserve"> составлять</w:t>
      </w:r>
      <w:r w:rsidRPr="00B97F48">
        <w:rPr>
          <w:rStyle w:val="300"/>
          <w:sz w:val="24"/>
          <w:szCs w:val="24"/>
        </w:rPr>
        <w:t xml:space="preserve"> её план; самостоятельно</w:t>
      </w:r>
      <w:r w:rsidRPr="00B97F48">
        <w:rPr>
          <w:rStyle w:val="aff"/>
          <w:sz w:val="24"/>
          <w:szCs w:val="24"/>
        </w:rPr>
        <w:t xml:space="preserve"> осуществлять, контролировать</w:t>
      </w:r>
      <w:r w:rsidR="008B510B">
        <w:rPr>
          <w:rStyle w:val="aff"/>
          <w:sz w:val="24"/>
          <w:szCs w:val="24"/>
        </w:rPr>
        <w:t xml:space="preserve"> </w:t>
      </w:r>
      <w:r w:rsidRPr="00B97F48">
        <w:rPr>
          <w:rStyle w:val="300"/>
          <w:sz w:val="24"/>
          <w:szCs w:val="24"/>
        </w:rPr>
        <w:t>и</w:t>
      </w:r>
      <w:r w:rsidRPr="00B97F48">
        <w:rPr>
          <w:rStyle w:val="aff"/>
          <w:sz w:val="24"/>
          <w:szCs w:val="24"/>
        </w:rPr>
        <w:t xml:space="preserve"> корректировать</w:t>
      </w:r>
      <w:r w:rsidRPr="00B97F48">
        <w:rPr>
          <w:rStyle w:val="300"/>
          <w:sz w:val="24"/>
          <w:szCs w:val="24"/>
        </w:rPr>
        <w:t xml:space="preserve"> свою деятельность;</w:t>
      </w:r>
    </w:p>
    <w:p w:rsidR="00A60C5A" w:rsidRPr="00B97F48" w:rsidRDefault="00A60C5A" w:rsidP="00A60C5A">
      <w:pPr>
        <w:pStyle w:val="51"/>
        <w:numPr>
          <w:ilvl w:val="0"/>
          <w:numId w:val="2"/>
        </w:numPr>
        <w:shd w:val="clear" w:color="auto" w:fill="auto"/>
        <w:tabs>
          <w:tab w:val="left" w:pos="802"/>
        </w:tabs>
        <w:spacing w:after="0" w:line="312" w:lineRule="auto"/>
        <w:ind w:left="20" w:right="20" w:firstLine="400"/>
        <w:jc w:val="both"/>
        <w:rPr>
          <w:sz w:val="24"/>
          <w:szCs w:val="24"/>
        </w:rPr>
      </w:pPr>
      <w:r w:rsidRPr="00B97F48">
        <w:rPr>
          <w:rStyle w:val="aff"/>
          <w:sz w:val="24"/>
          <w:szCs w:val="24"/>
        </w:rPr>
        <w:t>формулировать</w:t>
      </w:r>
      <w:r w:rsidRPr="00B97F48">
        <w:rPr>
          <w:rStyle w:val="300"/>
          <w:sz w:val="24"/>
          <w:szCs w:val="24"/>
        </w:rPr>
        <w:t xml:space="preserve"> гипотезу,</w:t>
      </w:r>
      <w:r w:rsidRPr="00B97F48">
        <w:rPr>
          <w:rStyle w:val="aff"/>
          <w:sz w:val="24"/>
          <w:szCs w:val="24"/>
        </w:rPr>
        <w:t xml:space="preserve"> ставить</w:t>
      </w:r>
      <w:r w:rsidRPr="00B97F48">
        <w:rPr>
          <w:rStyle w:val="300"/>
          <w:sz w:val="24"/>
          <w:szCs w:val="24"/>
        </w:rPr>
        <w:t xml:space="preserve"> цель в рамках исследования и</w:t>
      </w:r>
      <w:r w:rsidR="008B510B">
        <w:rPr>
          <w:rStyle w:val="300"/>
          <w:sz w:val="24"/>
          <w:szCs w:val="24"/>
        </w:rPr>
        <w:t xml:space="preserve"> </w:t>
      </w:r>
      <w:r w:rsidRPr="00B97F48">
        <w:rPr>
          <w:rStyle w:val="300"/>
          <w:sz w:val="24"/>
          <w:szCs w:val="24"/>
        </w:rPr>
        <w:t>проектирования, исходя из культурной нормы и сообразуясь с представлениями об</w:t>
      </w:r>
      <w:r w:rsidR="008B510B">
        <w:rPr>
          <w:rStyle w:val="300"/>
          <w:sz w:val="24"/>
          <w:szCs w:val="24"/>
        </w:rPr>
        <w:t xml:space="preserve"> </w:t>
      </w:r>
      <w:r w:rsidRPr="00B97F48">
        <w:rPr>
          <w:rStyle w:val="300"/>
          <w:sz w:val="24"/>
          <w:szCs w:val="24"/>
        </w:rPr>
        <w:t>общем благе;</w:t>
      </w:r>
    </w:p>
    <w:p w:rsidR="00A60C5A" w:rsidRPr="00B97F48" w:rsidRDefault="00A60C5A" w:rsidP="00A60C5A">
      <w:pPr>
        <w:pStyle w:val="51"/>
        <w:numPr>
          <w:ilvl w:val="0"/>
          <w:numId w:val="2"/>
        </w:numPr>
        <w:shd w:val="clear" w:color="auto" w:fill="auto"/>
        <w:tabs>
          <w:tab w:val="left" w:pos="706"/>
        </w:tabs>
        <w:spacing w:after="0" w:line="312" w:lineRule="auto"/>
        <w:ind w:left="20" w:right="20" w:firstLine="400"/>
        <w:jc w:val="both"/>
        <w:rPr>
          <w:sz w:val="24"/>
          <w:szCs w:val="24"/>
        </w:rPr>
      </w:pPr>
      <w:r w:rsidRPr="00B97F48">
        <w:rPr>
          <w:rStyle w:val="aff"/>
          <w:sz w:val="24"/>
          <w:szCs w:val="24"/>
        </w:rPr>
        <w:t>восстанавливать</w:t>
      </w:r>
      <w:r w:rsidRPr="00B97F48">
        <w:rPr>
          <w:rStyle w:val="300"/>
          <w:sz w:val="24"/>
          <w:szCs w:val="24"/>
        </w:rPr>
        <w:t xml:space="preserve"> контексты и пути развития того или иного вида научной</w:t>
      </w:r>
      <w:r w:rsidR="008B510B">
        <w:rPr>
          <w:rStyle w:val="300"/>
          <w:sz w:val="24"/>
          <w:szCs w:val="24"/>
        </w:rPr>
        <w:t xml:space="preserve"> </w:t>
      </w:r>
      <w:r w:rsidRPr="00B97F48">
        <w:rPr>
          <w:rStyle w:val="300"/>
          <w:sz w:val="24"/>
          <w:szCs w:val="24"/>
        </w:rPr>
        <w:t>деятельности, определяя место своего исследования или проекта в общем культурном</w:t>
      </w:r>
      <w:r w:rsidR="008B510B">
        <w:rPr>
          <w:rStyle w:val="300"/>
          <w:sz w:val="24"/>
          <w:szCs w:val="24"/>
        </w:rPr>
        <w:t xml:space="preserve"> </w:t>
      </w:r>
      <w:r w:rsidRPr="00B97F48">
        <w:rPr>
          <w:rStyle w:val="300"/>
          <w:sz w:val="24"/>
          <w:szCs w:val="24"/>
        </w:rPr>
        <w:t>пространстве;</w:t>
      </w:r>
    </w:p>
    <w:p w:rsidR="00A60C5A" w:rsidRPr="00B97F48" w:rsidRDefault="00A60C5A" w:rsidP="00A60C5A">
      <w:pPr>
        <w:pStyle w:val="51"/>
        <w:numPr>
          <w:ilvl w:val="0"/>
          <w:numId w:val="2"/>
        </w:numPr>
        <w:shd w:val="clear" w:color="auto" w:fill="auto"/>
        <w:tabs>
          <w:tab w:val="left" w:pos="682"/>
        </w:tabs>
        <w:spacing w:after="0" w:line="312" w:lineRule="auto"/>
        <w:ind w:left="20" w:right="20" w:firstLine="400"/>
        <w:jc w:val="both"/>
        <w:rPr>
          <w:sz w:val="24"/>
          <w:szCs w:val="24"/>
        </w:rPr>
      </w:pPr>
      <w:r w:rsidRPr="00B97F48">
        <w:rPr>
          <w:rStyle w:val="aff"/>
          <w:sz w:val="24"/>
          <w:szCs w:val="24"/>
        </w:rPr>
        <w:t>отслеживать</w:t>
      </w:r>
      <w:r w:rsidRPr="00B97F48">
        <w:rPr>
          <w:rStyle w:val="300"/>
          <w:sz w:val="24"/>
          <w:szCs w:val="24"/>
        </w:rPr>
        <w:t xml:space="preserve"> и</w:t>
      </w:r>
      <w:r w:rsidRPr="00B97F48">
        <w:rPr>
          <w:rStyle w:val="aff"/>
          <w:sz w:val="24"/>
          <w:szCs w:val="24"/>
        </w:rPr>
        <w:t xml:space="preserve"> принимать</w:t>
      </w:r>
      <w:r w:rsidRPr="00B97F48">
        <w:rPr>
          <w:rStyle w:val="300"/>
          <w:sz w:val="24"/>
          <w:szCs w:val="24"/>
        </w:rPr>
        <w:t xml:space="preserve"> во внимание тенденции развития различных видов</w:t>
      </w:r>
      <w:r w:rsidR="008B510B">
        <w:rPr>
          <w:rStyle w:val="300"/>
          <w:sz w:val="24"/>
          <w:szCs w:val="24"/>
        </w:rPr>
        <w:t xml:space="preserve"> </w:t>
      </w:r>
      <w:r w:rsidRPr="00B97F48">
        <w:rPr>
          <w:rStyle w:val="300"/>
          <w:sz w:val="24"/>
          <w:szCs w:val="24"/>
        </w:rPr>
        <w:t>деятельности, в том числе научной,</w:t>
      </w:r>
      <w:r w:rsidRPr="00B97F48">
        <w:rPr>
          <w:rStyle w:val="aff"/>
          <w:sz w:val="24"/>
          <w:szCs w:val="24"/>
        </w:rPr>
        <w:t xml:space="preserve"> учитывать</w:t>
      </w:r>
      <w:r w:rsidRPr="00B97F48">
        <w:rPr>
          <w:rStyle w:val="300"/>
          <w:sz w:val="24"/>
          <w:szCs w:val="24"/>
        </w:rPr>
        <w:t xml:space="preserve"> их при постановке собственных целей;</w:t>
      </w:r>
    </w:p>
    <w:p w:rsidR="00A60C5A" w:rsidRPr="00B97F48" w:rsidRDefault="00A60C5A" w:rsidP="00A60C5A">
      <w:pPr>
        <w:pStyle w:val="51"/>
        <w:numPr>
          <w:ilvl w:val="0"/>
          <w:numId w:val="2"/>
        </w:numPr>
        <w:shd w:val="clear" w:color="auto" w:fill="auto"/>
        <w:tabs>
          <w:tab w:val="left" w:pos="778"/>
        </w:tabs>
        <w:spacing w:after="0" w:line="312" w:lineRule="auto"/>
        <w:ind w:left="20" w:right="20" w:firstLine="400"/>
        <w:jc w:val="both"/>
        <w:rPr>
          <w:sz w:val="24"/>
          <w:szCs w:val="24"/>
        </w:rPr>
      </w:pPr>
      <w:r w:rsidRPr="00B97F48">
        <w:rPr>
          <w:rStyle w:val="aff"/>
          <w:sz w:val="24"/>
          <w:szCs w:val="24"/>
        </w:rPr>
        <w:t>оценивать</w:t>
      </w:r>
      <w:r w:rsidRPr="00B97F48">
        <w:rPr>
          <w:rStyle w:val="300"/>
          <w:sz w:val="24"/>
          <w:szCs w:val="24"/>
        </w:rPr>
        <w:t xml:space="preserve"> ресурсы, в том числе нематериальные (например, время),необходимые для достижения поставленной цели;</w:t>
      </w:r>
    </w:p>
    <w:p w:rsidR="00A60C5A" w:rsidRPr="00B97F48" w:rsidRDefault="00A60C5A" w:rsidP="00A60C5A">
      <w:pPr>
        <w:pStyle w:val="51"/>
        <w:numPr>
          <w:ilvl w:val="0"/>
          <w:numId w:val="2"/>
        </w:numPr>
        <w:shd w:val="clear" w:color="auto" w:fill="auto"/>
        <w:tabs>
          <w:tab w:val="left" w:pos="682"/>
        </w:tabs>
        <w:spacing w:after="0" w:line="312" w:lineRule="auto"/>
        <w:ind w:left="20" w:right="20" w:firstLine="400"/>
        <w:jc w:val="both"/>
        <w:rPr>
          <w:sz w:val="24"/>
          <w:szCs w:val="24"/>
        </w:rPr>
      </w:pPr>
      <w:r w:rsidRPr="00B97F48">
        <w:rPr>
          <w:rStyle w:val="aff"/>
          <w:sz w:val="24"/>
          <w:szCs w:val="24"/>
        </w:rPr>
        <w:t>использовать</w:t>
      </w:r>
      <w:r w:rsidRPr="00B97F48">
        <w:rPr>
          <w:rStyle w:val="300"/>
          <w:sz w:val="24"/>
          <w:szCs w:val="24"/>
        </w:rPr>
        <w:t xml:space="preserve"> все возможные ресурсы для достижения поставленных целей и</w:t>
      </w:r>
      <w:r w:rsidR="008B510B">
        <w:rPr>
          <w:rStyle w:val="300"/>
          <w:sz w:val="24"/>
          <w:szCs w:val="24"/>
        </w:rPr>
        <w:t xml:space="preserve"> </w:t>
      </w:r>
      <w:r w:rsidRPr="00B97F48">
        <w:rPr>
          <w:rStyle w:val="300"/>
          <w:sz w:val="24"/>
          <w:szCs w:val="24"/>
        </w:rPr>
        <w:t>реализации планов деятельности;</w:t>
      </w:r>
      <w:r w:rsidRPr="00B97F48">
        <w:rPr>
          <w:rStyle w:val="aff"/>
          <w:sz w:val="24"/>
          <w:szCs w:val="24"/>
        </w:rPr>
        <w:t xml:space="preserve"> выбирать</w:t>
      </w:r>
      <w:r w:rsidRPr="00B97F48">
        <w:rPr>
          <w:rStyle w:val="300"/>
          <w:sz w:val="24"/>
          <w:szCs w:val="24"/>
        </w:rPr>
        <w:t xml:space="preserve"> успешные стратегии в разных ситуациях;</w:t>
      </w:r>
    </w:p>
    <w:p w:rsidR="00A60C5A" w:rsidRPr="00B97F48" w:rsidRDefault="00A60C5A" w:rsidP="00A60C5A">
      <w:pPr>
        <w:pStyle w:val="51"/>
        <w:numPr>
          <w:ilvl w:val="0"/>
          <w:numId w:val="2"/>
        </w:numPr>
        <w:shd w:val="clear" w:color="auto" w:fill="auto"/>
        <w:tabs>
          <w:tab w:val="left" w:pos="826"/>
        </w:tabs>
        <w:spacing w:after="0" w:line="312" w:lineRule="auto"/>
        <w:ind w:left="20" w:right="20" w:firstLine="400"/>
        <w:jc w:val="both"/>
        <w:rPr>
          <w:sz w:val="24"/>
          <w:szCs w:val="24"/>
        </w:rPr>
      </w:pPr>
      <w:r w:rsidRPr="00B97F48">
        <w:rPr>
          <w:rStyle w:val="aff"/>
          <w:sz w:val="24"/>
          <w:szCs w:val="24"/>
        </w:rPr>
        <w:t>учитывать</w:t>
      </w:r>
      <w:r w:rsidRPr="00B97F48">
        <w:rPr>
          <w:rStyle w:val="300"/>
          <w:sz w:val="24"/>
          <w:szCs w:val="24"/>
        </w:rPr>
        <w:t xml:space="preserve"> позиции других участников деятельности, эффективно</w:t>
      </w:r>
      <w:r w:rsidR="008B510B">
        <w:rPr>
          <w:rStyle w:val="300"/>
          <w:sz w:val="24"/>
          <w:szCs w:val="24"/>
        </w:rPr>
        <w:t xml:space="preserve"> </w:t>
      </w:r>
      <w:r w:rsidRPr="00B97F48">
        <w:rPr>
          <w:rStyle w:val="aff"/>
          <w:sz w:val="24"/>
          <w:szCs w:val="24"/>
        </w:rPr>
        <w:t>урегулировать</w:t>
      </w:r>
      <w:r w:rsidRPr="00B97F48">
        <w:rPr>
          <w:rStyle w:val="300"/>
          <w:sz w:val="24"/>
          <w:szCs w:val="24"/>
        </w:rPr>
        <w:t xml:space="preserve"> конфликты;</w:t>
      </w:r>
    </w:p>
    <w:p w:rsidR="00A60C5A" w:rsidRPr="00B97F48" w:rsidRDefault="00A60C5A" w:rsidP="00A60C5A">
      <w:pPr>
        <w:pStyle w:val="51"/>
        <w:numPr>
          <w:ilvl w:val="0"/>
          <w:numId w:val="2"/>
        </w:numPr>
        <w:shd w:val="clear" w:color="auto" w:fill="auto"/>
        <w:tabs>
          <w:tab w:val="left" w:pos="759"/>
        </w:tabs>
        <w:spacing w:after="0" w:line="312" w:lineRule="auto"/>
        <w:ind w:left="20" w:right="20" w:firstLine="400"/>
        <w:jc w:val="both"/>
        <w:rPr>
          <w:sz w:val="24"/>
          <w:szCs w:val="24"/>
        </w:rPr>
      </w:pPr>
      <w:r w:rsidRPr="00B97F48">
        <w:rPr>
          <w:rStyle w:val="aff"/>
          <w:sz w:val="24"/>
          <w:szCs w:val="24"/>
        </w:rPr>
        <w:t>ориентироваться</w:t>
      </w:r>
      <w:r w:rsidRPr="00B97F48">
        <w:rPr>
          <w:rStyle w:val="300"/>
          <w:sz w:val="24"/>
          <w:szCs w:val="24"/>
        </w:rPr>
        <w:t xml:space="preserve"> в источниках информации, критически</w:t>
      </w:r>
      <w:r w:rsidRPr="00B97F48">
        <w:rPr>
          <w:rStyle w:val="aff"/>
          <w:sz w:val="24"/>
          <w:szCs w:val="24"/>
        </w:rPr>
        <w:t xml:space="preserve"> оценивать</w:t>
      </w:r>
      <w:r w:rsidRPr="00B97F48">
        <w:rPr>
          <w:rStyle w:val="300"/>
          <w:sz w:val="24"/>
          <w:szCs w:val="24"/>
        </w:rPr>
        <w:t xml:space="preserve"> и</w:t>
      </w:r>
      <w:r w:rsidR="008B510B">
        <w:rPr>
          <w:rStyle w:val="300"/>
          <w:sz w:val="24"/>
          <w:szCs w:val="24"/>
        </w:rPr>
        <w:t xml:space="preserve"> </w:t>
      </w:r>
      <w:r w:rsidRPr="00B97F48">
        <w:rPr>
          <w:rStyle w:val="aff"/>
          <w:sz w:val="24"/>
          <w:szCs w:val="24"/>
        </w:rPr>
        <w:t>интерпретировать</w:t>
      </w:r>
      <w:r w:rsidRPr="00B97F48">
        <w:rPr>
          <w:rStyle w:val="300"/>
          <w:sz w:val="24"/>
          <w:szCs w:val="24"/>
        </w:rPr>
        <w:t xml:space="preserve"> информацию из различных источников;</w:t>
      </w:r>
    </w:p>
    <w:p w:rsidR="00A60C5A" w:rsidRPr="00B97F48" w:rsidRDefault="00A60C5A" w:rsidP="00A60C5A">
      <w:pPr>
        <w:pStyle w:val="51"/>
        <w:numPr>
          <w:ilvl w:val="0"/>
          <w:numId w:val="2"/>
        </w:numPr>
        <w:shd w:val="clear" w:color="auto" w:fill="auto"/>
        <w:tabs>
          <w:tab w:val="left" w:pos="722"/>
        </w:tabs>
        <w:spacing w:after="0" w:line="312" w:lineRule="auto"/>
        <w:ind w:left="20" w:firstLine="400"/>
        <w:jc w:val="both"/>
        <w:rPr>
          <w:sz w:val="24"/>
          <w:szCs w:val="24"/>
        </w:rPr>
      </w:pPr>
      <w:r w:rsidRPr="00B97F48">
        <w:rPr>
          <w:rStyle w:val="aff"/>
          <w:sz w:val="24"/>
          <w:szCs w:val="24"/>
        </w:rPr>
        <w:t>овладеть</w:t>
      </w:r>
      <w:r w:rsidRPr="00B97F48">
        <w:rPr>
          <w:rStyle w:val="300"/>
          <w:sz w:val="24"/>
          <w:szCs w:val="24"/>
        </w:rPr>
        <w:t xml:space="preserve"> методами поиска, анализа и использования научной информации;</w:t>
      </w:r>
    </w:p>
    <w:p w:rsidR="00A60C5A" w:rsidRPr="00B97F48" w:rsidRDefault="00A60C5A" w:rsidP="00A60C5A">
      <w:pPr>
        <w:pStyle w:val="51"/>
        <w:numPr>
          <w:ilvl w:val="0"/>
          <w:numId w:val="2"/>
        </w:numPr>
        <w:shd w:val="clear" w:color="auto" w:fill="auto"/>
        <w:tabs>
          <w:tab w:val="left" w:pos="702"/>
        </w:tabs>
        <w:spacing w:after="0" w:line="312" w:lineRule="auto"/>
        <w:ind w:left="20" w:right="20" w:firstLine="400"/>
        <w:jc w:val="both"/>
        <w:rPr>
          <w:sz w:val="24"/>
          <w:szCs w:val="24"/>
        </w:rPr>
      </w:pPr>
      <w:r w:rsidRPr="00B97F48">
        <w:rPr>
          <w:rStyle w:val="aff"/>
          <w:sz w:val="24"/>
          <w:szCs w:val="24"/>
        </w:rPr>
        <w:t>использовать</w:t>
      </w:r>
      <w:r w:rsidRPr="00B97F48">
        <w:rPr>
          <w:rStyle w:val="300"/>
          <w:sz w:val="24"/>
          <w:szCs w:val="24"/>
        </w:rPr>
        <w:t xml:space="preserve"> средства информационных и коммуникационных технологий(ИКТ) для решения когнитивных, коммуникативных и организационных задач с</w:t>
      </w:r>
      <w:r w:rsidR="008B510B">
        <w:rPr>
          <w:rStyle w:val="300"/>
          <w:sz w:val="24"/>
          <w:szCs w:val="24"/>
        </w:rPr>
        <w:t xml:space="preserve"> </w:t>
      </w:r>
      <w:r w:rsidRPr="00B97F48">
        <w:rPr>
          <w:rStyle w:val="300"/>
          <w:sz w:val="24"/>
          <w:szCs w:val="24"/>
        </w:rPr>
        <w:t>соблюдением норм информационной безопасности;</w:t>
      </w:r>
    </w:p>
    <w:p w:rsidR="00A60C5A" w:rsidRPr="00B97F48" w:rsidRDefault="00A60C5A" w:rsidP="00A60C5A">
      <w:pPr>
        <w:pStyle w:val="51"/>
        <w:numPr>
          <w:ilvl w:val="0"/>
          <w:numId w:val="2"/>
        </w:numPr>
        <w:shd w:val="clear" w:color="auto" w:fill="auto"/>
        <w:tabs>
          <w:tab w:val="left" w:pos="702"/>
        </w:tabs>
        <w:spacing w:after="0" w:line="312" w:lineRule="auto"/>
        <w:ind w:left="20" w:right="20" w:firstLine="400"/>
        <w:jc w:val="both"/>
        <w:rPr>
          <w:sz w:val="24"/>
          <w:szCs w:val="24"/>
        </w:rPr>
      </w:pPr>
      <w:r w:rsidRPr="00B97F48">
        <w:rPr>
          <w:rStyle w:val="aff"/>
          <w:sz w:val="24"/>
          <w:szCs w:val="24"/>
        </w:rPr>
        <w:t>находить</w:t>
      </w:r>
      <w:r w:rsidRPr="00B97F48">
        <w:rPr>
          <w:rStyle w:val="300"/>
          <w:sz w:val="24"/>
          <w:szCs w:val="24"/>
        </w:rPr>
        <w:t xml:space="preserve"> различные источники материальных и нематериальных ресурсов,</w:t>
      </w:r>
      <w:r w:rsidR="008B510B">
        <w:rPr>
          <w:rStyle w:val="300"/>
          <w:sz w:val="24"/>
          <w:szCs w:val="24"/>
        </w:rPr>
        <w:t xml:space="preserve"> </w:t>
      </w:r>
      <w:r w:rsidRPr="00B97F48">
        <w:rPr>
          <w:rStyle w:val="300"/>
          <w:sz w:val="24"/>
          <w:szCs w:val="24"/>
        </w:rPr>
        <w:t>предоставляющих средства для проведения исследований и реализации проектов в</w:t>
      </w:r>
      <w:r w:rsidR="008B510B">
        <w:rPr>
          <w:rStyle w:val="300"/>
          <w:sz w:val="24"/>
          <w:szCs w:val="24"/>
        </w:rPr>
        <w:t xml:space="preserve"> </w:t>
      </w:r>
      <w:r w:rsidRPr="00B97F48">
        <w:rPr>
          <w:rStyle w:val="300"/>
          <w:sz w:val="24"/>
          <w:szCs w:val="24"/>
        </w:rPr>
        <w:t>различных областях человеческой деятельности;</w:t>
      </w:r>
    </w:p>
    <w:p w:rsidR="00A60C5A" w:rsidRPr="00B97F48" w:rsidRDefault="00A60C5A" w:rsidP="00A60C5A">
      <w:pPr>
        <w:pStyle w:val="51"/>
        <w:numPr>
          <w:ilvl w:val="0"/>
          <w:numId w:val="2"/>
        </w:numPr>
        <w:shd w:val="clear" w:color="auto" w:fill="auto"/>
        <w:tabs>
          <w:tab w:val="left" w:pos="687"/>
        </w:tabs>
        <w:spacing w:after="0" w:line="312" w:lineRule="auto"/>
        <w:ind w:left="20" w:right="20" w:firstLine="400"/>
        <w:jc w:val="both"/>
        <w:rPr>
          <w:sz w:val="24"/>
          <w:szCs w:val="24"/>
        </w:rPr>
      </w:pPr>
      <w:r w:rsidRPr="00B97F48">
        <w:rPr>
          <w:rStyle w:val="aff"/>
          <w:sz w:val="24"/>
          <w:szCs w:val="24"/>
        </w:rPr>
        <w:t>вступать</w:t>
      </w:r>
      <w:r w:rsidRPr="00B97F48">
        <w:rPr>
          <w:rStyle w:val="300"/>
          <w:sz w:val="24"/>
          <w:szCs w:val="24"/>
        </w:rPr>
        <w:t xml:space="preserve"> в коммуникацию с держателями различных типов ресурсов, точно</w:t>
      </w:r>
      <w:r w:rsidR="008B510B">
        <w:rPr>
          <w:rStyle w:val="300"/>
          <w:sz w:val="24"/>
          <w:szCs w:val="24"/>
        </w:rPr>
        <w:t xml:space="preserve"> </w:t>
      </w:r>
      <w:r w:rsidRPr="00B97F48">
        <w:rPr>
          <w:rStyle w:val="300"/>
          <w:sz w:val="24"/>
          <w:szCs w:val="24"/>
        </w:rPr>
        <w:t>и объективно презентуя свой проект или возможные результаты исследования, с</w:t>
      </w:r>
      <w:r w:rsidR="008B510B">
        <w:rPr>
          <w:rStyle w:val="300"/>
          <w:sz w:val="24"/>
          <w:szCs w:val="24"/>
        </w:rPr>
        <w:t xml:space="preserve"> </w:t>
      </w:r>
      <w:r w:rsidRPr="00B97F48">
        <w:rPr>
          <w:rStyle w:val="300"/>
          <w:sz w:val="24"/>
          <w:szCs w:val="24"/>
        </w:rPr>
        <w:t>целью обеспечения продуктивного взаимовыгодного сотрудничества;</w:t>
      </w:r>
    </w:p>
    <w:p w:rsidR="00A60C5A" w:rsidRPr="00B97F48" w:rsidRDefault="00A60C5A" w:rsidP="00A60C5A">
      <w:pPr>
        <w:pStyle w:val="51"/>
        <w:numPr>
          <w:ilvl w:val="0"/>
          <w:numId w:val="2"/>
        </w:numPr>
        <w:shd w:val="clear" w:color="auto" w:fill="auto"/>
        <w:tabs>
          <w:tab w:val="left" w:pos="711"/>
        </w:tabs>
        <w:spacing w:after="0" w:line="312" w:lineRule="auto"/>
        <w:ind w:left="20" w:right="20" w:firstLine="400"/>
        <w:jc w:val="both"/>
        <w:rPr>
          <w:sz w:val="24"/>
          <w:szCs w:val="24"/>
        </w:rPr>
      </w:pPr>
      <w:r w:rsidRPr="00B97F48">
        <w:rPr>
          <w:rStyle w:val="300"/>
          <w:sz w:val="24"/>
          <w:szCs w:val="24"/>
        </w:rPr>
        <w:t>самостоятельно и совместно с другими авторами</w:t>
      </w:r>
      <w:r w:rsidRPr="00B97F48">
        <w:rPr>
          <w:rStyle w:val="aff"/>
          <w:sz w:val="24"/>
          <w:szCs w:val="24"/>
        </w:rPr>
        <w:t xml:space="preserve"> разрабатывать</w:t>
      </w:r>
      <w:r w:rsidRPr="00B97F48">
        <w:rPr>
          <w:rStyle w:val="300"/>
          <w:sz w:val="24"/>
          <w:szCs w:val="24"/>
        </w:rPr>
        <w:t xml:space="preserve"> систему</w:t>
      </w:r>
      <w:r w:rsidR="008B510B">
        <w:rPr>
          <w:rStyle w:val="300"/>
          <w:sz w:val="24"/>
          <w:szCs w:val="24"/>
        </w:rPr>
        <w:t xml:space="preserve"> </w:t>
      </w:r>
      <w:r w:rsidRPr="00B97F48">
        <w:rPr>
          <w:rStyle w:val="300"/>
          <w:sz w:val="24"/>
          <w:szCs w:val="24"/>
        </w:rPr>
        <w:t>параметров и критериев оценки эффективности и продуктивности проекта или</w:t>
      </w:r>
      <w:r w:rsidR="008B510B">
        <w:rPr>
          <w:rStyle w:val="300"/>
          <w:sz w:val="24"/>
          <w:szCs w:val="24"/>
        </w:rPr>
        <w:t xml:space="preserve"> </w:t>
      </w:r>
      <w:r w:rsidRPr="00B97F48">
        <w:rPr>
          <w:rStyle w:val="300"/>
          <w:sz w:val="24"/>
          <w:szCs w:val="24"/>
        </w:rPr>
        <w:t>исследования на каждом этапе его реализации и по завершении работы;</w:t>
      </w:r>
    </w:p>
    <w:p w:rsidR="00A60C5A" w:rsidRPr="00B97F48" w:rsidRDefault="00A60C5A" w:rsidP="00A60C5A">
      <w:pPr>
        <w:pStyle w:val="51"/>
        <w:numPr>
          <w:ilvl w:val="0"/>
          <w:numId w:val="2"/>
        </w:numPr>
        <w:shd w:val="clear" w:color="auto" w:fill="auto"/>
        <w:tabs>
          <w:tab w:val="left" w:pos="658"/>
        </w:tabs>
        <w:spacing w:after="0" w:line="312" w:lineRule="auto"/>
        <w:ind w:right="20" w:firstLine="400"/>
        <w:jc w:val="both"/>
        <w:rPr>
          <w:sz w:val="24"/>
          <w:szCs w:val="24"/>
        </w:rPr>
      </w:pPr>
      <w:bookmarkStart w:id="5" w:name="bookmark11"/>
      <w:r w:rsidRPr="00B97F48">
        <w:rPr>
          <w:rStyle w:val="33"/>
          <w:sz w:val="24"/>
          <w:szCs w:val="24"/>
        </w:rPr>
        <w:t>адекватно</w:t>
      </w:r>
      <w:r w:rsidRPr="00B97F48">
        <w:rPr>
          <w:rStyle w:val="aff1"/>
          <w:sz w:val="24"/>
          <w:szCs w:val="24"/>
        </w:rPr>
        <w:t xml:space="preserve"> оценивать</w:t>
      </w:r>
      <w:r w:rsidRPr="00B97F48">
        <w:rPr>
          <w:rStyle w:val="33"/>
          <w:sz w:val="24"/>
          <w:szCs w:val="24"/>
        </w:rPr>
        <w:t xml:space="preserve"> риски реализации проекта и проведения исследования и</w:t>
      </w:r>
      <w:r w:rsidR="008B510B">
        <w:rPr>
          <w:rStyle w:val="33"/>
          <w:sz w:val="24"/>
          <w:szCs w:val="24"/>
        </w:rPr>
        <w:t xml:space="preserve"> </w:t>
      </w:r>
      <w:r w:rsidRPr="00B97F48">
        <w:rPr>
          <w:rStyle w:val="aff1"/>
          <w:sz w:val="24"/>
          <w:szCs w:val="24"/>
        </w:rPr>
        <w:t>предусматривать</w:t>
      </w:r>
      <w:r w:rsidRPr="00B97F48">
        <w:rPr>
          <w:rStyle w:val="33"/>
          <w:sz w:val="24"/>
          <w:szCs w:val="24"/>
        </w:rPr>
        <w:t xml:space="preserve"> пути минимизации этих рисков;</w:t>
      </w:r>
      <w:bookmarkEnd w:id="5"/>
    </w:p>
    <w:p w:rsidR="00A60C5A" w:rsidRPr="00B97F48" w:rsidRDefault="00A60C5A" w:rsidP="00A60C5A">
      <w:pPr>
        <w:pStyle w:val="51"/>
        <w:numPr>
          <w:ilvl w:val="0"/>
          <w:numId w:val="2"/>
        </w:numPr>
        <w:shd w:val="clear" w:color="auto" w:fill="auto"/>
        <w:tabs>
          <w:tab w:val="left" w:pos="696"/>
        </w:tabs>
        <w:spacing w:after="0" w:line="312" w:lineRule="auto"/>
        <w:ind w:right="20" w:firstLine="400"/>
        <w:jc w:val="both"/>
        <w:rPr>
          <w:sz w:val="24"/>
          <w:szCs w:val="24"/>
        </w:rPr>
      </w:pPr>
      <w:r w:rsidRPr="00B97F48">
        <w:rPr>
          <w:rStyle w:val="33"/>
          <w:sz w:val="24"/>
          <w:szCs w:val="24"/>
        </w:rPr>
        <w:t>адекватно</w:t>
      </w:r>
      <w:r w:rsidRPr="00B97F48">
        <w:rPr>
          <w:rStyle w:val="aff1"/>
          <w:sz w:val="24"/>
          <w:szCs w:val="24"/>
        </w:rPr>
        <w:t xml:space="preserve"> оценивать</w:t>
      </w:r>
      <w:r w:rsidRPr="00B97F48">
        <w:rPr>
          <w:rStyle w:val="33"/>
          <w:sz w:val="24"/>
          <w:szCs w:val="24"/>
        </w:rPr>
        <w:t xml:space="preserve"> последствия реализации своего проекта (влияние на</w:t>
      </w:r>
      <w:r w:rsidR="008B510B">
        <w:rPr>
          <w:rStyle w:val="33"/>
          <w:sz w:val="24"/>
          <w:szCs w:val="24"/>
        </w:rPr>
        <w:t xml:space="preserve"> </w:t>
      </w:r>
      <w:r w:rsidRPr="00B97F48">
        <w:rPr>
          <w:rStyle w:val="33"/>
          <w:sz w:val="24"/>
          <w:szCs w:val="24"/>
        </w:rPr>
        <w:t>жизнь людей, сообществ</w:t>
      </w:r>
      <w:r w:rsidR="001E6AA2" w:rsidRPr="00B97F48">
        <w:rPr>
          <w:rStyle w:val="33"/>
          <w:sz w:val="24"/>
          <w:szCs w:val="24"/>
        </w:rPr>
        <w:t>, экологическую ситуацию</w:t>
      </w:r>
      <w:r w:rsidRPr="00B97F48">
        <w:rPr>
          <w:rStyle w:val="33"/>
          <w:sz w:val="24"/>
          <w:szCs w:val="24"/>
        </w:rPr>
        <w:t>);</w:t>
      </w:r>
    </w:p>
    <w:p w:rsidR="00A60C5A" w:rsidRPr="00B97F48" w:rsidRDefault="00A60C5A" w:rsidP="00A60C5A">
      <w:pPr>
        <w:pStyle w:val="51"/>
        <w:numPr>
          <w:ilvl w:val="0"/>
          <w:numId w:val="2"/>
        </w:numPr>
        <w:shd w:val="clear" w:color="auto" w:fill="auto"/>
        <w:tabs>
          <w:tab w:val="left" w:pos="653"/>
        </w:tabs>
        <w:spacing w:after="0" w:line="312" w:lineRule="auto"/>
        <w:ind w:right="20" w:firstLine="400"/>
        <w:jc w:val="both"/>
        <w:rPr>
          <w:sz w:val="24"/>
          <w:szCs w:val="24"/>
        </w:rPr>
      </w:pPr>
      <w:r w:rsidRPr="00B97F48">
        <w:rPr>
          <w:rStyle w:val="33"/>
          <w:sz w:val="24"/>
          <w:szCs w:val="24"/>
        </w:rPr>
        <w:t>адекватно</w:t>
      </w:r>
      <w:r w:rsidRPr="00B97F48">
        <w:rPr>
          <w:rStyle w:val="aff1"/>
          <w:sz w:val="24"/>
          <w:szCs w:val="24"/>
        </w:rPr>
        <w:t xml:space="preserve"> оценивать</w:t>
      </w:r>
      <w:r w:rsidRPr="00B97F48">
        <w:rPr>
          <w:rStyle w:val="33"/>
          <w:sz w:val="24"/>
          <w:szCs w:val="24"/>
        </w:rPr>
        <w:t xml:space="preserve"> дальнейшее развитие своего проекта или исследования,</w:t>
      </w:r>
      <w:r w:rsidR="008B510B">
        <w:rPr>
          <w:rStyle w:val="33"/>
          <w:sz w:val="24"/>
          <w:szCs w:val="24"/>
        </w:rPr>
        <w:t xml:space="preserve"> </w:t>
      </w:r>
      <w:r w:rsidRPr="00B97F48">
        <w:rPr>
          <w:rStyle w:val="aff1"/>
          <w:sz w:val="24"/>
          <w:szCs w:val="24"/>
        </w:rPr>
        <w:t>видеть</w:t>
      </w:r>
      <w:r w:rsidRPr="00B97F48">
        <w:rPr>
          <w:rStyle w:val="33"/>
          <w:sz w:val="24"/>
          <w:szCs w:val="24"/>
        </w:rPr>
        <w:t xml:space="preserve"> возможные варианты применения полученных результатов;</w:t>
      </w:r>
    </w:p>
    <w:p w:rsidR="00A60C5A" w:rsidRPr="00B97F48" w:rsidRDefault="00A60C5A" w:rsidP="00A60C5A">
      <w:pPr>
        <w:pStyle w:val="51"/>
        <w:numPr>
          <w:ilvl w:val="0"/>
          <w:numId w:val="2"/>
        </w:numPr>
        <w:shd w:val="clear" w:color="auto" w:fill="auto"/>
        <w:tabs>
          <w:tab w:val="left" w:pos="654"/>
        </w:tabs>
        <w:spacing w:after="0" w:line="312" w:lineRule="auto"/>
        <w:ind w:firstLine="400"/>
        <w:jc w:val="both"/>
        <w:rPr>
          <w:sz w:val="24"/>
          <w:szCs w:val="24"/>
        </w:rPr>
      </w:pPr>
      <w:r w:rsidRPr="00B97F48">
        <w:rPr>
          <w:rStyle w:val="33"/>
          <w:sz w:val="24"/>
          <w:szCs w:val="24"/>
        </w:rPr>
        <w:t>публично</w:t>
      </w:r>
      <w:r w:rsidRPr="00B97F48">
        <w:rPr>
          <w:rStyle w:val="aff1"/>
          <w:sz w:val="24"/>
          <w:szCs w:val="24"/>
        </w:rPr>
        <w:t xml:space="preserve"> излагать</w:t>
      </w:r>
      <w:r w:rsidRPr="00B97F48">
        <w:rPr>
          <w:rStyle w:val="33"/>
          <w:sz w:val="24"/>
          <w:szCs w:val="24"/>
        </w:rPr>
        <w:t xml:space="preserve"> результаты своей проектной работы;</w:t>
      </w:r>
    </w:p>
    <w:p w:rsidR="00A60C5A" w:rsidRPr="00B97F48" w:rsidRDefault="00A60C5A" w:rsidP="00A60C5A">
      <w:pPr>
        <w:pStyle w:val="51"/>
        <w:numPr>
          <w:ilvl w:val="0"/>
          <w:numId w:val="2"/>
        </w:numPr>
        <w:shd w:val="clear" w:color="auto" w:fill="auto"/>
        <w:tabs>
          <w:tab w:val="left" w:pos="677"/>
        </w:tabs>
        <w:spacing w:after="180" w:line="312" w:lineRule="auto"/>
        <w:ind w:right="20" w:firstLine="400"/>
        <w:jc w:val="both"/>
        <w:rPr>
          <w:sz w:val="24"/>
          <w:szCs w:val="24"/>
        </w:rPr>
      </w:pPr>
      <w:r w:rsidRPr="00B97F48">
        <w:rPr>
          <w:rStyle w:val="aff1"/>
          <w:sz w:val="24"/>
          <w:szCs w:val="24"/>
        </w:rPr>
        <w:t>овладеть</w:t>
      </w:r>
      <w:r w:rsidRPr="00B97F48">
        <w:rPr>
          <w:rStyle w:val="33"/>
          <w:sz w:val="24"/>
          <w:szCs w:val="24"/>
        </w:rPr>
        <w:t xml:space="preserve"> навыками познавательной рефлексии как осознания совершаемых</w:t>
      </w:r>
      <w:r w:rsidR="008B510B">
        <w:rPr>
          <w:rStyle w:val="33"/>
          <w:sz w:val="24"/>
          <w:szCs w:val="24"/>
        </w:rPr>
        <w:t xml:space="preserve"> </w:t>
      </w:r>
      <w:r w:rsidRPr="00B97F48">
        <w:rPr>
          <w:rStyle w:val="33"/>
          <w:sz w:val="24"/>
          <w:szCs w:val="24"/>
        </w:rPr>
        <w:t>действий и мыслительных процессов, их результатов и оснований, границ своего</w:t>
      </w:r>
      <w:r w:rsidR="008B510B">
        <w:rPr>
          <w:rStyle w:val="33"/>
          <w:sz w:val="24"/>
          <w:szCs w:val="24"/>
        </w:rPr>
        <w:t xml:space="preserve"> з</w:t>
      </w:r>
      <w:r w:rsidRPr="00B97F48">
        <w:rPr>
          <w:rStyle w:val="33"/>
          <w:sz w:val="24"/>
          <w:szCs w:val="24"/>
        </w:rPr>
        <w:t>нания и незнания, новых познавательных задач и средств их достижения.</w:t>
      </w:r>
    </w:p>
    <w:p w:rsidR="00A60C5A" w:rsidRPr="00B97F48" w:rsidRDefault="00A60C5A" w:rsidP="00A60C5A">
      <w:pPr>
        <w:pStyle w:val="70"/>
        <w:shd w:val="clear" w:color="auto" w:fill="auto"/>
        <w:spacing w:before="0" w:after="0" w:line="312" w:lineRule="auto"/>
        <w:ind w:left="2740"/>
        <w:rPr>
          <w:sz w:val="24"/>
          <w:szCs w:val="24"/>
        </w:rPr>
      </w:pPr>
      <w:r w:rsidRPr="00B97F48">
        <w:rPr>
          <w:rStyle w:val="7f1"/>
          <w:sz w:val="24"/>
          <w:szCs w:val="24"/>
        </w:rPr>
        <w:t>Предметные результаты</w:t>
      </w:r>
    </w:p>
    <w:p w:rsidR="00A60C5A" w:rsidRPr="00B97F48" w:rsidRDefault="00A60C5A" w:rsidP="00A60C5A">
      <w:pPr>
        <w:pStyle w:val="51"/>
        <w:shd w:val="clear" w:color="auto" w:fill="auto"/>
        <w:spacing w:after="0" w:line="312" w:lineRule="auto"/>
        <w:ind w:right="20" w:firstLine="400"/>
        <w:jc w:val="both"/>
        <w:rPr>
          <w:sz w:val="24"/>
          <w:szCs w:val="24"/>
        </w:rPr>
      </w:pPr>
      <w:r w:rsidRPr="00B97F48">
        <w:rPr>
          <w:rStyle w:val="27"/>
          <w:sz w:val="24"/>
          <w:szCs w:val="24"/>
        </w:rPr>
        <w:t>В результате учебно-исследовательской и проектной деятельности учащиеся</w:t>
      </w:r>
      <w:r w:rsidR="008B510B">
        <w:rPr>
          <w:rStyle w:val="27"/>
          <w:sz w:val="24"/>
          <w:szCs w:val="24"/>
        </w:rPr>
        <w:t xml:space="preserve"> </w:t>
      </w:r>
      <w:r w:rsidRPr="00B97F48">
        <w:rPr>
          <w:rStyle w:val="27"/>
          <w:sz w:val="24"/>
          <w:szCs w:val="24"/>
        </w:rPr>
        <w:t>получат представление:</w:t>
      </w:r>
    </w:p>
    <w:p w:rsidR="00A60C5A" w:rsidRPr="00B97F48" w:rsidRDefault="00A60C5A" w:rsidP="00A60C5A">
      <w:pPr>
        <w:pStyle w:val="51"/>
        <w:numPr>
          <w:ilvl w:val="0"/>
          <w:numId w:val="2"/>
        </w:numPr>
        <w:shd w:val="clear" w:color="auto" w:fill="auto"/>
        <w:tabs>
          <w:tab w:val="left" w:pos="682"/>
        </w:tabs>
        <w:spacing w:after="0" w:line="312" w:lineRule="auto"/>
        <w:ind w:right="20" w:firstLine="400"/>
        <w:jc w:val="both"/>
        <w:rPr>
          <w:sz w:val="24"/>
          <w:szCs w:val="24"/>
        </w:rPr>
      </w:pPr>
      <w:r w:rsidRPr="00B97F48">
        <w:rPr>
          <w:rStyle w:val="27"/>
          <w:sz w:val="24"/>
          <w:szCs w:val="24"/>
        </w:rPr>
        <w:t>о методологических основах научной деятельности и научных методах,</w:t>
      </w:r>
      <w:r w:rsidR="008B510B">
        <w:rPr>
          <w:rStyle w:val="27"/>
          <w:sz w:val="24"/>
          <w:szCs w:val="24"/>
        </w:rPr>
        <w:t xml:space="preserve"> </w:t>
      </w:r>
      <w:r w:rsidRPr="00B97F48">
        <w:rPr>
          <w:rStyle w:val="27"/>
          <w:sz w:val="24"/>
          <w:szCs w:val="24"/>
        </w:rPr>
        <w:t>применяемых в исследовательской и проектной работе;</w:t>
      </w:r>
    </w:p>
    <w:p w:rsidR="00A60C5A" w:rsidRPr="00B97F48" w:rsidRDefault="00A60C5A" w:rsidP="00A60C5A">
      <w:pPr>
        <w:pStyle w:val="51"/>
        <w:numPr>
          <w:ilvl w:val="0"/>
          <w:numId w:val="2"/>
        </w:numPr>
        <w:shd w:val="clear" w:color="auto" w:fill="auto"/>
        <w:tabs>
          <w:tab w:val="left" w:pos="696"/>
        </w:tabs>
        <w:spacing w:after="0" w:line="312" w:lineRule="auto"/>
        <w:ind w:right="20" w:firstLine="400"/>
        <w:jc w:val="both"/>
        <w:rPr>
          <w:sz w:val="24"/>
          <w:szCs w:val="24"/>
        </w:rPr>
      </w:pPr>
      <w:r w:rsidRPr="00B97F48">
        <w:rPr>
          <w:rStyle w:val="27"/>
          <w:sz w:val="24"/>
          <w:szCs w:val="24"/>
        </w:rPr>
        <w:t>о таких понятиях, как «концепция», «метод», «модель», «метод сбора» и«метод анализа данных»;</w:t>
      </w:r>
    </w:p>
    <w:p w:rsidR="00A60C5A" w:rsidRPr="00B97F48" w:rsidRDefault="00A60C5A" w:rsidP="00A60C5A">
      <w:pPr>
        <w:pStyle w:val="51"/>
        <w:numPr>
          <w:ilvl w:val="0"/>
          <w:numId w:val="2"/>
        </w:numPr>
        <w:shd w:val="clear" w:color="auto" w:fill="auto"/>
        <w:tabs>
          <w:tab w:val="left" w:pos="654"/>
        </w:tabs>
        <w:spacing w:after="0" w:line="312" w:lineRule="auto"/>
        <w:ind w:firstLine="400"/>
        <w:jc w:val="both"/>
        <w:rPr>
          <w:sz w:val="24"/>
          <w:szCs w:val="24"/>
        </w:rPr>
      </w:pPr>
      <w:r w:rsidRPr="00B97F48">
        <w:rPr>
          <w:rStyle w:val="27"/>
          <w:sz w:val="24"/>
          <w:szCs w:val="24"/>
        </w:rPr>
        <w:t>о новейших разработках в области науки и технологий;</w:t>
      </w:r>
    </w:p>
    <w:p w:rsidR="00A60C5A" w:rsidRPr="00B97F48" w:rsidRDefault="00A60C5A" w:rsidP="00A60C5A">
      <w:pPr>
        <w:pStyle w:val="51"/>
        <w:numPr>
          <w:ilvl w:val="0"/>
          <w:numId w:val="2"/>
        </w:numPr>
        <w:shd w:val="clear" w:color="auto" w:fill="auto"/>
        <w:tabs>
          <w:tab w:val="left" w:pos="648"/>
        </w:tabs>
        <w:spacing w:after="0" w:line="312" w:lineRule="auto"/>
        <w:ind w:right="20" w:firstLine="400"/>
        <w:jc w:val="both"/>
        <w:rPr>
          <w:sz w:val="24"/>
          <w:szCs w:val="24"/>
        </w:rPr>
      </w:pPr>
      <w:r w:rsidRPr="00B97F48">
        <w:rPr>
          <w:rStyle w:val="27"/>
          <w:sz w:val="24"/>
          <w:szCs w:val="24"/>
        </w:rPr>
        <w:t>о правилах и законах, регулирующих отношения в научной, изобретательской</w:t>
      </w:r>
      <w:r w:rsidR="008B510B">
        <w:rPr>
          <w:rStyle w:val="27"/>
          <w:sz w:val="24"/>
          <w:szCs w:val="24"/>
        </w:rPr>
        <w:t xml:space="preserve"> </w:t>
      </w:r>
      <w:r w:rsidRPr="00B97F48">
        <w:rPr>
          <w:rStyle w:val="27"/>
          <w:sz w:val="24"/>
          <w:szCs w:val="24"/>
        </w:rPr>
        <w:t>и исследовательской областях;</w:t>
      </w:r>
    </w:p>
    <w:p w:rsidR="00A60C5A" w:rsidRPr="00B97F48" w:rsidRDefault="00A60C5A" w:rsidP="00A60C5A">
      <w:pPr>
        <w:pStyle w:val="51"/>
        <w:numPr>
          <w:ilvl w:val="0"/>
          <w:numId w:val="2"/>
        </w:numPr>
        <w:shd w:val="clear" w:color="auto" w:fill="auto"/>
        <w:tabs>
          <w:tab w:val="left" w:pos="715"/>
        </w:tabs>
        <w:spacing w:after="0" w:line="312" w:lineRule="auto"/>
        <w:ind w:right="20" w:firstLine="400"/>
        <w:jc w:val="both"/>
        <w:rPr>
          <w:sz w:val="24"/>
          <w:szCs w:val="24"/>
        </w:rPr>
      </w:pPr>
      <w:r w:rsidRPr="00B97F48">
        <w:rPr>
          <w:rStyle w:val="27"/>
          <w:sz w:val="24"/>
          <w:szCs w:val="24"/>
        </w:rPr>
        <w:t>о деятельности организаций, сообществ и структур, заинтересованных в</w:t>
      </w:r>
      <w:r w:rsidR="008B510B">
        <w:rPr>
          <w:rStyle w:val="27"/>
          <w:sz w:val="24"/>
          <w:szCs w:val="24"/>
        </w:rPr>
        <w:t xml:space="preserve"> </w:t>
      </w:r>
      <w:r w:rsidRPr="00B97F48">
        <w:rPr>
          <w:rStyle w:val="27"/>
          <w:sz w:val="24"/>
          <w:szCs w:val="24"/>
        </w:rPr>
        <w:t>результатах исследований и предоставляющих ресурсы для проведения исследований</w:t>
      </w:r>
      <w:r w:rsidR="008B510B">
        <w:rPr>
          <w:rStyle w:val="27"/>
          <w:sz w:val="24"/>
          <w:szCs w:val="24"/>
        </w:rPr>
        <w:t xml:space="preserve"> </w:t>
      </w:r>
      <w:r w:rsidRPr="00B97F48">
        <w:rPr>
          <w:rStyle w:val="27"/>
          <w:sz w:val="24"/>
          <w:szCs w:val="24"/>
        </w:rPr>
        <w:t>и реализации проектов (фонды, государственные структуры, краудфандинговые</w:t>
      </w:r>
      <w:r w:rsidR="008B510B">
        <w:rPr>
          <w:rStyle w:val="27"/>
          <w:sz w:val="24"/>
          <w:szCs w:val="24"/>
        </w:rPr>
        <w:t xml:space="preserve"> </w:t>
      </w:r>
      <w:r w:rsidRPr="00B97F48">
        <w:rPr>
          <w:rStyle w:val="27"/>
          <w:sz w:val="24"/>
          <w:szCs w:val="24"/>
        </w:rPr>
        <w:t>структуры и др.).</w:t>
      </w:r>
    </w:p>
    <w:p w:rsidR="00A60C5A" w:rsidRPr="00B97F48" w:rsidRDefault="00DE4C54" w:rsidP="00A60C5A">
      <w:pPr>
        <w:pStyle w:val="51"/>
        <w:shd w:val="clear" w:color="auto" w:fill="auto"/>
        <w:spacing w:after="0" w:line="312" w:lineRule="auto"/>
        <w:ind w:firstLine="400"/>
        <w:jc w:val="both"/>
        <w:rPr>
          <w:sz w:val="24"/>
          <w:szCs w:val="24"/>
        </w:rPr>
      </w:pPr>
      <w:r>
        <w:rPr>
          <w:rStyle w:val="29"/>
          <w:sz w:val="24"/>
          <w:szCs w:val="24"/>
        </w:rPr>
        <w:t>Выпускники</w:t>
      </w:r>
      <w:r w:rsidR="00A60C5A" w:rsidRPr="00B97F48">
        <w:rPr>
          <w:rStyle w:val="29"/>
          <w:sz w:val="24"/>
          <w:szCs w:val="24"/>
        </w:rPr>
        <w:t xml:space="preserve"> научатся:</w:t>
      </w:r>
    </w:p>
    <w:p w:rsidR="00A60C5A" w:rsidRPr="00B97F48" w:rsidRDefault="00A60C5A" w:rsidP="00A60C5A">
      <w:pPr>
        <w:pStyle w:val="51"/>
        <w:numPr>
          <w:ilvl w:val="0"/>
          <w:numId w:val="2"/>
        </w:numPr>
        <w:shd w:val="clear" w:color="auto" w:fill="auto"/>
        <w:tabs>
          <w:tab w:val="left" w:pos="672"/>
        </w:tabs>
        <w:spacing w:after="0" w:line="312" w:lineRule="auto"/>
        <w:ind w:right="20" w:firstLine="400"/>
        <w:jc w:val="both"/>
        <w:rPr>
          <w:sz w:val="24"/>
          <w:szCs w:val="24"/>
        </w:rPr>
      </w:pPr>
      <w:r w:rsidRPr="00B97F48">
        <w:rPr>
          <w:rStyle w:val="afe"/>
          <w:sz w:val="24"/>
          <w:szCs w:val="24"/>
        </w:rPr>
        <w:t>использовать</w:t>
      </w:r>
      <w:r w:rsidRPr="00B97F48">
        <w:rPr>
          <w:rStyle w:val="27"/>
          <w:sz w:val="24"/>
          <w:szCs w:val="24"/>
        </w:rPr>
        <w:t xml:space="preserve"> понятия «проблема», «позиция», «проект», «проектирование»,«исследование», «конструирование», «планирование», «технология», «ресурс</w:t>
      </w:r>
      <w:r w:rsidR="008B510B">
        <w:rPr>
          <w:rStyle w:val="27"/>
          <w:sz w:val="24"/>
          <w:szCs w:val="24"/>
        </w:rPr>
        <w:t xml:space="preserve"> </w:t>
      </w:r>
      <w:r w:rsidRPr="00B97F48">
        <w:rPr>
          <w:rStyle w:val="27"/>
          <w:sz w:val="24"/>
          <w:szCs w:val="24"/>
        </w:rPr>
        <w:t>проекта», «риски проекта», «гипотеза», «предмет исследования» и «объект</w:t>
      </w:r>
      <w:r w:rsidR="008B510B">
        <w:rPr>
          <w:rStyle w:val="27"/>
          <w:sz w:val="24"/>
          <w:szCs w:val="24"/>
        </w:rPr>
        <w:t xml:space="preserve"> </w:t>
      </w:r>
      <w:r w:rsidRPr="00B97F48">
        <w:rPr>
          <w:rStyle w:val="27"/>
          <w:sz w:val="24"/>
          <w:szCs w:val="24"/>
        </w:rPr>
        <w:t>исследования», «метод исследования», экспертное знание для разработки и</w:t>
      </w:r>
      <w:r w:rsidR="008B510B">
        <w:rPr>
          <w:rStyle w:val="27"/>
          <w:sz w:val="24"/>
          <w:szCs w:val="24"/>
        </w:rPr>
        <w:t xml:space="preserve"> </w:t>
      </w:r>
      <w:r w:rsidRPr="00B97F48">
        <w:rPr>
          <w:rStyle w:val="27"/>
          <w:sz w:val="24"/>
          <w:szCs w:val="24"/>
        </w:rPr>
        <w:t>реализации индивидуального проекта (исследования);</w:t>
      </w:r>
    </w:p>
    <w:p w:rsidR="00A60C5A" w:rsidRPr="00B97F48" w:rsidRDefault="00A60C5A" w:rsidP="00A60C5A">
      <w:pPr>
        <w:pStyle w:val="51"/>
        <w:numPr>
          <w:ilvl w:val="0"/>
          <w:numId w:val="2"/>
        </w:numPr>
        <w:shd w:val="clear" w:color="auto" w:fill="auto"/>
        <w:tabs>
          <w:tab w:val="left" w:pos="754"/>
        </w:tabs>
        <w:spacing w:after="0" w:line="312" w:lineRule="auto"/>
        <w:ind w:right="20" w:firstLine="400"/>
        <w:jc w:val="both"/>
        <w:rPr>
          <w:sz w:val="24"/>
          <w:szCs w:val="24"/>
        </w:rPr>
      </w:pPr>
      <w:r w:rsidRPr="00B97F48">
        <w:rPr>
          <w:rStyle w:val="afe"/>
          <w:sz w:val="24"/>
          <w:szCs w:val="24"/>
        </w:rPr>
        <w:t>применять</w:t>
      </w:r>
      <w:r w:rsidRPr="00B97F48">
        <w:rPr>
          <w:rStyle w:val="27"/>
          <w:sz w:val="24"/>
          <w:szCs w:val="24"/>
        </w:rPr>
        <w:t xml:space="preserve"> навыки проектной деятельности, приобретённые знания и</w:t>
      </w:r>
      <w:r w:rsidR="008B510B">
        <w:rPr>
          <w:rStyle w:val="27"/>
          <w:sz w:val="24"/>
          <w:szCs w:val="24"/>
        </w:rPr>
        <w:t xml:space="preserve"> </w:t>
      </w:r>
      <w:r w:rsidRPr="00B97F48">
        <w:rPr>
          <w:rStyle w:val="27"/>
          <w:sz w:val="24"/>
          <w:szCs w:val="24"/>
        </w:rPr>
        <w:t>способы действий для решения различных задач, используя знания одного или</w:t>
      </w:r>
      <w:r w:rsidR="008B510B">
        <w:rPr>
          <w:rStyle w:val="27"/>
          <w:sz w:val="24"/>
          <w:szCs w:val="24"/>
        </w:rPr>
        <w:t xml:space="preserve"> </w:t>
      </w:r>
      <w:r w:rsidRPr="00B97F48">
        <w:rPr>
          <w:rStyle w:val="27"/>
          <w:sz w:val="24"/>
          <w:szCs w:val="24"/>
        </w:rPr>
        <w:t>нескольких учебных предметов или предметных областей;</w:t>
      </w:r>
    </w:p>
    <w:p w:rsidR="00A60C5A" w:rsidRPr="00B97F48" w:rsidRDefault="00A60C5A" w:rsidP="00A60C5A">
      <w:pPr>
        <w:pStyle w:val="51"/>
        <w:numPr>
          <w:ilvl w:val="0"/>
          <w:numId w:val="2"/>
        </w:numPr>
        <w:shd w:val="clear" w:color="auto" w:fill="auto"/>
        <w:tabs>
          <w:tab w:val="left" w:pos="653"/>
        </w:tabs>
        <w:spacing w:after="0" w:line="312" w:lineRule="auto"/>
        <w:ind w:right="20" w:firstLine="400"/>
        <w:jc w:val="both"/>
        <w:rPr>
          <w:sz w:val="24"/>
          <w:szCs w:val="24"/>
        </w:rPr>
      </w:pPr>
      <w:r w:rsidRPr="00B97F48">
        <w:rPr>
          <w:rStyle w:val="afe"/>
          <w:sz w:val="24"/>
          <w:szCs w:val="24"/>
        </w:rPr>
        <w:t>использовать</w:t>
      </w:r>
      <w:r w:rsidRPr="00B97F48">
        <w:rPr>
          <w:rStyle w:val="27"/>
          <w:sz w:val="24"/>
          <w:szCs w:val="24"/>
        </w:rPr>
        <w:t xml:space="preserve"> понятия «экология», «экологический мониторинг», «биосфера»при разработке проектов и проведении исследований для решения актуальных(местных, региональных, глобальных) экологических проблем;</w:t>
      </w:r>
    </w:p>
    <w:p w:rsidR="00A60C5A" w:rsidRPr="00B97F48" w:rsidRDefault="00A60C5A" w:rsidP="00A60C5A">
      <w:pPr>
        <w:pStyle w:val="51"/>
        <w:numPr>
          <w:ilvl w:val="0"/>
          <w:numId w:val="2"/>
        </w:numPr>
        <w:shd w:val="clear" w:color="auto" w:fill="auto"/>
        <w:tabs>
          <w:tab w:val="left" w:pos="658"/>
        </w:tabs>
        <w:spacing w:after="0" w:line="312" w:lineRule="auto"/>
        <w:ind w:right="20" w:firstLine="400"/>
        <w:jc w:val="both"/>
        <w:rPr>
          <w:sz w:val="24"/>
          <w:szCs w:val="24"/>
        </w:rPr>
      </w:pPr>
      <w:r w:rsidRPr="00B97F48">
        <w:rPr>
          <w:rStyle w:val="afe"/>
          <w:sz w:val="24"/>
          <w:szCs w:val="24"/>
        </w:rPr>
        <w:t>анализировать</w:t>
      </w:r>
      <w:r w:rsidRPr="00B97F48">
        <w:rPr>
          <w:rStyle w:val="27"/>
          <w:sz w:val="24"/>
          <w:szCs w:val="24"/>
        </w:rPr>
        <w:t xml:space="preserve"> последствия нерационального использования энергоресурсов,</w:t>
      </w:r>
      <w:r w:rsidR="008B510B">
        <w:rPr>
          <w:rStyle w:val="27"/>
          <w:sz w:val="24"/>
          <w:szCs w:val="24"/>
        </w:rPr>
        <w:t xml:space="preserve"> </w:t>
      </w:r>
      <w:r w:rsidRPr="00B97F48">
        <w:rPr>
          <w:rStyle w:val="27"/>
          <w:sz w:val="24"/>
          <w:szCs w:val="24"/>
        </w:rPr>
        <w:t>результаты применения новейших технологий энергосбережения и</w:t>
      </w:r>
      <w:r w:rsidR="008B510B">
        <w:rPr>
          <w:rStyle w:val="27"/>
          <w:sz w:val="24"/>
          <w:szCs w:val="24"/>
        </w:rPr>
        <w:t xml:space="preserve"> </w:t>
      </w:r>
      <w:r w:rsidRPr="00B97F48">
        <w:rPr>
          <w:rStyle w:val="27"/>
          <w:sz w:val="24"/>
          <w:szCs w:val="24"/>
        </w:rPr>
        <w:t>ресурсосбережения;</w:t>
      </w:r>
    </w:p>
    <w:p w:rsidR="00A60C5A" w:rsidRPr="00B97F48" w:rsidRDefault="00A60C5A" w:rsidP="00A60C5A">
      <w:pPr>
        <w:pStyle w:val="51"/>
        <w:numPr>
          <w:ilvl w:val="0"/>
          <w:numId w:val="2"/>
        </w:numPr>
        <w:shd w:val="clear" w:color="auto" w:fill="auto"/>
        <w:tabs>
          <w:tab w:val="left" w:pos="734"/>
        </w:tabs>
        <w:spacing w:after="0" w:line="312" w:lineRule="auto"/>
        <w:ind w:right="20" w:firstLine="400"/>
        <w:jc w:val="both"/>
        <w:rPr>
          <w:sz w:val="24"/>
          <w:szCs w:val="24"/>
        </w:rPr>
      </w:pPr>
      <w:r w:rsidRPr="00B97F48">
        <w:rPr>
          <w:rStyle w:val="afe"/>
          <w:sz w:val="24"/>
          <w:szCs w:val="24"/>
        </w:rPr>
        <w:t>использовать</w:t>
      </w:r>
      <w:r w:rsidRPr="00B97F48">
        <w:rPr>
          <w:rStyle w:val="27"/>
          <w:sz w:val="24"/>
          <w:szCs w:val="24"/>
        </w:rPr>
        <w:t xml:space="preserve"> местные, региональные и государственные экологические</w:t>
      </w:r>
      <w:r w:rsidR="008B510B">
        <w:rPr>
          <w:rStyle w:val="27"/>
          <w:sz w:val="24"/>
          <w:szCs w:val="24"/>
        </w:rPr>
        <w:t xml:space="preserve"> </w:t>
      </w:r>
      <w:r w:rsidRPr="00B97F48">
        <w:rPr>
          <w:rStyle w:val="27"/>
          <w:sz w:val="24"/>
          <w:szCs w:val="24"/>
        </w:rPr>
        <w:t>нормативные акты и законы для реализации своих гражданских прав и выполнения</w:t>
      </w:r>
      <w:r w:rsidR="008B510B">
        <w:rPr>
          <w:rStyle w:val="27"/>
          <w:sz w:val="24"/>
          <w:szCs w:val="24"/>
        </w:rPr>
        <w:t xml:space="preserve"> </w:t>
      </w:r>
      <w:r w:rsidRPr="00B97F48">
        <w:rPr>
          <w:rStyle w:val="27"/>
          <w:sz w:val="24"/>
          <w:szCs w:val="24"/>
        </w:rPr>
        <w:t>обязанностей в интересах сохранения окружающей среды, здоровья и безопасности</w:t>
      </w:r>
      <w:r w:rsidR="008B510B">
        <w:rPr>
          <w:rStyle w:val="27"/>
          <w:sz w:val="24"/>
          <w:szCs w:val="24"/>
        </w:rPr>
        <w:t xml:space="preserve"> </w:t>
      </w:r>
      <w:r w:rsidRPr="00B97F48">
        <w:rPr>
          <w:rStyle w:val="27"/>
          <w:sz w:val="24"/>
          <w:szCs w:val="24"/>
        </w:rPr>
        <w:t>жизни;</w:t>
      </w:r>
    </w:p>
    <w:p w:rsidR="00A60C5A" w:rsidRPr="00B97F48" w:rsidRDefault="00A60C5A" w:rsidP="00A60C5A">
      <w:pPr>
        <w:pStyle w:val="51"/>
        <w:numPr>
          <w:ilvl w:val="0"/>
          <w:numId w:val="2"/>
        </w:numPr>
        <w:shd w:val="clear" w:color="auto" w:fill="auto"/>
        <w:tabs>
          <w:tab w:val="left" w:pos="740"/>
        </w:tabs>
        <w:spacing w:after="0" w:line="312" w:lineRule="auto"/>
        <w:ind w:left="20" w:right="20" w:firstLine="400"/>
        <w:jc w:val="both"/>
        <w:rPr>
          <w:sz w:val="24"/>
          <w:szCs w:val="24"/>
        </w:rPr>
      </w:pPr>
      <w:bookmarkStart w:id="6" w:name="bookmark10"/>
      <w:r w:rsidRPr="00B97F48">
        <w:rPr>
          <w:rStyle w:val="aff"/>
          <w:sz w:val="24"/>
          <w:szCs w:val="24"/>
        </w:rPr>
        <w:t>оценивать</w:t>
      </w:r>
      <w:r w:rsidRPr="00B97F48">
        <w:rPr>
          <w:rStyle w:val="300"/>
          <w:sz w:val="24"/>
          <w:szCs w:val="24"/>
        </w:rPr>
        <w:t xml:space="preserve"> экологическую опасность отходов </w:t>
      </w:r>
      <w:r w:rsidR="001B7BE4" w:rsidRPr="00B97F48">
        <w:rPr>
          <w:rStyle w:val="300"/>
          <w:sz w:val="24"/>
          <w:szCs w:val="24"/>
        </w:rPr>
        <w:t xml:space="preserve">деятельности человека </w:t>
      </w:r>
      <w:r w:rsidRPr="00B97F48">
        <w:rPr>
          <w:rStyle w:val="300"/>
          <w:sz w:val="24"/>
          <w:szCs w:val="24"/>
        </w:rPr>
        <w:t>и</w:t>
      </w:r>
      <w:r w:rsidRPr="00B97F48">
        <w:rPr>
          <w:rStyle w:val="aff"/>
          <w:sz w:val="24"/>
          <w:szCs w:val="24"/>
        </w:rPr>
        <w:t xml:space="preserve"> предлагать</w:t>
      </w:r>
      <w:r w:rsidRPr="00B97F48">
        <w:rPr>
          <w:rStyle w:val="300"/>
          <w:sz w:val="24"/>
          <w:szCs w:val="24"/>
        </w:rPr>
        <w:t xml:space="preserve"> способы их</w:t>
      </w:r>
      <w:r w:rsidR="008B510B">
        <w:rPr>
          <w:rStyle w:val="300"/>
          <w:sz w:val="24"/>
          <w:szCs w:val="24"/>
        </w:rPr>
        <w:t xml:space="preserve"> </w:t>
      </w:r>
      <w:r w:rsidRPr="00B97F48">
        <w:rPr>
          <w:rStyle w:val="300"/>
          <w:sz w:val="24"/>
          <w:szCs w:val="24"/>
        </w:rPr>
        <w:t>сокращения и утилизации в конкретных ситуациях;</w:t>
      </w:r>
      <w:bookmarkEnd w:id="6"/>
    </w:p>
    <w:p w:rsidR="00A60C5A" w:rsidRDefault="00A60C5A" w:rsidP="00A60C5A">
      <w:pPr>
        <w:pStyle w:val="51"/>
        <w:numPr>
          <w:ilvl w:val="0"/>
          <w:numId w:val="2"/>
        </w:numPr>
        <w:shd w:val="clear" w:color="auto" w:fill="auto"/>
        <w:tabs>
          <w:tab w:val="left" w:pos="750"/>
        </w:tabs>
        <w:spacing w:after="180" w:line="312" w:lineRule="auto"/>
        <w:ind w:left="20" w:right="20" w:firstLine="400"/>
        <w:jc w:val="both"/>
        <w:rPr>
          <w:rStyle w:val="300"/>
          <w:sz w:val="24"/>
          <w:szCs w:val="24"/>
        </w:rPr>
      </w:pPr>
      <w:r w:rsidRPr="00B97F48">
        <w:rPr>
          <w:rStyle w:val="aff"/>
          <w:sz w:val="24"/>
          <w:szCs w:val="24"/>
        </w:rPr>
        <w:t>выполнять</w:t>
      </w:r>
      <w:r w:rsidRPr="00B97F48">
        <w:rPr>
          <w:rStyle w:val="300"/>
          <w:sz w:val="24"/>
          <w:szCs w:val="24"/>
        </w:rPr>
        <w:t xml:space="preserve"> учебный проект, связанный с экологической безопасностью</w:t>
      </w:r>
      <w:r w:rsidR="008B510B">
        <w:rPr>
          <w:rStyle w:val="300"/>
          <w:sz w:val="24"/>
          <w:szCs w:val="24"/>
        </w:rPr>
        <w:t xml:space="preserve"> </w:t>
      </w:r>
      <w:r w:rsidRPr="00B97F48">
        <w:rPr>
          <w:rStyle w:val="300"/>
          <w:sz w:val="24"/>
          <w:szCs w:val="24"/>
        </w:rPr>
        <w:t>окружающей среды, здоровьем и экологическим просвещением людей.</w:t>
      </w:r>
    </w:p>
    <w:p w:rsidR="00240FB0" w:rsidRPr="003933FA" w:rsidRDefault="00DE4C54" w:rsidP="00DE4C54">
      <w:pPr>
        <w:pStyle w:val="51"/>
        <w:shd w:val="clear" w:color="auto" w:fill="auto"/>
        <w:spacing w:after="0" w:line="312" w:lineRule="auto"/>
        <w:ind w:left="400" w:firstLine="0"/>
        <w:jc w:val="both"/>
        <w:rPr>
          <w:i/>
          <w:sz w:val="24"/>
          <w:szCs w:val="24"/>
        </w:rPr>
      </w:pPr>
      <w:r w:rsidRPr="003933FA">
        <w:rPr>
          <w:rStyle w:val="29"/>
          <w:i/>
          <w:sz w:val="24"/>
          <w:szCs w:val="24"/>
        </w:rPr>
        <w:t>Выпускники</w:t>
      </w:r>
      <w:r w:rsidR="008B510B">
        <w:rPr>
          <w:rStyle w:val="29"/>
          <w:i/>
          <w:sz w:val="24"/>
          <w:szCs w:val="24"/>
        </w:rPr>
        <w:t xml:space="preserve"> </w:t>
      </w:r>
      <w:r w:rsidR="00240FB0" w:rsidRPr="003933FA">
        <w:rPr>
          <w:rStyle w:val="29"/>
          <w:i/>
          <w:sz w:val="24"/>
          <w:szCs w:val="24"/>
        </w:rPr>
        <w:t>получат возможность научиться:</w:t>
      </w:r>
    </w:p>
    <w:p w:rsidR="00AA2C46" w:rsidRPr="00B97F48" w:rsidRDefault="00AA2C46" w:rsidP="00AA2C46">
      <w:pPr>
        <w:pStyle w:val="51"/>
        <w:numPr>
          <w:ilvl w:val="0"/>
          <w:numId w:val="2"/>
        </w:numPr>
        <w:shd w:val="clear" w:color="auto" w:fill="auto"/>
        <w:tabs>
          <w:tab w:val="left" w:pos="787"/>
        </w:tabs>
        <w:spacing w:after="0" w:line="312" w:lineRule="auto"/>
        <w:ind w:right="20" w:firstLine="400"/>
        <w:jc w:val="both"/>
        <w:rPr>
          <w:sz w:val="24"/>
          <w:szCs w:val="24"/>
        </w:rPr>
      </w:pPr>
      <w:r w:rsidRPr="00B97F48">
        <w:rPr>
          <w:rStyle w:val="afe"/>
          <w:sz w:val="24"/>
          <w:szCs w:val="24"/>
        </w:rPr>
        <w:t>использовать</w:t>
      </w:r>
      <w:r w:rsidRPr="00B97F48">
        <w:rPr>
          <w:rStyle w:val="27"/>
          <w:sz w:val="24"/>
          <w:szCs w:val="24"/>
        </w:rPr>
        <w:t xml:space="preserve"> знание принципов проектной деятельности, этапов и</w:t>
      </w:r>
      <w:r w:rsidR="008B510B">
        <w:rPr>
          <w:rStyle w:val="27"/>
          <w:sz w:val="24"/>
          <w:szCs w:val="24"/>
        </w:rPr>
        <w:t xml:space="preserve"> </w:t>
      </w:r>
      <w:r w:rsidRPr="00B97F48">
        <w:rPr>
          <w:rStyle w:val="27"/>
          <w:sz w:val="24"/>
          <w:szCs w:val="24"/>
        </w:rPr>
        <w:t>жизненного цикла проекта при решении своих учебно-познавательных задач и задач,</w:t>
      </w:r>
      <w:r w:rsidR="008B510B">
        <w:rPr>
          <w:rStyle w:val="27"/>
          <w:sz w:val="24"/>
          <w:szCs w:val="24"/>
        </w:rPr>
        <w:t xml:space="preserve"> </w:t>
      </w:r>
      <w:r w:rsidRPr="00B97F48">
        <w:rPr>
          <w:rStyle w:val="27"/>
          <w:sz w:val="24"/>
          <w:szCs w:val="24"/>
        </w:rPr>
        <w:t>возникающих в культурной и социальной жизни;</w:t>
      </w:r>
    </w:p>
    <w:p w:rsidR="00AA2C46" w:rsidRPr="00B97F48" w:rsidRDefault="00AA2C46" w:rsidP="00AA2C46">
      <w:pPr>
        <w:pStyle w:val="51"/>
        <w:numPr>
          <w:ilvl w:val="0"/>
          <w:numId w:val="2"/>
        </w:numPr>
        <w:shd w:val="clear" w:color="auto" w:fill="auto"/>
        <w:tabs>
          <w:tab w:val="left" w:pos="677"/>
        </w:tabs>
        <w:spacing w:after="0" w:line="312" w:lineRule="auto"/>
        <w:ind w:right="20" w:firstLine="400"/>
        <w:jc w:val="both"/>
        <w:rPr>
          <w:sz w:val="24"/>
          <w:szCs w:val="24"/>
        </w:rPr>
      </w:pPr>
      <w:r w:rsidRPr="00B97F48">
        <w:rPr>
          <w:rStyle w:val="afe"/>
          <w:sz w:val="24"/>
          <w:szCs w:val="24"/>
        </w:rPr>
        <w:t>определять</w:t>
      </w:r>
      <w:r w:rsidRPr="00B97F48">
        <w:rPr>
          <w:rStyle w:val="27"/>
          <w:sz w:val="24"/>
          <w:szCs w:val="24"/>
        </w:rPr>
        <w:t xml:space="preserve"> разумные потребности при использовании продуктов питания и</w:t>
      </w:r>
      <w:r w:rsidR="008B510B">
        <w:rPr>
          <w:rStyle w:val="27"/>
          <w:sz w:val="24"/>
          <w:szCs w:val="24"/>
        </w:rPr>
        <w:t xml:space="preserve"> </w:t>
      </w:r>
      <w:r w:rsidRPr="00B97F48">
        <w:rPr>
          <w:rStyle w:val="27"/>
          <w:sz w:val="24"/>
          <w:szCs w:val="24"/>
        </w:rPr>
        <w:t>товаров как отдельными людьми, так и сообществами;</w:t>
      </w:r>
    </w:p>
    <w:p w:rsidR="00AA2C46" w:rsidRDefault="00AA2C46" w:rsidP="00AA2C46">
      <w:pPr>
        <w:pStyle w:val="51"/>
        <w:numPr>
          <w:ilvl w:val="0"/>
          <w:numId w:val="2"/>
        </w:numPr>
        <w:shd w:val="clear" w:color="auto" w:fill="auto"/>
        <w:tabs>
          <w:tab w:val="left" w:pos="654"/>
        </w:tabs>
        <w:spacing w:after="0" w:line="312" w:lineRule="auto"/>
        <w:ind w:firstLine="400"/>
        <w:jc w:val="both"/>
        <w:rPr>
          <w:rStyle w:val="27"/>
          <w:sz w:val="24"/>
          <w:szCs w:val="24"/>
        </w:rPr>
      </w:pPr>
      <w:r w:rsidRPr="00B97F48">
        <w:rPr>
          <w:rStyle w:val="afe"/>
          <w:sz w:val="24"/>
          <w:szCs w:val="24"/>
        </w:rPr>
        <w:t>анализировать</w:t>
      </w:r>
      <w:r w:rsidRPr="00B97F48">
        <w:rPr>
          <w:rStyle w:val="27"/>
          <w:sz w:val="24"/>
          <w:szCs w:val="24"/>
        </w:rPr>
        <w:t xml:space="preserve"> влияние глобализации на развитие природы и общества;</w:t>
      </w:r>
    </w:p>
    <w:p w:rsidR="00AA2C46" w:rsidRPr="00B97F48" w:rsidRDefault="00AA2C46" w:rsidP="00AA2C46">
      <w:pPr>
        <w:pStyle w:val="51"/>
        <w:numPr>
          <w:ilvl w:val="0"/>
          <w:numId w:val="2"/>
        </w:numPr>
        <w:shd w:val="clear" w:color="auto" w:fill="auto"/>
        <w:tabs>
          <w:tab w:val="left" w:pos="721"/>
        </w:tabs>
        <w:spacing w:after="0" w:line="312" w:lineRule="auto"/>
        <w:ind w:left="20" w:right="20" w:firstLine="400"/>
        <w:jc w:val="both"/>
        <w:rPr>
          <w:sz w:val="24"/>
          <w:szCs w:val="24"/>
        </w:rPr>
      </w:pPr>
      <w:r w:rsidRPr="00B97F48">
        <w:rPr>
          <w:rStyle w:val="aff"/>
          <w:sz w:val="24"/>
          <w:szCs w:val="24"/>
        </w:rPr>
        <w:t>извлекать</w:t>
      </w:r>
      <w:r w:rsidRPr="00B97F48">
        <w:rPr>
          <w:rStyle w:val="300"/>
          <w:sz w:val="24"/>
          <w:szCs w:val="24"/>
        </w:rPr>
        <w:t xml:space="preserve"> и</w:t>
      </w:r>
      <w:r w:rsidRPr="00B97F48">
        <w:rPr>
          <w:rStyle w:val="aff"/>
          <w:sz w:val="24"/>
          <w:szCs w:val="24"/>
        </w:rPr>
        <w:t xml:space="preserve"> анализировать</w:t>
      </w:r>
      <w:r w:rsidRPr="00B97F48">
        <w:rPr>
          <w:rStyle w:val="300"/>
          <w:sz w:val="24"/>
          <w:szCs w:val="24"/>
        </w:rPr>
        <w:t xml:space="preserve"> данные геоинформационных систем (ГИС) и</w:t>
      </w:r>
      <w:r w:rsidR="008B510B">
        <w:rPr>
          <w:rStyle w:val="300"/>
          <w:sz w:val="24"/>
          <w:szCs w:val="24"/>
        </w:rPr>
        <w:t xml:space="preserve"> </w:t>
      </w:r>
      <w:r w:rsidRPr="00B97F48">
        <w:rPr>
          <w:rStyle w:val="300"/>
          <w:sz w:val="24"/>
          <w:szCs w:val="24"/>
        </w:rPr>
        <w:t>программ экологического мониторинга для характеристики экологической</w:t>
      </w:r>
      <w:r w:rsidR="008B510B">
        <w:rPr>
          <w:rStyle w:val="300"/>
          <w:sz w:val="24"/>
          <w:szCs w:val="24"/>
        </w:rPr>
        <w:t xml:space="preserve"> </w:t>
      </w:r>
      <w:r w:rsidRPr="00B97F48">
        <w:rPr>
          <w:rStyle w:val="300"/>
          <w:sz w:val="24"/>
          <w:szCs w:val="24"/>
        </w:rPr>
        <w:t>обстановки конкретного региона;</w:t>
      </w:r>
    </w:p>
    <w:p w:rsidR="00AA2C46" w:rsidRPr="00B97F48" w:rsidRDefault="00AA2C46" w:rsidP="00AA2C46">
      <w:pPr>
        <w:pStyle w:val="51"/>
        <w:numPr>
          <w:ilvl w:val="0"/>
          <w:numId w:val="2"/>
        </w:numPr>
        <w:shd w:val="clear" w:color="auto" w:fill="auto"/>
        <w:tabs>
          <w:tab w:val="left" w:pos="706"/>
        </w:tabs>
        <w:spacing w:after="0" w:line="312" w:lineRule="auto"/>
        <w:ind w:left="20" w:right="20" w:firstLine="400"/>
        <w:jc w:val="both"/>
        <w:rPr>
          <w:sz w:val="24"/>
          <w:szCs w:val="24"/>
        </w:rPr>
      </w:pPr>
      <w:r w:rsidRPr="00B97F48">
        <w:rPr>
          <w:rStyle w:val="aff"/>
          <w:sz w:val="24"/>
          <w:szCs w:val="24"/>
        </w:rPr>
        <w:t>выявлять</w:t>
      </w:r>
      <w:r w:rsidRPr="00B97F48">
        <w:rPr>
          <w:rStyle w:val="300"/>
          <w:sz w:val="24"/>
          <w:szCs w:val="24"/>
        </w:rPr>
        <w:t xml:space="preserve"> причины локальных, региональных и глобальных экологических</w:t>
      </w:r>
      <w:r w:rsidR="008B510B">
        <w:rPr>
          <w:rStyle w:val="300"/>
          <w:sz w:val="24"/>
          <w:szCs w:val="24"/>
        </w:rPr>
        <w:t xml:space="preserve"> </w:t>
      </w:r>
      <w:r w:rsidRPr="00B97F48">
        <w:rPr>
          <w:rStyle w:val="300"/>
          <w:sz w:val="24"/>
          <w:szCs w:val="24"/>
        </w:rPr>
        <w:t>проблем;</w:t>
      </w:r>
    </w:p>
    <w:p w:rsidR="00AA2C46" w:rsidRPr="00AA2C46" w:rsidRDefault="00AA2C46" w:rsidP="00AA2C46">
      <w:pPr>
        <w:pStyle w:val="51"/>
        <w:numPr>
          <w:ilvl w:val="0"/>
          <w:numId w:val="2"/>
        </w:numPr>
        <w:shd w:val="clear" w:color="auto" w:fill="auto"/>
        <w:tabs>
          <w:tab w:val="left" w:pos="654"/>
        </w:tabs>
        <w:spacing w:after="0" w:line="312" w:lineRule="auto"/>
        <w:ind w:left="20" w:firstLine="400"/>
        <w:jc w:val="both"/>
        <w:rPr>
          <w:sz w:val="24"/>
          <w:szCs w:val="24"/>
        </w:rPr>
      </w:pPr>
      <w:r w:rsidRPr="00B97F48">
        <w:rPr>
          <w:rStyle w:val="aff"/>
          <w:sz w:val="24"/>
          <w:szCs w:val="24"/>
        </w:rPr>
        <w:t>предлагать</w:t>
      </w:r>
      <w:r w:rsidRPr="00B97F48">
        <w:rPr>
          <w:rStyle w:val="300"/>
          <w:sz w:val="24"/>
          <w:szCs w:val="24"/>
        </w:rPr>
        <w:t xml:space="preserve"> меры для предотвращения экологи</w:t>
      </w:r>
      <w:r>
        <w:rPr>
          <w:rStyle w:val="300"/>
          <w:sz w:val="24"/>
          <w:szCs w:val="24"/>
        </w:rPr>
        <w:t>ческих правонарушений.</w:t>
      </w:r>
    </w:p>
    <w:p w:rsidR="00240FB0" w:rsidRPr="002B6F67" w:rsidRDefault="00240FB0" w:rsidP="00240FB0">
      <w:pPr>
        <w:pStyle w:val="51"/>
        <w:shd w:val="clear" w:color="auto" w:fill="auto"/>
        <w:tabs>
          <w:tab w:val="left" w:pos="750"/>
        </w:tabs>
        <w:spacing w:after="180" w:line="312" w:lineRule="auto"/>
        <w:ind w:left="420" w:right="20" w:firstLine="0"/>
        <w:jc w:val="both"/>
        <w:rPr>
          <w:sz w:val="24"/>
          <w:szCs w:val="24"/>
        </w:rPr>
      </w:pPr>
    </w:p>
    <w:p w:rsidR="00560428" w:rsidRDefault="00560428">
      <w:pPr>
        <w:rPr>
          <w:rFonts w:ascii="Times New Roman" w:eastAsia="Times New Roman" w:hAnsi="Times New Roman" w:cs="Times New Roman"/>
          <w:b/>
          <w:i/>
        </w:rPr>
      </w:pPr>
      <w:r>
        <w:rPr>
          <w:b/>
          <w:i/>
        </w:rPr>
        <w:br w:type="page"/>
      </w:r>
    </w:p>
    <w:p w:rsidR="00D22D6F" w:rsidRPr="00677FF8" w:rsidRDefault="00D22D6F" w:rsidP="00677FF8">
      <w:pPr>
        <w:pStyle w:val="51"/>
        <w:shd w:val="clear" w:color="auto" w:fill="auto"/>
        <w:spacing w:before="120" w:after="120" w:line="312" w:lineRule="auto"/>
        <w:ind w:right="23" w:firstLine="403"/>
        <w:jc w:val="both"/>
        <w:rPr>
          <w:rStyle w:val="9"/>
          <w:b/>
          <w:i/>
          <w:sz w:val="24"/>
          <w:szCs w:val="24"/>
        </w:rPr>
      </w:pPr>
      <w:r w:rsidRPr="00D22D6F">
        <w:rPr>
          <w:b/>
          <w:i/>
          <w:sz w:val="24"/>
          <w:szCs w:val="24"/>
        </w:rPr>
        <w:t>1.5. Рекомендации по системе оценки достижения планируемых результатов освоения</w:t>
      </w:r>
      <w:r w:rsidR="00C56CDA">
        <w:rPr>
          <w:b/>
          <w:i/>
          <w:sz w:val="24"/>
          <w:szCs w:val="24"/>
        </w:rPr>
        <w:t xml:space="preserve"> </w:t>
      </w:r>
      <w:r w:rsidRPr="00D22D6F">
        <w:rPr>
          <w:b/>
          <w:i/>
          <w:sz w:val="24"/>
          <w:szCs w:val="24"/>
        </w:rPr>
        <w:t xml:space="preserve"> Программы</w:t>
      </w:r>
    </w:p>
    <w:p w:rsidR="00C4586C" w:rsidRDefault="00C4586C" w:rsidP="00C4586C">
      <w:pPr>
        <w:pStyle w:val="ConsPlusNormal"/>
        <w:spacing w:before="220" w:line="312" w:lineRule="auto"/>
        <w:ind w:firstLine="709"/>
        <w:jc w:val="both"/>
        <w:rPr>
          <w:rStyle w:val="9"/>
          <w:color w:val="000000"/>
          <w:sz w:val="24"/>
          <w:szCs w:val="24"/>
        </w:rPr>
      </w:pPr>
      <w:r w:rsidRPr="00C4586C">
        <w:rPr>
          <w:rStyle w:val="9"/>
          <w:color w:val="000000"/>
          <w:sz w:val="24"/>
          <w:szCs w:val="24"/>
        </w:rPr>
        <w:t xml:space="preserve">Оценка образовательных достижений обучающихся осуществляется в рамках внутренней оценки образовательной организации, </w:t>
      </w:r>
      <w:r>
        <w:rPr>
          <w:rStyle w:val="9"/>
          <w:color w:val="000000"/>
          <w:sz w:val="24"/>
          <w:szCs w:val="24"/>
        </w:rPr>
        <w:t xml:space="preserve">предполагающей </w:t>
      </w:r>
      <w:r w:rsidRPr="00C4586C">
        <w:rPr>
          <w:rStyle w:val="9"/>
          <w:color w:val="000000"/>
          <w:sz w:val="24"/>
          <w:szCs w:val="24"/>
        </w:rPr>
        <w:t>использовани</w:t>
      </w:r>
      <w:r>
        <w:rPr>
          <w:rStyle w:val="9"/>
          <w:color w:val="000000"/>
          <w:sz w:val="24"/>
          <w:szCs w:val="24"/>
        </w:rPr>
        <w:t>е</w:t>
      </w:r>
      <w:r w:rsidRPr="00C4586C">
        <w:rPr>
          <w:rStyle w:val="9"/>
          <w:color w:val="000000"/>
          <w:sz w:val="24"/>
          <w:szCs w:val="24"/>
        </w:rPr>
        <w:t xml:space="preserve"> разнообразных методов и форм оценки, взаимно дополняющих друг друга (стандартизированные устные и письменные работы, практические работы, самооценка и др.)</w:t>
      </w:r>
      <w:r>
        <w:rPr>
          <w:rStyle w:val="9"/>
          <w:color w:val="000000"/>
          <w:sz w:val="24"/>
          <w:szCs w:val="24"/>
        </w:rPr>
        <w:t>. У</w:t>
      </w:r>
      <w:r w:rsidRPr="00C4586C">
        <w:rPr>
          <w:rStyle w:val="9"/>
          <w:color w:val="000000"/>
          <w:sz w:val="24"/>
          <w:szCs w:val="24"/>
        </w:rPr>
        <w:t>ровень подготовки определяется на основании выполнения обучающимися заданий, которые оценивают планируемые результаты из блок</w:t>
      </w:r>
      <w:r>
        <w:rPr>
          <w:rStyle w:val="9"/>
          <w:color w:val="000000"/>
          <w:sz w:val="24"/>
          <w:szCs w:val="24"/>
        </w:rPr>
        <w:t>ов</w:t>
      </w:r>
      <w:r w:rsidRPr="00C4586C">
        <w:rPr>
          <w:rStyle w:val="9"/>
          <w:color w:val="000000"/>
          <w:sz w:val="24"/>
          <w:szCs w:val="24"/>
        </w:rPr>
        <w:t xml:space="preserve"> "Выпускник научится"</w:t>
      </w:r>
      <w:r>
        <w:rPr>
          <w:rStyle w:val="9"/>
          <w:color w:val="000000"/>
          <w:sz w:val="24"/>
          <w:szCs w:val="24"/>
        </w:rPr>
        <w:t xml:space="preserve"> и «Выпускник получит возможность научиться»</w:t>
      </w:r>
      <w:r w:rsidRPr="00C4586C">
        <w:rPr>
          <w:rStyle w:val="9"/>
          <w:color w:val="000000"/>
          <w:sz w:val="24"/>
          <w:szCs w:val="24"/>
        </w:rPr>
        <w:t>, используют наиболее значимые программные элементы содержания.</w:t>
      </w:r>
    </w:p>
    <w:p w:rsidR="003C4DD9" w:rsidRPr="003C4DD9" w:rsidRDefault="00195FCA" w:rsidP="003C4DD9">
      <w:pPr>
        <w:pStyle w:val="ConsPlusNormal"/>
        <w:spacing w:line="312" w:lineRule="auto"/>
        <w:ind w:firstLine="709"/>
        <w:jc w:val="both"/>
        <w:rPr>
          <w:rStyle w:val="9"/>
          <w:color w:val="000000"/>
          <w:sz w:val="24"/>
          <w:szCs w:val="24"/>
        </w:rPr>
      </w:pPr>
      <w:r w:rsidRPr="00195FCA">
        <w:rPr>
          <w:rStyle w:val="9"/>
          <w:color w:val="000000"/>
          <w:sz w:val="24"/>
          <w:szCs w:val="24"/>
        </w:rPr>
        <w:t>Основной процедурой итоговой оценки является защита индивидуального проекта</w:t>
      </w:r>
      <w:r>
        <w:rPr>
          <w:rStyle w:val="9"/>
          <w:color w:val="000000"/>
          <w:sz w:val="24"/>
          <w:szCs w:val="24"/>
        </w:rPr>
        <w:t xml:space="preserve"> (исследования)</w:t>
      </w:r>
      <w:r w:rsidRPr="00195FCA">
        <w:rPr>
          <w:rStyle w:val="9"/>
          <w:color w:val="000000"/>
          <w:sz w:val="24"/>
          <w:szCs w:val="24"/>
        </w:rPr>
        <w:t>.</w:t>
      </w:r>
      <w:r w:rsidR="003C4DD9" w:rsidRPr="003C4DD9">
        <w:rPr>
          <w:rStyle w:val="9"/>
          <w:color w:val="000000"/>
          <w:sz w:val="24"/>
          <w:szCs w:val="24"/>
        </w:rPr>
        <w:t>Защита проекта осуществляется в процессе специально организованной деятельности комиссии образовательной организации</w:t>
      </w:r>
      <w:r w:rsidR="003C4DD9">
        <w:rPr>
          <w:rStyle w:val="9"/>
          <w:color w:val="000000"/>
          <w:sz w:val="24"/>
          <w:szCs w:val="24"/>
        </w:rPr>
        <w:t xml:space="preserve"> (например, публичных слушаниях)</w:t>
      </w:r>
      <w:r w:rsidR="003C4DD9" w:rsidRPr="003C4DD9">
        <w:rPr>
          <w:rStyle w:val="9"/>
          <w:color w:val="000000"/>
          <w:sz w:val="24"/>
          <w:szCs w:val="24"/>
        </w:rPr>
        <w:t xml:space="preserve">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195FCA" w:rsidRPr="003A4AC3" w:rsidRDefault="008363CE" w:rsidP="00C4586C">
      <w:pPr>
        <w:pStyle w:val="51"/>
        <w:shd w:val="clear" w:color="auto" w:fill="auto"/>
        <w:spacing w:after="0" w:line="312" w:lineRule="auto"/>
        <w:ind w:firstLine="709"/>
        <w:jc w:val="both"/>
        <w:rPr>
          <w:rStyle w:val="9"/>
          <w:sz w:val="24"/>
          <w:szCs w:val="24"/>
        </w:rPr>
      </w:pPr>
      <w:r w:rsidRPr="00B97F48">
        <w:rPr>
          <w:rStyle w:val="9"/>
          <w:sz w:val="24"/>
          <w:szCs w:val="24"/>
        </w:rPr>
        <w:t>Для</w:t>
      </w:r>
      <w:r w:rsidR="008B510B">
        <w:rPr>
          <w:rStyle w:val="9"/>
          <w:sz w:val="24"/>
          <w:szCs w:val="24"/>
        </w:rPr>
        <w:t xml:space="preserve"> </w:t>
      </w:r>
      <w:r w:rsidRPr="00B97F48">
        <w:rPr>
          <w:rStyle w:val="9"/>
          <w:sz w:val="24"/>
          <w:szCs w:val="24"/>
        </w:rPr>
        <w:t>старшеклассников, занимающихся проектами и исследованиями, чрезвычайно важна</w:t>
      </w:r>
      <w:r w:rsidR="003D040C">
        <w:rPr>
          <w:rStyle w:val="9"/>
          <w:sz w:val="24"/>
          <w:szCs w:val="24"/>
        </w:rPr>
        <w:t xml:space="preserve"> </w:t>
      </w:r>
      <w:r w:rsidRPr="00B97F48">
        <w:rPr>
          <w:rStyle w:val="9"/>
          <w:sz w:val="24"/>
          <w:szCs w:val="24"/>
        </w:rPr>
        <w:t>интеллектуально насыщенная среда, в которой их работа могла бы быть</w:t>
      </w:r>
      <w:r w:rsidR="003D040C">
        <w:rPr>
          <w:rStyle w:val="9"/>
          <w:sz w:val="24"/>
          <w:szCs w:val="24"/>
        </w:rPr>
        <w:t xml:space="preserve"> </w:t>
      </w:r>
      <w:r w:rsidRPr="00B97F48">
        <w:rPr>
          <w:rStyle w:val="9"/>
          <w:sz w:val="24"/>
          <w:szCs w:val="24"/>
        </w:rPr>
        <w:t xml:space="preserve">проанализирована с разных точек зрения. Регулярное сопровождение </w:t>
      </w:r>
      <w:r w:rsidR="00D22D6F">
        <w:rPr>
          <w:rStyle w:val="9"/>
          <w:sz w:val="24"/>
          <w:szCs w:val="24"/>
        </w:rPr>
        <w:t xml:space="preserve">и оценивание </w:t>
      </w:r>
      <w:r w:rsidRPr="00B97F48">
        <w:rPr>
          <w:rStyle w:val="9"/>
          <w:sz w:val="24"/>
          <w:szCs w:val="24"/>
        </w:rPr>
        <w:t>процесса</w:t>
      </w:r>
      <w:r w:rsidR="003D040C">
        <w:rPr>
          <w:rStyle w:val="9"/>
          <w:sz w:val="24"/>
          <w:szCs w:val="24"/>
        </w:rPr>
        <w:t xml:space="preserve"> </w:t>
      </w:r>
      <w:r w:rsidRPr="00B97F48">
        <w:rPr>
          <w:rStyle w:val="9"/>
          <w:sz w:val="24"/>
          <w:szCs w:val="24"/>
        </w:rPr>
        <w:t>работы над проектом или исследованием ведёт педагог</w:t>
      </w:r>
      <w:r w:rsidR="00195FCA">
        <w:rPr>
          <w:rStyle w:val="9"/>
          <w:sz w:val="24"/>
          <w:szCs w:val="24"/>
        </w:rPr>
        <w:t xml:space="preserve"> в ходе процедур текущей, тематической и итоговой оценки</w:t>
      </w:r>
      <w:r w:rsidRPr="00B97F48">
        <w:rPr>
          <w:rStyle w:val="9"/>
          <w:sz w:val="24"/>
          <w:szCs w:val="24"/>
        </w:rPr>
        <w:t xml:space="preserve">. </w:t>
      </w:r>
      <w:r w:rsidR="003A4AC3">
        <w:rPr>
          <w:rStyle w:val="9"/>
          <w:sz w:val="24"/>
          <w:szCs w:val="24"/>
        </w:rPr>
        <w:t>Рекомендуется привлекать учащихся к оценке (самооценке) успешности реализации проекта.</w:t>
      </w:r>
    </w:p>
    <w:p w:rsidR="00195FCA" w:rsidRPr="00195FCA" w:rsidRDefault="00195FCA" w:rsidP="00195FCA">
      <w:pPr>
        <w:pStyle w:val="ConsPlusNormal"/>
        <w:spacing w:line="312" w:lineRule="auto"/>
        <w:ind w:firstLine="709"/>
        <w:jc w:val="both"/>
        <w:rPr>
          <w:rStyle w:val="9"/>
          <w:color w:val="000000"/>
          <w:sz w:val="24"/>
          <w:szCs w:val="24"/>
        </w:rPr>
      </w:pPr>
      <w:r w:rsidRPr="00195FCA">
        <w:rPr>
          <w:rStyle w:val="9"/>
          <w:color w:val="000000"/>
          <w:sz w:val="24"/>
          <w:szCs w:val="24"/>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Выбор форм, методов и моделей заданий определяется учител</w:t>
      </w:r>
      <w:r>
        <w:rPr>
          <w:rStyle w:val="9"/>
          <w:color w:val="000000"/>
          <w:sz w:val="24"/>
          <w:szCs w:val="24"/>
        </w:rPr>
        <w:t>ем с использованием учебных материалов курса</w:t>
      </w:r>
      <w:r w:rsidRPr="00195FCA">
        <w:rPr>
          <w:rStyle w:val="9"/>
          <w:color w:val="000000"/>
          <w:sz w:val="24"/>
          <w:szCs w:val="24"/>
        </w:rPr>
        <w:t>.</w:t>
      </w:r>
    </w:p>
    <w:p w:rsidR="005B3241" w:rsidRPr="003A4AC3" w:rsidRDefault="008363CE" w:rsidP="003C4DD9">
      <w:pPr>
        <w:pStyle w:val="51"/>
        <w:shd w:val="clear" w:color="auto" w:fill="auto"/>
        <w:spacing w:after="0" w:line="312" w:lineRule="auto"/>
        <w:ind w:firstLine="709"/>
        <w:jc w:val="both"/>
        <w:rPr>
          <w:rStyle w:val="9"/>
          <w:sz w:val="24"/>
          <w:szCs w:val="24"/>
        </w:rPr>
      </w:pPr>
      <w:r w:rsidRPr="00B97F48">
        <w:rPr>
          <w:rStyle w:val="9"/>
          <w:sz w:val="24"/>
          <w:szCs w:val="24"/>
        </w:rPr>
        <w:t>В дополнение к этому нужны</w:t>
      </w:r>
      <w:r w:rsidR="003D040C">
        <w:rPr>
          <w:rStyle w:val="9"/>
          <w:sz w:val="24"/>
          <w:szCs w:val="24"/>
        </w:rPr>
        <w:t xml:space="preserve"> </w:t>
      </w:r>
      <w:r w:rsidRPr="00B97F48">
        <w:rPr>
          <w:rStyle w:val="9"/>
          <w:sz w:val="24"/>
          <w:szCs w:val="24"/>
        </w:rPr>
        <w:t>обязательные публичные слушания, во время которых проявляются и проверяются</w:t>
      </w:r>
      <w:r w:rsidR="003D040C">
        <w:rPr>
          <w:rStyle w:val="9"/>
          <w:sz w:val="24"/>
          <w:szCs w:val="24"/>
        </w:rPr>
        <w:t xml:space="preserve"> </w:t>
      </w:r>
      <w:r w:rsidR="000A5AFA" w:rsidRPr="00B97F48">
        <w:rPr>
          <w:rStyle w:val="9"/>
          <w:sz w:val="24"/>
          <w:szCs w:val="24"/>
        </w:rPr>
        <w:t>личностные,</w:t>
      </w:r>
      <w:r w:rsidRPr="00B97F48">
        <w:rPr>
          <w:rStyle w:val="9"/>
          <w:sz w:val="24"/>
          <w:szCs w:val="24"/>
        </w:rPr>
        <w:t xml:space="preserve">метапредметные и </w:t>
      </w:r>
      <w:r w:rsidR="000A5AFA" w:rsidRPr="00B97F48">
        <w:rPr>
          <w:rStyle w:val="9"/>
          <w:sz w:val="24"/>
          <w:szCs w:val="24"/>
        </w:rPr>
        <w:t xml:space="preserve">предметные </w:t>
      </w:r>
      <w:r w:rsidRPr="00B97F48">
        <w:rPr>
          <w:rStyle w:val="9"/>
          <w:sz w:val="24"/>
          <w:szCs w:val="24"/>
        </w:rPr>
        <w:t xml:space="preserve">результаты обучения, достигнутые </w:t>
      </w:r>
      <w:r w:rsidR="000A5AFA" w:rsidRPr="00B97F48">
        <w:rPr>
          <w:rStyle w:val="9"/>
          <w:sz w:val="24"/>
          <w:szCs w:val="24"/>
        </w:rPr>
        <w:t>в результате освоения курса «Индивидуальный проект. Актуальная экология»</w:t>
      </w:r>
      <w:r w:rsidR="007F41BB">
        <w:rPr>
          <w:rStyle w:val="9"/>
          <w:sz w:val="24"/>
          <w:szCs w:val="24"/>
        </w:rPr>
        <w:t xml:space="preserve"> и выполнения индивидуального проекта (исследования)</w:t>
      </w:r>
      <w:r w:rsidRPr="00B97F48">
        <w:rPr>
          <w:rStyle w:val="9"/>
          <w:sz w:val="24"/>
          <w:szCs w:val="24"/>
        </w:rPr>
        <w:t>.</w:t>
      </w:r>
      <w:r w:rsidR="003A4AC3" w:rsidRPr="003A4AC3">
        <w:rPr>
          <w:rStyle w:val="9"/>
          <w:sz w:val="24"/>
          <w:szCs w:val="24"/>
        </w:rPr>
        <w:t>Презентацию результатов проектной работы целесообразно</w:t>
      </w:r>
      <w:r w:rsidR="003A4AC3">
        <w:rPr>
          <w:rStyle w:val="9"/>
          <w:sz w:val="24"/>
          <w:szCs w:val="24"/>
        </w:rPr>
        <w:t xml:space="preserve"> (если есть такая возможность)</w:t>
      </w:r>
      <w:r w:rsidR="003A4AC3" w:rsidRPr="003A4AC3">
        <w:rPr>
          <w:rStyle w:val="9"/>
          <w:sz w:val="24"/>
          <w:szCs w:val="24"/>
        </w:rPr>
        <w:t xml:space="preserve"> проводить не в школе, а в том социальном и культурном пространстве, где проект разворачивался.</w:t>
      </w:r>
    </w:p>
    <w:p w:rsidR="003C4DD9" w:rsidRDefault="003C4DD9" w:rsidP="003C4DD9">
      <w:pPr>
        <w:pStyle w:val="51"/>
        <w:shd w:val="clear" w:color="auto" w:fill="auto"/>
        <w:spacing w:after="0" w:line="312" w:lineRule="auto"/>
        <w:ind w:firstLine="709"/>
        <w:jc w:val="both"/>
        <w:rPr>
          <w:rStyle w:val="110"/>
          <w:sz w:val="24"/>
          <w:szCs w:val="24"/>
        </w:rPr>
      </w:pPr>
      <w:r>
        <w:rPr>
          <w:rStyle w:val="110"/>
          <w:sz w:val="24"/>
          <w:szCs w:val="24"/>
        </w:rPr>
        <w:t>Членами комиссии (э</w:t>
      </w:r>
      <w:r w:rsidR="008363CE" w:rsidRPr="00B97F48">
        <w:rPr>
          <w:rStyle w:val="110"/>
          <w:sz w:val="24"/>
          <w:szCs w:val="24"/>
        </w:rPr>
        <w:t>кспертами</w:t>
      </w:r>
      <w:r>
        <w:rPr>
          <w:rStyle w:val="110"/>
          <w:sz w:val="24"/>
          <w:szCs w:val="24"/>
        </w:rPr>
        <w:t>)</w:t>
      </w:r>
      <w:r w:rsidR="007F41BB">
        <w:rPr>
          <w:rStyle w:val="110"/>
          <w:sz w:val="24"/>
          <w:szCs w:val="24"/>
        </w:rPr>
        <w:t xml:space="preserve"> на публичных слушаниях</w:t>
      </w:r>
      <w:r w:rsidR="008363CE" w:rsidRPr="00B97F48">
        <w:rPr>
          <w:rStyle w:val="110"/>
          <w:sz w:val="24"/>
          <w:szCs w:val="24"/>
        </w:rPr>
        <w:t xml:space="preserve"> могут быть учителя, выпускники школы (студенты), представители</w:t>
      </w:r>
      <w:r w:rsidR="003D040C">
        <w:rPr>
          <w:rStyle w:val="110"/>
          <w:sz w:val="24"/>
          <w:szCs w:val="24"/>
        </w:rPr>
        <w:t xml:space="preserve"> </w:t>
      </w:r>
      <w:r w:rsidR="008363CE" w:rsidRPr="00B97F48">
        <w:rPr>
          <w:rStyle w:val="110"/>
          <w:sz w:val="24"/>
          <w:szCs w:val="24"/>
        </w:rPr>
        <w:t>власти, бизнеса, государственных структур, так или иначе связанные с тематикой и</w:t>
      </w:r>
      <w:r w:rsidR="003D040C">
        <w:rPr>
          <w:rStyle w:val="110"/>
          <w:sz w:val="24"/>
          <w:szCs w:val="24"/>
        </w:rPr>
        <w:t xml:space="preserve"> </w:t>
      </w:r>
      <w:r w:rsidR="008363CE" w:rsidRPr="00B97F48">
        <w:rPr>
          <w:rStyle w:val="110"/>
          <w:sz w:val="24"/>
          <w:szCs w:val="24"/>
        </w:rPr>
        <w:t>проблематикой работ старшеклассников. При этом важно понимать, что с экспертом</w:t>
      </w:r>
      <w:r w:rsidR="003D040C">
        <w:rPr>
          <w:rStyle w:val="110"/>
          <w:sz w:val="24"/>
          <w:szCs w:val="24"/>
        </w:rPr>
        <w:t xml:space="preserve"> </w:t>
      </w:r>
      <w:r w:rsidR="008363CE" w:rsidRPr="00B97F48">
        <w:rPr>
          <w:rStyle w:val="110"/>
          <w:sz w:val="24"/>
          <w:szCs w:val="24"/>
        </w:rPr>
        <w:t>нужно предварительно согласовать его позицию и функции. С одной стороны,</w:t>
      </w:r>
      <w:r w:rsidR="003D040C">
        <w:rPr>
          <w:rStyle w:val="110"/>
          <w:sz w:val="24"/>
          <w:szCs w:val="24"/>
        </w:rPr>
        <w:t xml:space="preserve"> </w:t>
      </w:r>
      <w:r w:rsidR="008363CE" w:rsidRPr="00B97F48">
        <w:rPr>
          <w:rStyle w:val="110"/>
          <w:sz w:val="24"/>
          <w:szCs w:val="24"/>
        </w:rPr>
        <w:t xml:space="preserve">эксперт должен </w:t>
      </w:r>
      <w:r>
        <w:rPr>
          <w:rStyle w:val="110"/>
          <w:sz w:val="24"/>
          <w:szCs w:val="24"/>
        </w:rPr>
        <w:t>объективно</w:t>
      </w:r>
      <w:r w:rsidR="008363CE" w:rsidRPr="00B97F48">
        <w:rPr>
          <w:rStyle w:val="110"/>
          <w:sz w:val="24"/>
          <w:szCs w:val="24"/>
        </w:rPr>
        <w:t xml:space="preserve"> указать на слабые или ошибочные подходы в рассуждениях</w:t>
      </w:r>
      <w:r w:rsidR="003D040C">
        <w:rPr>
          <w:rStyle w:val="110"/>
          <w:sz w:val="24"/>
          <w:szCs w:val="24"/>
        </w:rPr>
        <w:t xml:space="preserve"> </w:t>
      </w:r>
      <w:r w:rsidR="008363CE" w:rsidRPr="00B97F48">
        <w:rPr>
          <w:rStyle w:val="110"/>
          <w:sz w:val="24"/>
          <w:szCs w:val="24"/>
        </w:rPr>
        <w:t>учащегося. С другой стороны, эксперт обязательно должен показать пути возможных</w:t>
      </w:r>
      <w:r w:rsidR="003D040C">
        <w:rPr>
          <w:rStyle w:val="110"/>
          <w:sz w:val="24"/>
          <w:szCs w:val="24"/>
        </w:rPr>
        <w:t xml:space="preserve"> </w:t>
      </w:r>
      <w:r w:rsidR="008363CE" w:rsidRPr="00B97F48">
        <w:rPr>
          <w:rStyle w:val="110"/>
          <w:sz w:val="24"/>
          <w:szCs w:val="24"/>
        </w:rPr>
        <w:t>решений, рекомендовать источники информации и дополнительные методики, чтобы</w:t>
      </w:r>
      <w:r w:rsidR="003D040C">
        <w:rPr>
          <w:rStyle w:val="110"/>
          <w:sz w:val="24"/>
          <w:szCs w:val="24"/>
        </w:rPr>
        <w:t xml:space="preserve"> </w:t>
      </w:r>
      <w:r w:rsidR="008363CE" w:rsidRPr="00B97F48">
        <w:rPr>
          <w:rStyle w:val="110"/>
          <w:sz w:val="24"/>
          <w:szCs w:val="24"/>
        </w:rPr>
        <w:t>у автора идеи не опустились руки и не пропало желание продолжать работу.</w:t>
      </w:r>
    </w:p>
    <w:p w:rsidR="003978CD" w:rsidRPr="00B97F48" w:rsidRDefault="003978CD" w:rsidP="003C4DD9">
      <w:pPr>
        <w:pStyle w:val="51"/>
        <w:shd w:val="clear" w:color="auto" w:fill="auto"/>
        <w:spacing w:after="0" w:line="312" w:lineRule="auto"/>
        <w:ind w:firstLine="709"/>
        <w:jc w:val="both"/>
        <w:rPr>
          <w:rStyle w:val="110"/>
          <w:sz w:val="24"/>
          <w:szCs w:val="24"/>
        </w:rPr>
      </w:pPr>
      <w:r w:rsidRPr="00B97F48">
        <w:rPr>
          <w:rStyle w:val="110"/>
          <w:sz w:val="24"/>
          <w:szCs w:val="24"/>
        </w:rPr>
        <w:t>Выполненный индивидуальный проект рекомендуется оценить по 100 бальной шкале и затем перевести в итоговую оценку по 5-тибальной шкале:</w:t>
      </w:r>
    </w:p>
    <w:tbl>
      <w:tblPr>
        <w:tblStyle w:val="aff7"/>
        <w:tblW w:w="0" w:type="auto"/>
        <w:tblInd w:w="20" w:type="dxa"/>
        <w:tblLook w:val="04A0"/>
      </w:tblPr>
      <w:tblGrid>
        <w:gridCol w:w="4774"/>
        <w:gridCol w:w="4775"/>
      </w:tblGrid>
      <w:tr w:rsidR="003978CD" w:rsidRPr="00B97F48" w:rsidTr="003978CD">
        <w:tc>
          <w:tcPr>
            <w:tcW w:w="4775" w:type="dxa"/>
          </w:tcPr>
          <w:p w:rsidR="003978CD" w:rsidRPr="00B97F48" w:rsidRDefault="003978CD" w:rsidP="00ED5903">
            <w:pPr>
              <w:pStyle w:val="51"/>
              <w:shd w:val="clear" w:color="auto" w:fill="auto"/>
              <w:spacing w:after="0" w:line="312" w:lineRule="auto"/>
              <w:ind w:right="20" w:firstLine="0"/>
              <w:jc w:val="both"/>
              <w:rPr>
                <w:sz w:val="24"/>
                <w:szCs w:val="24"/>
              </w:rPr>
            </w:pPr>
            <w:r w:rsidRPr="00B97F48">
              <w:rPr>
                <w:sz w:val="24"/>
                <w:szCs w:val="24"/>
              </w:rPr>
              <w:t>0 баллов</w:t>
            </w:r>
          </w:p>
        </w:tc>
        <w:tc>
          <w:tcPr>
            <w:tcW w:w="4775" w:type="dxa"/>
          </w:tcPr>
          <w:p w:rsidR="003978CD" w:rsidRPr="00B97F48" w:rsidRDefault="003978CD" w:rsidP="003978CD">
            <w:pPr>
              <w:pStyle w:val="51"/>
              <w:shd w:val="clear" w:color="auto" w:fill="auto"/>
              <w:spacing w:after="0" w:line="312" w:lineRule="auto"/>
              <w:ind w:right="20" w:firstLine="0"/>
              <w:jc w:val="both"/>
              <w:rPr>
                <w:sz w:val="24"/>
                <w:szCs w:val="24"/>
              </w:rPr>
            </w:pPr>
            <w:r w:rsidRPr="00B97F48">
              <w:rPr>
                <w:sz w:val="24"/>
                <w:szCs w:val="24"/>
              </w:rPr>
              <w:t>Оценка – «1»</w:t>
            </w:r>
          </w:p>
        </w:tc>
      </w:tr>
      <w:tr w:rsidR="003978CD" w:rsidRPr="00B97F48" w:rsidTr="003978CD">
        <w:tc>
          <w:tcPr>
            <w:tcW w:w="4775" w:type="dxa"/>
          </w:tcPr>
          <w:p w:rsidR="003978CD" w:rsidRPr="00B97F48" w:rsidRDefault="003978CD" w:rsidP="003978CD">
            <w:pPr>
              <w:pStyle w:val="51"/>
              <w:shd w:val="clear" w:color="auto" w:fill="auto"/>
              <w:spacing w:after="0" w:line="312" w:lineRule="auto"/>
              <w:ind w:right="20" w:firstLine="0"/>
              <w:jc w:val="both"/>
              <w:rPr>
                <w:sz w:val="24"/>
                <w:szCs w:val="24"/>
              </w:rPr>
            </w:pPr>
            <w:r w:rsidRPr="00B97F48">
              <w:rPr>
                <w:sz w:val="24"/>
                <w:szCs w:val="24"/>
              </w:rPr>
              <w:t>от 1 до 10 баллов</w:t>
            </w:r>
          </w:p>
        </w:tc>
        <w:tc>
          <w:tcPr>
            <w:tcW w:w="4775" w:type="dxa"/>
          </w:tcPr>
          <w:p w:rsidR="003978CD" w:rsidRPr="00B97F48" w:rsidRDefault="003978CD" w:rsidP="003978CD">
            <w:pPr>
              <w:pStyle w:val="51"/>
              <w:shd w:val="clear" w:color="auto" w:fill="auto"/>
              <w:spacing w:after="0" w:line="312" w:lineRule="auto"/>
              <w:ind w:right="20" w:firstLine="0"/>
              <w:jc w:val="both"/>
              <w:rPr>
                <w:sz w:val="24"/>
                <w:szCs w:val="24"/>
              </w:rPr>
            </w:pPr>
            <w:r w:rsidRPr="00B97F48">
              <w:rPr>
                <w:sz w:val="24"/>
                <w:szCs w:val="24"/>
              </w:rPr>
              <w:t>Оценка – «2»</w:t>
            </w:r>
          </w:p>
        </w:tc>
      </w:tr>
      <w:tr w:rsidR="003978CD" w:rsidRPr="00B97F48" w:rsidTr="003978CD">
        <w:tc>
          <w:tcPr>
            <w:tcW w:w="4775" w:type="dxa"/>
          </w:tcPr>
          <w:p w:rsidR="003978CD" w:rsidRPr="00B97F48" w:rsidRDefault="003978CD" w:rsidP="003978CD">
            <w:pPr>
              <w:pStyle w:val="51"/>
              <w:shd w:val="clear" w:color="auto" w:fill="auto"/>
              <w:spacing w:after="0" w:line="312" w:lineRule="auto"/>
              <w:ind w:right="20" w:firstLine="0"/>
              <w:jc w:val="both"/>
              <w:rPr>
                <w:sz w:val="24"/>
                <w:szCs w:val="24"/>
              </w:rPr>
            </w:pPr>
            <w:r w:rsidRPr="00B97F48">
              <w:rPr>
                <w:sz w:val="24"/>
                <w:szCs w:val="24"/>
              </w:rPr>
              <w:t>от 11 до 50 баллов</w:t>
            </w:r>
          </w:p>
        </w:tc>
        <w:tc>
          <w:tcPr>
            <w:tcW w:w="4775" w:type="dxa"/>
          </w:tcPr>
          <w:p w:rsidR="003978CD" w:rsidRPr="00B97F48" w:rsidRDefault="003978CD" w:rsidP="003978CD">
            <w:pPr>
              <w:pStyle w:val="51"/>
              <w:shd w:val="clear" w:color="auto" w:fill="auto"/>
              <w:spacing w:after="0" w:line="312" w:lineRule="auto"/>
              <w:ind w:right="20" w:firstLine="0"/>
              <w:jc w:val="both"/>
              <w:rPr>
                <w:sz w:val="24"/>
                <w:szCs w:val="24"/>
              </w:rPr>
            </w:pPr>
            <w:r w:rsidRPr="00B97F48">
              <w:rPr>
                <w:sz w:val="24"/>
                <w:szCs w:val="24"/>
              </w:rPr>
              <w:t>Оценка – «3»</w:t>
            </w:r>
          </w:p>
        </w:tc>
      </w:tr>
      <w:tr w:rsidR="003978CD" w:rsidRPr="00B97F48" w:rsidTr="003978CD">
        <w:tc>
          <w:tcPr>
            <w:tcW w:w="4775" w:type="dxa"/>
          </w:tcPr>
          <w:p w:rsidR="003978CD" w:rsidRPr="00B97F48" w:rsidRDefault="003978CD" w:rsidP="003978CD">
            <w:pPr>
              <w:pStyle w:val="51"/>
              <w:shd w:val="clear" w:color="auto" w:fill="auto"/>
              <w:spacing w:after="0" w:line="312" w:lineRule="auto"/>
              <w:ind w:right="20" w:firstLine="0"/>
              <w:jc w:val="both"/>
              <w:rPr>
                <w:sz w:val="24"/>
                <w:szCs w:val="24"/>
              </w:rPr>
            </w:pPr>
            <w:r w:rsidRPr="00B97F48">
              <w:rPr>
                <w:sz w:val="24"/>
                <w:szCs w:val="24"/>
              </w:rPr>
              <w:t>от 51 до 70 баллов</w:t>
            </w:r>
          </w:p>
        </w:tc>
        <w:tc>
          <w:tcPr>
            <w:tcW w:w="4775" w:type="dxa"/>
          </w:tcPr>
          <w:p w:rsidR="003978CD" w:rsidRPr="00B97F48" w:rsidRDefault="003978CD" w:rsidP="003978CD">
            <w:pPr>
              <w:pStyle w:val="51"/>
              <w:shd w:val="clear" w:color="auto" w:fill="auto"/>
              <w:spacing w:after="0" w:line="312" w:lineRule="auto"/>
              <w:ind w:right="20" w:firstLine="0"/>
              <w:jc w:val="both"/>
              <w:rPr>
                <w:sz w:val="24"/>
                <w:szCs w:val="24"/>
              </w:rPr>
            </w:pPr>
            <w:r w:rsidRPr="00B97F48">
              <w:rPr>
                <w:sz w:val="24"/>
                <w:szCs w:val="24"/>
              </w:rPr>
              <w:t>Оценка – «4»</w:t>
            </w:r>
          </w:p>
        </w:tc>
      </w:tr>
      <w:tr w:rsidR="003978CD" w:rsidRPr="00B97F48" w:rsidTr="003978CD">
        <w:tc>
          <w:tcPr>
            <w:tcW w:w="4775" w:type="dxa"/>
          </w:tcPr>
          <w:p w:rsidR="003978CD" w:rsidRPr="00B97F48" w:rsidRDefault="003978CD" w:rsidP="003978CD">
            <w:pPr>
              <w:pStyle w:val="51"/>
              <w:shd w:val="clear" w:color="auto" w:fill="auto"/>
              <w:spacing w:after="0" w:line="312" w:lineRule="auto"/>
              <w:ind w:right="20" w:firstLine="0"/>
              <w:jc w:val="both"/>
              <w:rPr>
                <w:sz w:val="24"/>
                <w:szCs w:val="24"/>
              </w:rPr>
            </w:pPr>
            <w:r w:rsidRPr="00B97F48">
              <w:rPr>
                <w:sz w:val="24"/>
                <w:szCs w:val="24"/>
              </w:rPr>
              <w:t>от 71 до 100 баллов</w:t>
            </w:r>
          </w:p>
        </w:tc>
        <w:tc>
          <w:tcPr>
            <w:tcW w:w="4775" w:type="dxa"/>
          </w:tcPr>
          <w:p w:rsidR="003978CD" w:rsidRPr="00B97F48" w:rsidRDefault="003978CD" w:rsidP="003978CD">
            <w:pPr>
              <w:pStyle w:val="51"/>
              <w:shd w:val="clear" w:color="auto" w:fill="auto"/>
              <w:spacing w:after="0" w:line="312" w:lineRule="auto"/>
              <w:ind w:right="20" w:firstLine="0"/>
              <w:jc w:val="both"/>
              <w:rPr>
                <w:sz w:val="24"/>
                <w:szCs w:val="24"/>
              </w:rPr>
            </w:pPr>
            <w:r w:rsidRPr="00B97F48">
              <w:rPr>
                <w:sz w:val="24"/>
                <w:szCs w:val="24"/>
              </w:rPr>
              <w:t>Оценка – «5»</w:t>
            </w:r>
          </w:p>
        </w:tc>
      </w:tr>
    </w:tbl>
    <w:p w:rsidR="003978CD" w:rsidRPr="00B97F48" w:rsidRDefault="003978CD" w:rsidP="00ED5903">
      <w:pPr>
        <w:pStyle w:val="51"/>
        <w:shd w:val="clear" w:color="auto" w:fill="auto"/>
        <w:spacing w:after="0" w:line="312" w:lineRule="auto"/>
        <w:ind w:left="20" w:right="20" w:firstLine="400"/>
        <w:jc w:val="both"/>
        <w:rPr>
          <w:sz w:val="24"/>
          <w:szCs w:val="24"/>
        </w:rPr>
      </w:pPr>
    </w:p>
    <w:p w:rsidR="003978CD" w:rsidRPr="00B97F48" w:rsidRDefault="003978CD" w:rsidP="007F41BB">
      <w:pPr>
        <w:pStyle w:val="51"/>
        <w:shd w:val="clear" w:color="auto" w:fill="auto"/>
        <w:spacing w:after="0" w:line="312" w:lineRule="auto"/>
        <w:ind w:left="20" w:right="20" w:firstLine="400"/>
        <w:jc w:val="both"/>
        <w:rPr>
          <w:sz w:val="24"/>
          <w:szCs w:val="24"/>
        </w:rPr>
      </w:pPr>
      <w:r w:rsidRPr="00B97F48">
        <w:rPr>
          <w:rStyle w:val="110"/>
          <w:sz w:val="24"/>
          <w:szCs w:val="24"/>
        </w:rPr>
        <w:t>Оценочный лист для экспертов разрабатывается образовательной организацией с</w:t>
      </w:r>
      <w:r w:rsidR="007F41BB">
        <w:rPr>
          <w:rStyle w:val="110"/>
          <w:sz w:val="24"/>
          <w:szCs w:val="24"/>
        </w:rPr>
        <w:t xml:space="preserve">амостоятельно, в него </w:t>
      </w:r>
      <w:r w:rsidRPr="00B97F48">
        <w:rPr>
          <w:rStyle w:val="9"/>
          <w:sz w:val="24"/>
          <w:szCs w:val="24"/>
        </w:rPr>
        <w:t>целесообразно</w:t>
      </w:r>
      <w:r w:rsidR="003D040C">
        <w:rPr>
          <w:rStyle w:val="9"/>
          <w:sz w:val="24"/>
          <w:szCs w:val="24"/>
        </w:rPr>
        <w:t xml:space="preserve"> </w:t>
      </w:r>
      <w:r w:rsidR="007F41BB">
        <w:rPr>
          <w:rStyle w:val="9"/>
          <w:sz w:val="24"/>
          <w:szCs w:val="24"/>
        </w:rPr>
        <w:t>включить</w:t>
      </w:r>
      <w:r w:rsidRPr="00B97F48">
        <w:rPr>
          <w:rStyle w:val="9"/>
          <w:sz w:val="24"/>
          <w:szCs w:val="24"/>
        </w:rPr>
        <w:t xml:space="preserve"> критери</w:t>
      </w:r>
      <w:r w:rsidR="008A7160">
        <w:rPr>
          <w:rStyle w:val="9"/>
          <w:sz w:val="24"/>
          <w:szCs w:val="24"/>
        </w:rPr>
        <w:t>и, которые отражают</w:t>
      </w:r>
      <w:r w:rsidRPr="00B97F48">
        <w:rPr>
          <w:rStyle w:val="9"/>
          <w:sz w:val="24"/>
          <w:szCs w:val="24"/>
        </w:rPr>
        <w:t>:</w:t>
      </w:r>
    </w:p>
    <w:p w:rsidR="003978CD" w:rsidRPr="00B97F48" w:rsidRDefault="003978CD" w:rsidP="003978CD">
      <w:pPr>
        <w:pStyle w:val="51"/>
        <w:numPr>
          <w:ilvl w:val="0"/>
          <w:numId w:val="1"/>
        </w:numPr>
        <w:shd w:val="clear" w:color="auto" w:fill="auto"/>
        <w:tabs>
          <w:tab w:val="left" w:pos="662"/>
        </w:tabs>
        <w:spacing w:after="0" w:line="312" w:lineRule="auto"/>
        <w:ind w:right="20" w:firstLine="400"/>
        <w:jc w:val="both"/>
        <w:rPr>
          <w:sz w:val="24"/>
          <w:szCs w:val="24"/>
        </w:rPr>
      </w:pPr>
      <w:r w:rsidRPr="00B97F48">
        <w:rPr>
          <w:rStyle w:val="9"/>
          <w:sz w:val="24"/>
          <w:szCs w:val="24"/>
        </w:rPr>
        <w:t>сформированность предметных знаний и способов действий, проявляющаяся</w:t>
      </w:r>
      <w:r w:rsidR="003D040C">
        <w:rPr>
          <w:rStyle w:val="9"/>
          <w:sz w:val="24"/>
          <w:szCs w:val="24"/>
        </w:rPr>
        <w:t xml:space="preserve"> </w:t>
      </w:r>
      <w:r w:rsidRPr="00B97F48">
        <w:rPr>
          <w:rStyle w:val="9"/>
          <w:sz w:val="24"/>
          <w:szCs w:val="24"/>
        </w:rPr>
        <w:t>в умении раскрыть содержание работы, грамотно и обоснованно в соответствии с</w:t>
      </w:r>
      <w:r w:rsidR="003D040C">
        <w:rPr>
          <w:rStyle w:val="9"/>
          <w:sz w:val="24"/>
          <w:szCs w:val="24"/>
        </w:rPr>
        <w:t xml:space="preserve"> </w:t>
      </w:r>
      <w:r w:rsidRPr="00B97F48">
        <w:rPr>
          <w:rStyle w:val="9"/>
          <w:sz w:val="24"/>
          <w:szCs w:val="24"/>
        </w:rPr>
        <w:t>рассматриваемой проблемой/темой использовать имеющиеся знания и способы</w:t>
      </w:r>
      <w:r w:rsidR="003D040C">
        <w:rPr>
          <w:rStyle w:val="9"/>
          <w:sz w:val="24"/>
          <w:szCs w:val="24"/>
        </w:rPr>
        <w:t xml:space="preserve"> </w:t>
      </w:r>
      <w:r w:rsidRPr="00B97F48">
        <w:rPr>
          <w:rStyle w:val="9"/>
          <w:sz w:val="24"/>
          <w:szCs w:val="24"/>
        </w:rPr>
        <w:t>действий;</w:t>
      </w:r>
    </w:p>
    <w:p w:rsidR="003978CD" w:rsidRPr="00B97F48" w:rsidRDefault="003978CD" w:rsidP="003978CD">
      <w:pPr>
        <w:pStyle w:val="51"/>
        <w:numPr>
          <w:ilvl w:val="0"/>
          <w:numId w:val="1"/>
        </w:numPr>
        <w:shd w:val="clear" w:color="auto" w:fill="auto"/>
        <w:tabs>
          <w:tab w:val="left" w:pos="830"/>
        </w:tabs>
        <w:spacing w:after="0" w:line="312" w:lineRule="auto"/>
        <w:ind w:right="20" w:firstLine="400"/>
        <w:jc w:val="both"/>
        <w:rPr>
          <w:sz w:val="24"/>
          <w:szCs w:val="24"/>
        </w:rPr>
      </w:pPr>
      <w:r w:rsidRPr="00B97F48">
        <w:rPr>
          <w:rStyle w:val="9"/>
          <w:sz w:val="24"/>
          <w:szCs w:val="24"/>
        </w:rPr>
        <w:t>сформированность познавательных УУД в части способности к</w:t>
      </w:r>
      <w:r w:rsidR="003D040C">
        <w:rPr>
          <w:rStyle w:val="9"/>
          <w:sz w:val="24"/>
          <w:szCs w:val="24"/>
        </w:rPr>
        <w:t xml:space="preserve"> </w:t>
      </w:r>
      <w:r w:rsidRPr="00B97F48">
        <w:rPr>
          <w:rStyle w:val="9"/>
          <w:sz w:val="24"/>
          <w:szCs w:val="24"/>
        </w:rPr>
        <w:t>самостоятельному приобретению знаний и решению проблем, проявл</w:t>
      </w:r>
      <w:r w:rsidR="007F41BB">
        <w:rPr>
          <w:rStyle w:val="9"/>
          <w:sz w:val="24"/>
          <w:szCs w:val="24"/>
        </w:rPr>
        <w:t>енную</w:t>
      </w:r>
      <w:r w:rsidRPr="00B97F48">
        <w:rPr>
          <w:rStyle w:val="9"/>
          <w:sz w:val="24"/>
          <w:szCs w:val="24"/>
        </w:rPr>
        <w:t xml:space="preserve"> в</w:t>
      </w:r>
      <w:r w:rsidR="003D040C">
        <w:rPr>
          <w:rStyle w:val="9"/>
          <w:sz w:val="24"/>
          <w:szCs w:val="24"/>
        </w:rPr>
        <w:t xml:space="preserve"> </w:t>
      </w:r>
      <w:r w:rsidRPr="00B97F48">
        <w:rPr>
          <w:rStyle w:val="9"/>
          <w:sz w:val="24"/>
          <w:szCs w:val="24"/>
        </w:rPr>
        <w:t>умении поставить проблему и сформулировать основной вопрос исследования,</w:t>
      </w:r>
      <w:r w:rsidR="003D040C">
        <w:rPr>
          <w:rStyle w:val="9"/>
          <w:sz w:val="24"/>
          <w:szCs w:val="24"/>
        </w:rPr>
        <w:t xml:space="preserve"> </w:t>
      </w:r>
      <w:r w:rsidRPr="00B97F48">
        <w:rPr>
          <w:rStyle w:val="9"/>
          <w:sz w:val="24"/>
          <w:szCs w:val="24"/>
        </w:rPr>
        <w:t>выбрать адекватные способы решения проблемы, включая поиск и обработку</w:t>
      </w:r>
      <w:r w:rsidR="003D040C">
        <w:rPr>
          <w:rStyle w:val="9"/>
          <w:sz w:val="24"/>
          <w:szCs w:val="24"/>
        </w:rPr>
        <w:t xml:space="preserve"> </w:t>
      </w:r>
      <w:r w:rsidRPr="00B97F48">
        <w:rPr>
          <w:rStyle w:val="9"/>
          <w:sz w:val="24"/>
          <w:szCs w:val="24"/>
        </w:rPr>
        <w:t>информации, формулировку выводов и/или обоснование и реализацию/апробацию</w:t>
      </w:r>
      <w:r w:rsidR="003D040C">
        <w:rPr>
          <w:rStyle w:val="9"/>
          <w:sz w:val="24"/>
          <w:szCs w:val="24"/>
        </w:rPr>
        <w:t xml:space="preserve"> </w:t>
      </w:r>
      <w:r w:rsidRPr="00B97F48">
        <w:rPr>
          <w:rStyle w:val="110"/>
          <w:sz w:val="24"/>
          <w:szCs w:val="24"/>
        </w:rPr>
        <w:t>принятого решения, обоснование и создание модели, прогноза, макета, объекта,</w:t>
      </w:r>
      <w:r w:rsidR="003D040C">
        <w:rPr>
          <w:rStyle w:val="110"/>
          <w:sz w:val="24"/>
          <w:szCs w:val="24"/>
        </w:rPr>
        <w:t xml:space="preserve"> </w:t>
      </w:r>
      <w:r w:rsidRPr="00B97F48">
        <w:rPr>
          <w:rStyle w:val="110"/>
          <w:sz w:val="24"/>
          <w:szCs w:val="24"/>
        </w:rPr>
        <w:t>творческого решения и т. д.;</w:t>
      </w:r>
    </w:p>
    <w:p w:rsidR="003978CD" w:rsidRPr="00B97F48" w:rsidRDefault="003978CD" w:rsidP="003978CD">
      <w:pPr>
        <w:pStyle w:val="51"/>
        <w:numPr>
          <w:ilvl w:val="0"/>
          <w:numId w:val="1"/>
        </w:numPr>
        <w:shd w:val="clear" w:color="auto" w:fill="auto"/>
        <w:tabs>
          <w:tab w:val="left" w:pos="793"/>
        </w:tabs>
        <w:spacing w:after="0" w:line="312" w:lineRule="auto"/>
        <w:ind w:left="20" w:right="20" w:firstLine="400"/>
        <w:jc w:val="both"/>
        <w:rPr>
          <w:sz w:val="24"/>
          <w:szCs w:val="24"/>
        </w:rPr>
      </w:pPr>
      <w:r w:rsidRPr="00B97F48">
        <w:rPr>
          <w:rStyle w:val="110"/>
          <w:sz w:val="24"/>
          <w:szCs w:val="24"/>
        </w:rPr>
        <w:t>сформированность регулятивных действий, проявл</w:t>
      </w:r>
      <w:r w:rsidR="007F41BB">
        <w:rPr>
          <w:rStyle w:val="110"/>
          <w:sz w:val="24"/>
          <w:szCs w:val="24"/>
        </w:rPr>
        <w:t>енных</w:t>
      </w:r>
      <w:r w:rsidRPr="00B97F48">
        <w:rPr>
          <w:rStyle w:val="110"/>
          <w:sz w:val="24"/>
          <w:szCs w:val="24"/>
        </w:rPr>
        <w:t xml:space="preserve"> в умении</w:t>
      </w:r>
      <w:r w:rsidR="003D040C">
        <w:rPr>
          <w:rStyle w:val="110"/>
          <w:sz w:val="24"/>
          <w:szCs w:val="24"/>
        </w:rPr>
        <w:t xml:space="preserve"> </w:t>
      </w:r>
      <w:r w:rsidRPr="00B97F48">
        <w:rPr>
          <w:rStyle w:val="110"/>
          <w:sz w:val="24"/>
          <w:szCs w:val="24"/>
        </w:rPr>
        <w:t>самостоятельно планировать свою познавательную деятельность и управлять ею во</w:t>
      </w:r>
      <w:r w:rsidR="003D040C">
        <w:rPr>
          <w:rStyle w:val="110"/>
          <w:sz w:val="24"/>
          <w:szCs w:val="24"/>
        </w:rPr>
        <w:t xml:space="preserve"> </w:t>
      </w:r>
      <w:r w:rsidRPr="00B97F48">
        <w:rPr>
          <w:rStyle w:val="110"/>
          <w:sz w:val="24"/>
          <w:szCs w:val="24"/>
        </w:rPr>
        <w:t>времени, использовать ресурсные возможности для достижения целей, осуществлять</w:t>
      </w:r>
      <w:r w:rsidR="003D040C">
        <w:rPr>
          <w:rStyle w:val="110"/>
          <w:sz w:val="24"/>
          <w:szCs w:val="24"/>
        </w:rPr>
        <w:t xml:space="preserve"> </w:t>
      </w:r>
      <w:r w:rsidRPr="00B97F48">
        <w:rPr>
          <w:rStyle w:val="110"/>
          <w:sz w:val="24"/>
          <w:szCs w:val="24"/>
        </w:rPr>
        <w:t>выбор конструктивных стратегий в трудных ситуациях;</w:t>
      </w:r>
    </w:p>
    <w:p w:rsidR="003978CD" w:rsidRPr="00B97F48" w:rsidRDefault="003978CD" w:rsidP="003978CD">
      <w:pPr>
        <w:pStyle w:val="51"/>
        <w:numPr>
          <w:ilvl w:val="0"/>
          <w:numId w:val="1"/>
        </w:numPr>
        <w:shd w:val="clear" w:color="auto" w:fill="auto"/>
        <w:tabs>
          <w:tab w:val="left" w:pos="721"/>
        </w:tabs>
        <w:spacing w:after="0" w:line="312" w:lineRule="auto"/>
        <w:ind w:left="20" w:right="20" w:firstLine="400"/>
        <w:jc w:val="both"/>
        <w:rPr>
          <w:sz w:val="24"/>
          <w:szCs w:val="24"/>
        </w:rPr>
      </w:pPr>
      <w:r w:rsidRPr="00B97F48">
        <w:rPr>
          <w:rStyle w:val="110"/>
          <w:sz w:val="24"/>
          <w:szCs w:val="24"/>
        </w:rPr>
        <w:t>сформированность коммуникативных действий, проявля</w:t>
      </w:r>
      <w:r w:rsidR="007F41BB">
        <w:rPr>
          <w:rStyle w:val="110"/>
          <w:sz w:val="24"/>
          <w:szCs w:val="24"/>
        </w:rPr>
        <w:t>вленных</w:t>
      </w:r>
      <w:r w:rsidRPr="00B97F48">
        <w:rPr>
          <w:rStyle w:val="110"/>
          <w:sz w:val="24"/>
          <w:szCs w:val="24"/>
        </w:rPr>
        <w:t xml:space="preserve"> в умении</w:t>
      </w:r>
      <w:r w:rsidR="003D040C">
        <w:rPr>
          <w:rStyle w:val="110"/>
          <w:sz w:val="24"/>
          <w:szCs w:val="24"/>
        </w:rPr>
        <w:t xml:space="preserve"> </w:t>
      </w:r>
      <w:r w:rsidRPr="00B97F48">
        <w:rPr>
          <w:rStyle w:val="110"/>
          <w:sz w:val="24"/>
          <w:szCs w:val="24"/>
        </w:rPr>
        <w:t>изложить и оформить выполненную работу, представить её результаты,</w:t>
      </w:r>
      <w:r w:rsidR="003D040C">
        <w:rPr>
          <w:rStyle w:val="110"/>
          <w:sz w:val="24"/>
          <w:szCs w:val="24"/>
        </w:rPr>
        <w:t xml:space="preserve"> </w:t>
      </w:r>
      <w:r w:rsidRPr="00B97F48">
        <w:rPr>
          <w:rStyle w:val="110"/>
          <w:sz w:val="24"/>
          <w:szCs w:val="24"/>
        </w:rPr>
        <w:t>аргументированно ответить на вопросы.</w:t>
      </w:r>
    </w:p>
    <w:p w:rsidR="00560428" w:rsidRDefault="00560428">
      <w:r>
        <w:br w:type="page"/>
      </w:r>
    </w:p>
    <w:p w:rsidR="005B3241" w:rsidRPr="002B6F67" w:rsidRDefault="00067177" w:rsidP="00067177">
      <w:pPr>
        <w:pStyle w:val="70"/>
        <w:shd w:val="clear" w:color="auto" w:fill="auto"/>
        <w:spacing w:before="120" w:after="120" w:line="312" w:lineRule="auto"/>
        <w:ind w:firstLine="709"/>
        <w:rPr>
          <w:i/>
          <w:sz w:val="24"/>
          <w:szCs w:val="24"/>
        </w:rPr>
      </w:pPr>
      <w:bookmarkStart w:id="7" w:name="bookmark8"/>
      <w:r>
        <w:rPr>
          <w:rStyle w:val="73"/>
          <w:i/>
          <w:sz w:val="24"/>
          <w:szCs w:val="24"/>
        </w:rPr>
        <w:t>2.1.</w:t>
      </w:r>
      <w:r w:rsidR="008363CE" w:rsidRPr="002B6F67">
        <w:rPr>
          <w:rStyle w:val="73"/>
          <w:i/>
          <w:sz w:val="24"/>
          <w:szCs w:val="24"/>
        </w:rPr>
        <w:t xml:space="preserve">Содержание </w:t>
      </w:r>
      <w:r w:rsidR="002B6F67" w:rsidRPr="002B6F67">
        <w:rPr>
          <w:rStyle w:val="73"/>
          <w:i/>
          <w:sz w:val="24"/>
          <w:szCs w:val="24"/>
        </w:rPr>
        <w:t xml:space="preserve">учебного </w:t>
      </w:r>
      <w:r w:rsidR="008363CE" w:rsidRPr="002B6F67">
        <w:rPr>
          <w:rStyle w:val="73"/>
          <w:i/>
          <w:sz w:val="24"/>
          <w:szCs w:val="24"/>
        </w:rPr>
        <w:t>курса</w:t>
      </w:r>
      <w:bookmarkEnd w:id="7"/>
    </w:p>
    <w:p w:rsidR="00D925D6" w:rsidRPr="00B97F48" w:rsidRDefault="00D925D6" w:rsidP="00DB0082">
      <w:pPr>
        <w:pStyle w:val="51"/>
        <w:shd w:val="clear" w:color="auto" w:fill="auto"/>
        <w:spacing w:after="0" w:line="312" w:lineRule="auto"/>
        <w:ind w:firstLine="709"/>
        <w:jc w:val="both"/>
        <w:rPr>
          <w:sz w:val="24"/>
          <w:szCs w:val="24"/>
        </w:rPr>
      </w:pPr>
      <w:r w:rsidRPr="00B97F48">
        <w:rPr>
          <w:rStyle w:val="72"/>
          <w:sz w:val="24"/>
          <w:szCs w:val="24"/>
        </w:rPr>
        <w:t>Содержание курса концентрируется на деятельности проектирования</w:t>
      </w:r>
      <w:r w:rsidR="003D040C">
        <w:rPr>
          <w:rStyle w:val="72"/>
          <w:sz w:val="24"/>
          <w:szCs w:val="24"/>
        </w:rPr>
        <w:t xml:space="preserve"> </w:t>
      </w:r>
      <w:r w:rsidRPr="00B97F48">
        <w:rPr>
          <w:rStyle w:val="72"/>
          <w:sz w:val="24"/>
          <w:szCs w:val="24"/>
        </w:rPr>
        <w:t>и исследования</w:t>
      </w:r>
      <w:r w:rsidR="00067177">
        <w:rPr>
          <w:rStyle w:val="72"/>
          <w:sz w:val="24"/>
          <w:szCs w:val="24"/>
        </w:rPr>
        <w:t xml:space="preserve">, </w:t>
      </w:r>
      <w:r w:rsidR="00067177" w:rsidRPr="00067177">
        <w:rPr>
          <w:rStyle w:val="72"/>
          <w:rFonts w:eastAsiaTheme="minorEastAsia"/>
          <w:sz w:val="24"/>
          <w:szCs w:val="24"/>
        </w:rPr>
        <w:t>направленно</w:t>
      </w:r>
      <w:r w:rsidR="00067177">
        <w:rPr>
          <w:rStyle w:val="72"/>
          <w:rFonts w:eastAsiaTheme="minorEastAsia"/>
          <w:sz w:val="24"/>
          <w:szCs w:val="24"/>
        </w:rPr>
        <w:t>й</w:t>
      </w:r>
      <w:r w:rsidR="00067177" w:rsidRPr="00067177">
        <w:rPr>
          <w:rStyle w:val="72"/>
          <w:rFonts w:eastAsiaTheme="minorEastAsia"/>
          <w:sz w:val="24"/>
          <w:szCs w:val="24"/>
        </w:rPr>
        <w:t xml:space="preserve"> на решение научной, личностно и (или) социально значимой проблемы, в том числе экологического характера</w:t>
      </w:r>
      <w:r w:rsidRPr="00B97F48">
        <w:rPr>
          <w:rStyle w:val="72"/>
          <w:sz w:val="24"/>
          <w:szCs w:val="24"/>
        </w:rPr>
        <w:t>, но вместе с тем содержит необходимые</w:t>
      </w:r>
      <w:r w:rsidR="003D040C">
        <w:rPr>
          <w:rStyle w:val="72"/>
          <w:sz w:val="24"/>
          <w:szCs w:val="24"/>
        </w:rPr>
        <w:t xml:space="preserve"> </w:t>
      </w:r>
      <w:r w:rsidRPr="00B97F48">
        <w:rPr>
          <w:rStyle w:val="72"/>
          <w:sz w:val="24"/>
          <w:szCs w:val="24"/>
        </w:rPr>
        <w:t xml:space="preserve">отсылки к другим типам деятельности. </w:t>
      </w:r>
    </w:p>
    <w:p w:rsidR="00D925D6" w:rsidRPr="00B97F48" w:rsidRDefault="00D925D6" w:rsidP="00DB0082">
      <w:pPr>
        <w:pStyle w:val="51"/>
        <w:shd w:val="clear" w:color="auto" w:fill="auto"/>
        <w:spacing w:after="0" w:line="312" w:lineRule="auto"/>
        <w:ind w:firstLine="709"/>
        <w:jc w:val="both"/>
        <w:rPr>
          <w:sz w:val="24"/>
          <w:szCs w:val="24"/>
        </w:rPr>
      </w:pPr>
      <w:r w:rsidRPr="00B97F48">
        <w:rPr>
          <w:rStyle w:val="72"/>
          <w:sz w:val="24"/>
          <w:szCs w:val="24"/>
        </w:rPr>
        <w:t>Тематически курс даёт представление о необходимых аспектах, связанных с</w:t>
      </w:r>
      <w:r w:rsidR="003D040C">
        <w:rPr>
          <w:rStyle w:val="72"/>
          <w:sz w:val="24"/>
          <w:szCs w:val="24"/>
        </w:rPr>
        <w:t xml:space="preserve"> </w:t>
      </w:r>
      <w:r w:rsidRPr="00B97F48">
        <w:rPr>
          <w:rStyle w:val="72"/>
          <w:sz w:val="24"/>
          <w:szCs w:val="24"/>
        </w:rPr>
        <w:t>деятельностью исследования и проектирования, в соответствии с существующими</w:t>
      </w:r>
      <w:r w:rsidR="003D040C">
        <w:rPr>
          <w:rStyle w:val="72"/>
          <w:sz w:val="24"/>
          <w:szCs w:val="24"/>
        </w:rPr>
        <w:t xml:space="preserve"> </w:t>
      </w:r>
      <w:r w:rsidRPr="00B97F48">
        <w:rPr>
          <w:rStyle w:val="72"/>
          <w:sz w:val="24"/>
          <w:szCs w:val="24"/>
        </w:rPr>
        <w:t>культурными нормами, обеспечивает перенос теоретических представлений о проекте</w:t>
      </w:r>
      <w:r w:rsidR="003D040C">
        <w:rPr>
          <w:rStyle w:val="72"/>
          <w:sz w:val="24"/>
          <w:szCs w:val="24"/>
        </w:rPr>
        <w:t xml:space="preserve"> </w:t>
      </w:r>
      <w:r w:rsidRPr="00B97F48">
        <w:rPr>
          <w:rStyle w:val="72"/>
          <w:sz w:val="24"/>
          <w:szCs w:val="24"/>
        </w:rPr>
        <w:t>в практическую область. Формирование компетенции для</w:t>
      </w:r>
      <w:r w:rsidR="003D040C">
        <w:rPr>
          <w:rStyle w:val="72"/>
          <w:sz w:val="24"/>
          <w:szCs w:val="24"/>
        </w:rPr>
        <w:t xml:space="preserve"> </w:t>
      </w:r>
      <w:r w:rsidRPr="00B97F48">
        <w:rPr>
          <w:rStyle w:val="72"/>
          <w:sz w:val="24"/>
          <w:szCs w:val="24"/>
        </w:rPr>
        <w:t>коммуникации, рефлексии,</w:t>
      </w:r>
      <w:r w:rsidR="003D040C">
        <w:rPr>
          <w:rStyle w:val="72"/>
          <w:sz w:val="24"/>
          <w:szCs w:val="24"/>
        </w:rPr>
        <w:t xml:space="preserve"> </w:t>
      </w:r>
      <w:r w:rsidRPr="00B97F48">
        <w:rPr>
          <w:rStyle w:val="72"/>
          <w:sz w:val="24"/>
          <w:szCs w:val="24"/>
        </w:rPr>
        <w:t>развитие мыслительных способностей также предусмотрено</w:t>
      </w:r>
      <w:r w:rsidR="003D040C">
        <w:rPr>
          <w:rStyle w:val="72"/>
          <w:sz w:val="24"/>
          <w:szCs w:val="24"/>
        </w:rPr>
        <w:t xml:space="preserve"> </w:t>
      </w:r>
      <w:r w:rsidRPr="00B97F48">
        <w:rPr>
          <w:rStyle w:val="72"/>
          <w:sz w:val="24"/>
          <w:szCs w:val="24"/>
        </w:rPr>
        <w:t>содержанием курса, для чего подобраны соответствующие дидактические единицы содержания и выстроена логика курса.</w:t>
      </w:r>
    </w:p>
    <w:p w:rsidR="00D925D6" w:rsidRPr="00B97F48" w:rsidRDefault="00D925D6" w:rsidP="00560428">
      <w:pPr>
        <w:pStyle w:val="51"/>
        <w:shd w:val="clear" w:color="auto" w:fill="auto"/>
        <w:spacing w:after="0" w:line="312" w:lineRule="auto"/>
        <w:ind w:right="20" w:firstLine="709"/>
        <w:jc w:val="both"/>
        <w:rPr>
          <w:sz w:val="24"/>
          <w:szCs w:val="24"/>
        </w:rPr>
      </w:pPr>
      <w:r w:rsidRPr="00B97F48">
        <w:rPr>
          <w:rStyle w:val="72"/>
          <w:sz w:val="24"/>
          <w:szCs w:val="24"/>
        </w:rPr>
        <w:t>Курс состоит из нескольких модулей, каждый из которых является необходимым</w:t>
      </w:r>
      <w:r w:rsidR="003D040C">
        <w:rPr>
          <w:rStyle w:val="72"/>
          <w:sz w:val="24"/>
          <w:szCs w:val="24"/>
        </w:rPr>
        <w:t xml:space="preserve"> </w:t>
      </w:r>
      <w:r w:rsidRPr="00B97F48">
        <w:rPr>
          <w:rStyle w:val="72"/>
          <w:sz w:val="24"/>
          <w:szCs w:val="24"/>
        </w:rPr>
        <w:t>элементом в общей структуре. Логика чередования модулей</w:t>
      </w:r>
      <w:r w:rsidR="003D040C">
        <w:rPr>
          <w:rStyle w:val="72"/>
          <w:sz w:val="24"/>
          <w:szCs w:val="24"/>
        </w:rPr>
        <w:t xml:space="preserve"> </w:t>
      </w:r>
      <w:r w:rsidRPr="00B97F48">
        <w:rPr>
          <w:rStyle w:val="72"/>
          <w:sz w:val="24"/>
          <w:szCs w:val="24"/>
        </w:rPr>
        <w:t>позволяет обучающимся изучить часть теоретического материала самостоятельно. Кроме того, некоторые модули специально</w:t>
      </w:r>
      <w:r w:rsidR="003D040C">
        <w:rPr>
          <w:rStyle w:val="72"/>
          <w:sz w:val="24"/>
          <w:szCs w:val="24"/>
        </w:rPr>
        <w:t xml:space="preserve"> </w:t>
      </w:r>
      <w:r w:rsidRPr="00B97F48">
        <w:rPr>
          <w:rStyle w:val="72"/>
          <w:sz w:val="24"/>
          <w:szCs w:val="24"/>
        </w:rPr>
        <w:t>предназначены для совместной работы в общем коммуникативном пространстве</w:t>
      </w:r>
      <w:r w:rsidR="003D040C">
        <w:rPr>
          <w:rStyle w:val="72"/>
          <w:sz w:val="24"/>
          <w:szCs w:val="24"/>
        </w:rPr>
        <w:t xml:space="preserve"> </w:t>
      </w:r>
      <w:r w:rsidRPr="00B97F48">
        <w:rPr>
          <w:rStyle w:val="72"/>
          <w:sz w:val="24"/>
          <w:szCs w:val="24"/>
        </w:rPr>
        <w:t>класса или рабочей группы для обсуждения своих замыслов, идей. И третий</w:t>
      </w:r>
      <w:r w:rsidR="003D040C">
        <w:rPr>
          <w:rStyle w:val="72"/>
          <w:sz w:val="24"/>
          <w:szCs w:val="24"/>
        </w:rPr>
        <w:t xml:space="preserve"> </w:t>
      </w:r>
      <w:r w:rsidRPr="00B97F48">
        <w:rPr>
          <w:rStyle w:val="72"/>
          <w:sz w:val="24"/>
          <w:szCs w:val="24"/>
        </w:rPr>
        <w:t>тип модулей предполагает собственную поисковую, проектную, конструкторскую и</w:t>
      </w:r>
      <w:r w:rsidR="003D040C">
        <w:rPr>
          <w:rStyle w:val="72"/>
          <w:sz w:val="24"/>
          <w:szCs w:val="24"/>
        </w:rPr>
        <w:t xml:space="preserve"> </w:t>
      </w:r>
      <w:r w:rsidRPr="00B97F48">
        <w:rPr>
          <w:rStyle w:val="72"/>
          <w:sz w:val="24"/>
          <w:szCs w:val="24"/>
        </w:rPr>
        <w:t>иные типы деятельностей в относительно свободном режиме. Двигаясь от одного</w:t>
      </w:r>
      <w:r w:rsidR="003D040C">
        <w:rPr>
          <w:rStyle w:val="72"/>
          <w:sz w:val="24"/>
          <w:szCs w:val="24"/>
        </w:rPr>
        <w:t xml:space="preserve"> </w:t>
      </w:r>
      <w:r w:rsidRPr="00B97F48">
        <w:rPr>
          <w:rStyle w:val="72"/>
          <w:sz w:val="24"/>
          <w:szCs w:val="24"/>
        </w:rPr>
        <w:t>модуля к другому, обучающийся имеет возможность выдвинуть свою идею,</w:t>
      </w:r>
      <w:r w:rsidR="003D040C">
        <w:rPr>
          <w:rStyle w:val="72"/>
          <w:sz w:val="24"/>
          <w:szCs w:val="24"/>
        </w:rPr>
        <w:t xml:space="preserve"> </w:t>
      </w:r>
      <w:r w:rsidRPr="00B97F48">
        <w:rPr>
          <w:rStyle w:val="72"/>
          <w:sz w:val="24"/>
          <w:szCs w:val="24"/>
        </w:rPr>
        <w:t>проработать её, предъявить одноклассникам и другим заинтересованным людям,</w:t>
      </w:r>
      <w:r w:rsidR="003D040C">
        <w:rPr>
          <w:rStyle w:val="72"/>
          <w:sz w:val="24"/>
          <w:szCs w:val="24"/>
        </w:rPr>
        <w:t xml:space="preserve"> </w:t>
      </w:r>
      <w:r w:rsidRPr="00B97F48">
        <w:rPr>
          <w:rStyle w:val="72"/>
          <w:sz w:val="24"/>
          <w:szCs w:val="24"/>
        </w:rPr>
        <w:t>получить конструктивную критику и выйти на защиту своей работы.</w:t>
      </w:r>
    </w:p>
    <w:p w:rsidR="00D925D6" w:rsidRPr="00B97F48" w:rsidRDefault="00D925D6" w:rsidP="00560428">
      <w:pPr>
        <w:pStyle w:val="51"/>
        <w:shd w:val="clear" w:color="auto" w:fill="auto"/>
        <w:spacing w:after="0" w:line="312" w:lineRule="auto"/>
        <w:ind w:right="20" w:firstLine="709"/>
        <w:jc w:val="both"/>
        <w:rPr>
          <w:sz w:val="24"/>
          <w:szCs w:val="24"/>
        </w:rPr>
      </w:pPr>
      <w:r w:rsidRPr="00B97F48">
        <w:rPr>
          <w:rStyle w:val="72"/>
          <w:sz w:val="24"/>
          <w:szCs w:val="24"/>
        </w:rPr>
        <w:t>Модульная структура курса даёт возможность его вариативного использования.</w:t>
      </w:r>
      <w:r w:rsidR="003D040C">
        <w:rPr>
          <w:rStyle w:val="72"/>
          <w:sz w:val="24"/>
          <w:szCs w:val="24"/>
        </w:rPr>
        <w:t xml:space="preserve"> </w:t>
      </w:r>
      <w:r w:rsidRPr="00B97F48">
        <w:rPr>
          <w:rStyle w:val="72"/>
          <w:sz w:val="24"/>
          <w:szCs w:val="24"/>
        </w:rPr>
        <w:t>В зависимости от предыдущего опыта исследований и выполнения проектных работ</w:t>
      </w:r>
      <w:r w:rsidR="003D040C">
        <w:rPr>
          <w:rStyle w:val="72"/>
          <w:sz w:val="24"/>
          <w:szCs w:val="24"/>
        </w:rPr>
        <w:t xml:space="preserve"> </w:t>
      </w:r>
      <w:r w:rsidRPr="00B97F48">
        <w:rPr>
          <w:rStyle w:val="72"/>
          <w:sz w:val="24"/>
          <w:szCs w:val="24"/>
        </w:rPr>
        <w:t>могут разрабатываться индивидуальные образовательные траектории</w:t>
      </w:r>
      <w:r w:rsidR="003D040C">
        <w:rPr>
          <w:rStyle w:val="72"/>
          <w:sz w:val="24"/>
          <w:szCs w:val="24"/>
        </w:rPr>
        <w:t xml:space="preserve"> </w:t>
      </w:r>
      <w:r w:rsidRPr="00B97F48">
        <w:rPr>
          <w:rStyle w:val="72"/>
          <w:sz w:val="24"/>
          <w:szCs w:val="24"/>
        </w:rPr>
        <w:t>старшеклассников. Организация освоения курса н</w:t>
      </w:r>
      <w:r w:rsidRPr="00B97F48">
        <w:rPr>
          <w:rStyle w:val="9"/>
          <w:sz w:val="24"/>
          <w:szCs w:val="24"/>
        </w:rPr>
        <w:t>е исключается формат проектных сессий, проводимых</w:t>
      </w:r>
      <w:r w:rsidR="003D040C">
        <w:rPr>
          <w:rStyle w:val="9"/>
          <w:sz w:val="24"/>
          <w:szCs w:val="24"/>
        </w:rPr>
        <w:t xml:space="preserve"> </w:t>
      </w:r>
      <w:r w:rsidRPr="00B97F48">
        <w:rPr>
          <w:rStyle w:val="9"/>
          <w:sz w:val="24"/>
          <w:szCs w:val="24"/>
        </w:rPr>
        <w:t>методом погружения в предмет несколько раз в</w:t>
      </w:r>
      <w:r w:rsidR="003D040C">
        <w:rPr>
          <w:rStyle w:val="9"/>
          <w:sz w:val="24"/>
          <w:szCs w:val="24"/>
        </w:rPr>
        <w:t xml:space="preserve"> год. В этом случае учитель сам о</w:t>
      </w:r>
      <w:r w:rsidRPr="00B97F48">
        <w:rPr>
          <w:rStyle w:val="9"/>
          <w:sz w:val="24"/>
          <w:szCs w:val="24"/>
        </w:rPr>
        <w:t>пределяет содержание под задачи сессии, пользуясь основным материалом разделов</w:t>
      </w:r>
      <w:r w:rsidR="003D040C">
        <w:rPr>
          <w:rStyle w:val="9"/>
          <w:sz w:val="24"/>
          <w:szCs w:val="24"/>
        </w:rPr>
        <w:t xml:space="preserve"> </w:t>
      </w:r>
      <w:r w:rsidRPr="00B97F48">
        <w:rPr>
          <w:rStyle w:val="9"/>
          <w:sz w:val="24"/>
          <w:szCs w:val="24"/>
        </w:rPr>
        <w:t>и дополнительными источниками информации.</w:t>
      </w:r>
    </w:p>
    <w:p w:rsidR="00D925D6" w:rsidRPr="00B97F48" w:rsidRDefault="00D925D6" w:rsidP="00560428">
      <w:pPr>
        <w:pStyle w:val="51"/>
        <w:shd w:val="clear" w:color="auto" w:fill="auto"/>
        <w:spacing w:after="0" w:line="312" w:lineRule="auto"/>
        <w:ind w:firstLine="709"/>
        <w:jc w:val="both"/>
        <w:rPr>
          <w:rStyle w:val="9"/>
          <w:sz w:val="24"/>
          <w:szCs w:val="24"/>
        </w:rPr>
      </w:pPr>
      <w:r w:rsidRPr="00B97F48">
        <w:rPr>
          <w:rStyle w:val="9"/>
          <w:sz w:val="24"/>
          <w:szCs w:val="24"/>
        </w:rPr>
        <w:t>Количество часов для самостоятельной работы над проектом и исследованием</w:t>
      </w:r>
      <w:r w:rsidR="003D040C">
        <w:rPr>
          <w:rStyle w:val="9"/>
          <w:sz w:val="24"/>
          <w:szCs w:val="24"/>
        </w:rPr>
        <w:t xml:space="preserve"> </w:t>
      </w:r>
      <w:r w:rsidRPr="00B97F48">
        <w:rPr>
          <w:rStyle w:val="9"/>
          <w:sz w:val="24"/>
          <w:szCs w:val="24"/>
        </w:rPr>
        <w:t>можно также варьировать с учётом индивидуальной готовности обучающихся. Для</w:t>
      </w:r>
      <w:r w:rsidR="003D040C">
        <w:rPr>
          <w:rStyle w:val="9"/>
          <w:sz w:val="24"/>
          <w:szCs w:val="24"/>
        </w:rPr>
        <w:t xml:space="preserve"> </w:t>
      </w:r>
      <w:r w:rsidRPr="00B97F48">
        <w:rPr>
          <w:rStyle w:val="9"/>
          <w:sz w:val="24"/>
          <w:szCs w:val="24"/>
        </w:rPr>
        <w:t>самостоятельной работы важны умения, полученные на предыдущих этапах</w:t>
      </w:r>
      <w:r w:rsidR="003D040C">
        <w:rPr>
          <w:rStyle w:val="9"/>
          <w:sz w:val="24"/>
          <w:szCs w:val="24"/>
        </w:rPr>
        <w:t xml:space="preserve"> </w:t>
      </w:r>
      <w:r w:rsidRPr="00B97F48">
        <w:rPr>
          <w:rStyle w:val="9"/>
          <w:sz w:val="24"/>
          <w:szCs w:val="24"/>
        </w:rPr>
        <w:t>обучения, а именно поиск, анализ и оценка необходимой информации. Помимо</w:t>
      </w:r>
      <w:r w:rsidR="003D040C">
        <w:rPr>
          <w:rStyle w:val="9"/>
          <w:sz w:val="24"/>
          <w:szCs w:val="24"/>
        </w:rPr>
        <w:t xml:space="preserve"> </w:t>
      </w:r>
      <w:r w:rsidRPr="00B97F48">
        <w:rPr>
          <w:rStyle w:val="9"/>
          <w:sz w:val="24"/>
          <w:szCs w:val="24"/>
        </w:rPr>
        <w:t>Интернета, следует рекомендовать учащимся использова</w:t>
      </w:r>
      <w:r w:rsidR="00DB0082">
        <w:rPr>
          <w:rStyle w:val="9"/>
          <w:sz w:val="24"/>
          <w:szCs w:val="24"/>
        </w:rPr>
        <w:t>ние</w:t>
      </w:r>
      <w:r w:rsidR="003D040C">
        <w:rPr>
          <w:rStyle w:val="9"/>
          <w:sz w:val="24"/>
          <w:szCs w:val="24"/>
        </w:rPr>
        <w:t xml:space="preserve"> </w:t>
      </w:r>
      <w:r w:rsidRPr="00B97F48">
        <w:rPr>
          <w:rStyle w:val="9"/>
          <w:sz w:val="24"/>
          <w:szCs w:val="24"/>
        </w:rPr>
        <w:t>научны</w:t>
      </w:r>
      <w:r w:rsidR="00DB0082">
        <w:rPr>
          <w:rStyle w:val="9"/>
          <w:sz w:val="24"/>
          <w:szCs w:val="24"/>
        </w:rPr>
        <w:t>х</w:t>
      </w:r>
      <w:r w:rsidRPr="00B97F48">
        <w:rPr>
          <w:rStyle w:val="9"/>
          <w:sz w:val="24"/>
          <w:szCs w:val="24"/>
        </w:rPr>
        <w:t xml:space="preserve"> и научно-популярны</w:t>
      </w:r>
      <w:r w:rsidR="00DB0082">
        <w:rPr>
          <w:rStyle w:val="9"/>
          <w:sz w:val="24"/>
          <w:szCs w:val="24"/>
        </w:rPr>
        <w:t>х</w:t>
      </w:r>
      <w:r w:rsidRPr="00B97F48">
        <w:rPr>
          <w:rStyle w:val="9"/>
          <w:sz w:val="24"/>
          <w:szCs w:val="24"/>
        </w:rPr>
        <w:t xml:space="preserve"> издани</w:t>
      </w:r>
      <w:r w:rsidR="00DB0082">
        <w:rPr>
          <w:rStyle w:val="9"/>
          <w:sz w:val="24"/>
          <w:szCs w:val="24"/>
        </w:rPr>
        <w:t>й</w:t>
      </w:r>
      <w:r w:rsidRPr="00B97F48">
        <w:rPr>
          <w:rStyle w:val="9"/>
          <w:sz w:val="24"/>
          <w:szCs w:val="24"/>
        </w:rPr>
        <w:t xml:space="preserve"> из библиотечных фондов. На это нужно</w:t>
      </w:r>
      <w:r w:rsidR="003D040C">
        <w:rPr>
          <w:rStyle w:val="9"/>
          <w:sz w:val="24"/>
          <w:szCs w:val="24"/>
        </w:rPr>
        <w:t xml:space="preserve"> </w:t>
      </w:r>
      <w:r w:rsidRPr="00B97F48">
        <w:rPr>
          <w:rStyle w:val="9"/>
          <w:sz w:val="24"/>
          <w:szCs w:val="24"/>
        </w:rPr>
        <w:t>выделять время, а проведённая работа должна учитываться и оцениваться.</w:t>
      </w:r>
    </w:p>
    <w:p w:rsidR="00067177" w:rsidRDefault="00067177" w:rsidP="00D925D6">
      <w:pPr>
        <w:pStyle w:val="51"/>
        <w:shd w:val="clear" w:color="auto" w:fill="auto"/>
        <w:spacing w:after="0" w:line="312" w:lineRule="auto"/>
        <w:ind w:left="1500" w:firstLine="0"/>
        <w:jc w:val="left"/>
        <w:rPr>
          <w:rStyle w:val="130"/>
          <w:b/>
          <w:sz w:val="24"/>
          <w:szCs w:val="24"/>
        </w:rPr>
      </w:pPr>
    </w:p>
    <w:p w:rsidR="005B3241" w:rsidRPr="00DB0082" w:rsidRDefault="008363CE" w:rsidP="00D925D6">
      <w:pPr>
        <w:pStyle w:val="51"/>
        <w:shd w:val="clear" w:color="auto" w:fill="auto"/>
        <w:spacing w:after="0" w:line="312" w:lineRule="auto"/>
        <w:ind w:left="1500" w:firstLine="0"/>
        <w:jc w:val="left"/>
        <w:rPr>
          <w:b/>
          <w:sz w:val="24"/>
          <w:szCs w:val="24"/>
        </w:rPr>
      </w:pPr>
      <w:r w:rsidRPr="00DB0082">
        <w:rPr>
          <w:rStyle w:val="130"/>
          <w:b/>
          <w:sz w:val="24"/>
          <w:szCs w:val="24"/>
        </w:rPr>
        <w:t>МОДУЛЬ 1. Культура исследования и проектирования</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130"/>
          <w:sz w:val="24"/>
          <w:szCs w:val="24"/>
        </w:rPr>
        <w:t>Модуль знакомит учащихся с современными научными представлениями о</w:t>
      </w:r>
      <w:r w:rsidR="003D040C">
        <w:rPr>
          <w:rStyle w:val="130"/>
          <w:sz w:val="24"/>
          <w:szCs w:val="24"/>
        </w:rPr>
        <w:t xml:space="preserve"> </w:t>
      </w:r>
      <w:r w:rsidRPr="00B97F48">
        <w:rPr>
          <w:rStyle w:val="130"/>
          <w:sz w:val="24"/>
          <w:szCs w:val="24"/>
        </w:rPr>
        <w:t>нормах проектной и исследовательской деятельности, анализом реализованных</w:t>
      </w:r>
      <w:r w:rsidR="003D040C">
        <w:rPr>
          <w:rStyle w:val="130"/>
          <w:sz w:val="24"/>
          <w:szCs w:val="24"/>
        </w:rPr>
        <w:t xml:space="preserve"> </w:t>
      </w:r>
      <w:r w:rsidRPr="00B97F48">
        <w:rPr>
          <w:rStyle w:val="130"/>
          <w:sz w:val="24"/>
          <w:szCs w:val="24"/>
        </w:rPr>
        <w:t>проектов.</w:t>
      </w:r>
    </w:p>
    <w:p w:rsidR="005B3241" w:rsidRPr="00B97F48" w:rsidRDefault="008363CE" w:rsidP="00ED5903">
      <w:pPr>
        <w:pStyle w:val="51"/>
        <w:shd w:val="clear" w:color="auto" w:fill="auto"/>
        <w:spacing w:after="0" w:line="312" w:lineRule="auto"/>
        <w:ind w:left="20" w:right="20" w:firstLine="400"/>
        <w:jc w:val="both"/>
        <w:rPr>
          <w:sz w:val="24"/>
          <w:szCs w:val="24"/>
        </w:rPr>
      </w:pPr>
      <w:r w:rsidRPr="00DB0082">
        <w:rPr>
          <w:rStyle w:val="ad"/>
          <w:sz w:val="24"/>
          <w:szCs w:val="24"/>
        </w:rPr>
        <w:t>Раздел 1.1. Что такое проект и почему реализация проекта — это сложно, но</w:t>
      </w:r>
      <w:r w:rsidR="003D040C">
        <w:rPr>
          <w:rStyle w:val="ad"/>
          <w:sz w:val="24"/>
          <w:szCs w:val="24"/>
        </w:rPr>
        <w:t xml:space="preserve"> </w:t>
      </w:r>
      <w:r w:rsidRPr="00DB0082">
        <w:rPr>
          <w:rStyle w:val="ad"/>
          <w:sz w:val="24"/>
          <w:szCs w:val="24"/>
        </w:rPr>
        <w:t>интересно.</w:t>
      </w:r>
      <w:r w:rsidRPr="00DB0082">
        <w:rPr>
          <w:rStyle w:val="130"/>
          <w:sz w:val="24"/>
          <w:szCs w:val="24"/>
        </w:rPr>
        <w:t xml:space="preserve"> Раздел знакомит с основными понятиями, которые используются при</w:t>
      </w:r>
      <w:r w:rsidR="003D040C">
        <w:rPr>
          <w:rStyle w:val="130"/>
          <w:sz w:val="24"/>
          <w:szCs w:val="24"/>
        </w:rPr>
        <w:t xml:space="preserve"> </w:t>
      </w:r>
      <w:r w:rsidRPr="00DB0082">
        <w:rPr>
          <w:rStyle w:val="130"/>
          <w:sz w:val="24"/>
          <w:szCs w:val="24"/>
        </w:rPr>
        <w:t>проектировании</w:t>
      </w:r>
      <w:r w:rsidRPr="00B97F48">
        <w:rPr>
          <w:rStyle w:val="130"/>
          <w:sz w:val="24"/>
          <w:szCs w:val="24"/>
        </w:rPr>
        <w:t>: проект, замысел, идея, а также понятиями, применяемыми в</w:t>
      </w:r>
      <w:r w:rsidR="003D040C">
        <w:rPr>
          <w:rStyle w:val="130"/>
          <w:sz w:val="24"/>
          <w:szCs w:val="24"/>
        </w:rPr>
        <w:t xml:space="preserve"> </w:t>
      </w:r>
      <w:r w:rsidRPr="00B97F48">
        <w:rPr>
          <w:rStyle w:val="130"/>
          <w:sz w:val="24"/>
          <w:szCs w:val="24"/>
        </w:rPr>
        <w:t>конкретных ситуациях (например, анализ негативных последствий проекта «Синдром</w:t>
      </w:r>
      <w:r w:rsidR="003D040C">
        <w:rPr>
          <w:rStyle w:val="130"/>
          <w:sz w:val="24"/>
          <w:szCs w:val="24"/>
        </w:rPr>
        <w:t xml:space="preserve"> </w:t>
      </w:r>
      <w:r w:rsidRPr="00B97F48">
        <w:rPr>
          <w:rStyle w:val="130"/>
          <w:sz w:val="24"/>
          <w:szCs w:val="24"/>
        </w:rPr>
        <w:t>Кесслера»).</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130"/>
          <w:sz w:val="24"/>
          <w:szCs w:val="24"/>
        </w:rPr>
        <w:t>Слово «проект» латинского происхождения:</w:t>
      </w:r>
      <w:r w:rsidR="003D040C">
        <w:rPr>
          <w:rStyle w:val="130"/>
          <w:sz w:val="24"/>
          <w:szCs w:val="24"/>
        </w:rPr>
        <w:t xml:space="preserve"> </w:t>
      </w:r>
      <w:r w:rsidRPr="00B97F48">
        <w:rPr>
          <w:rStyle w:val="af"/>
          <w:sz w:val="24"/>
          <w:szCs w:val="24"/>
        </w:rPr>
        <w:t>projectus</w:t>
      </w:r>
      <w:r w:rsidR="003D040C">
        <w:rPr>
          <w:rStyle w:val="af"/>
          <w:sz w:val="24"/>
          <w:szCs w:val="24"/>
          <w:lang w:val="ru-RU"/>
        </w:rPr>
        <w:t xml:space="preserve"> </w:t>
      </w:r>
      <w:r w:rsidRPr="00B97F48">
        <w:rPr>
          <w:rStyle w:val="130"/>
          <w:sz w:val="24"/>
          <w:szCs w:val="24"/>
        </w:rPr>
        <w:t>значит «выступающий,</w:t>
      </w:r>
      <w:r w:rsidR="003D040C">
        <w:rPr>
          <w:rStyle w:val="130"/>
          <w:sz w:val="24"/>
          <w:szCs w:val="24"/>
        </w:rPr>
        <w:t xml:space="preserve"> </w:t>
      </w:r>
      <w:r w:rsidRPr="00B97F48">
        <w:rPr>
          <w:rStyle w:val="130"/>
          <w:sz w:val="24"/>
          <w:szCs w:val="24"/>
        </w:rPr>
        <w:t>выдающийся вперёд». В этом понятии заложен важный смысл проектной</w:t>
      </w:r>
      <w:r w:rsidR="003D040C">
        <w:rPr>
          <w:rStyle w:val="130"/>
          <w:sz w:val="24"/>
          <w:szCs w:val="24"/>
        </w:rPr>
        <w:t xml:space="preserve"> </w:t>
      </w:r>
      <w:r w:rsidRPr="00B97F48">
        <w:rPr>
          <w:rStyle w:val="130"/>
          <w:sz w:val="24"/>
          <w:szCs w:val="24"/>
        </w:rPr>
        <w:t>деятельности — добиться прорыва в той или иной сфере, создав что-то своё,</w:t>
      </w:r>
      <w:r w:rsidR="003D040C">
        <w:rPr>
          <w:rStyle w:val="130"/>
          <w:sz w:val="24"/>
          <w:szCs w:val="24"/>
        </w:rPr>
        <w:t xml:space="preserve"> </w:t>
      </w:r>
      <w:r w:rsidRPr="00B97F48">
        <w:rPr>
          <w:rStyle w:val="130"/>
          <w:sz w:val="24"/>
          <w:szCs w:val="24"/>
        </w:rPr>
        <w:t>уникальное, задающее новое направление, вектор развития. Проекты различаются по</w:t>
      </w:r>
      <w:r w:rsidR="003D040C">
        <w:rPr>
          <w:rStyle w:val="130"/>
          <w:sz w:val="24"/>
          <w:szCs w:val="24"/>
        </w:rPr>
        <w:t xml:space="preserve"> </w:t>
      </w:r>
      <w:r w:rsidRPr="00B97F48">
        <w:rPr>
          <w:rStyle w:val="130"/>
          <w:sz w:val="24"/>
          <w:szCs w:val="24"/>
        </w:rPr>
        <w:t>масштабу, направлениям и сферам внедрения. Они бывают технологические и</w:t>
      </w:r>
      <w:r w:rsidR="003D040C">
        <w:rPr>
          <w:rStyle w:val="130"/>
          <w:sz w:val="24"/>
          <w:szCs w:val="24"/>
        </w:rPr>
        <w:t xml:space="preserve"> </w:t>
      </w:r>
      <w:r w:rsidRPr="00B97F48">
        <w:rPr>
          <w:rStyle w:val="130"/>
          <w:sz w:val="24"/>
          <w:szCs w:val="24"/>
        </w:rPr>
        <w:t>технические, социальные и экономические, организационные, смешанные,</w:t>
      </w:r>
      <w:r w:rsidR="003D040C">
        <w:rPr>
          <w:rStyle w:val="130"/>
          <w:sz w:val="24"/>
          <w:szCs w:val="24"/>
        </w:rPr>
        <w:t xml:space="preserve"> </w:t>
      </w:r>
      <w:r w:rsidRPr="00B97F48">
        <w:rPr>
          <w:rStyle w:val="130"/>
          <w:sz w:val="24"/>
          <w:szCs w:val="24"/>
        </w:rPr>
        <w:t>волонтёрские. Особое место занимают экологические проекты, поскольку они</w:t>
      </w:r>
      <w:r w:rsidR="003D040C">
        <w:rPr>
          <w:rStyle w:val="130"/>
          <w:sz w:val="24"/>
          <w:szCs w:val="24"/>
        </w:rPr>
        <w:t xml:space="preserve"> </w:t>
      </w:r>
      <w:r w:rsidR="00165B88" w:rsidRPr="00B97F48">
        <w:rPr>
          <w:rStyle w:val="130"/>
          <w:sz w:val="24"/>
          <w:szCs w:val="24"/>
        </w:rPr>
        <w:t>касаются всего социума</w:t>
      </w:r>
      <w:r w:rsidRPr="00B97F48">
        <w:rPr>
          <w:rStyle w:val="130"/>
          <w:sz w:val="24"/>
          <w:szCs w:val="24"/>
        </w:rPr>
        <w:t>.</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d"/>
          <w:sz w:val="24"/>
          <w:szCs w:val="24"/>
        </w:rPr>
        <w:t>Раздел 1.2. Какие бывают проекты. Национальный проект «Экология».</w:t>
      </w:r>
      <w:r w:rsidR="003D040C">
        <w:rPr>
          <w:rStyle w:val="ad"/>
          <w:sz w:val="24"/>
          <w:szCs w:val="24"/>
        </w:rPr>
        <w:t xml:space="preserve"> </w:t>
      </w:r>
      <w:r w:rsidRPr="00B97F48">
        <w:rPr>
          <w:rStyle w:val="130"/>
          <w:sz w:val="24"/>
          <w:szCs w:val="24"/>
        </w:rPr>
        <w:t>Раздел описывает место проекта «Экология» в классификации проектов;</w:t>
      </w:r>
      <w:r w:rsidR="003D040C">
        <w:rPr>
          <w:rStyle w:val="130"/>
          <w:sz w:val="24"/>
          <w:szCs w:val="24"/>
        </w:rPr>
        <w:t xml:space="preserve"> </w:t>
      </w:r>
      <w:r w:rsidRPr="00B97F48">
        <w:rPr>
          <w:rStyle w:val="130"/>
          <w:sz w:val="24"/>
          <w:szCs w:val="24"/>
        </w:rPr>
        <w:t>рассматривает технологические, социальные, экономические, волонтёрские,</w:t>
      </w:r>
      <w:r w:rsidR="003D040C">
        <w:rPr>
          <w:rStyle w:val="130"/>
          <w:sz w:val="24"/>
          <w:szCs w:val="24"/>
        </w:rPr>
        <w:t xml:space="preserve"> </w:t>
      </w:r>
      <w:r w:rsidRPr="00B97F48">
        <w:rPr>
          <w:rStyle w:val="130"/>
          <w:sz w:val="24"/>
          <w:szCs w:val="24"/>
        </w:rPr>
        <w:t>организационные и смешанные проекты, а также комплексные экологические</w:t>
      </w:r>
      <w:r w:rsidR="003D040C">
        <w:rPr>
          <w:rStyle w:val="130"/>
          <w:sz w:val="24"/>
          <w:szCs w:val="24"/>
        </w:rPr>
        <w:t xml:space="preserve"> </w:t>
      </w:r>
      <w:r w:rsidRPr="00B97F48">
        <w:rPr>
          <w:rStyle w:val="130"/>
          <w:sz w:val="24"/>
          <w:szCs w:val="24"/>
        </w:rPr>
        <w:t>проекты. Раздел объясняет сущность национальных проектов в Российской</w:t>
      </w:r>
      <w:r w:rsidR="003D040C">
        <w:rPr>
          <w:rStyle w:val="130"/>
          <w:sz w:val="24"/>
          <w:szCs w:val="24"/>
        </w:rPr>
        <w:t xml:space="preserve"> </w:t>
      </w:r>
      <w:r w:rsidRPr="00B97F48">
        <w:rPr>
          <w:rStyle w:val="130"/>
          <w:sz w:val="24"/>
          <w:szCs w:val="24"/>
        </w:rPr>
        <w:t>Федерации и конкретно национального проекта «Экология», знакомит с понятиями«твёрдые коммунальные отходы (ТКО)», «экологический сбор». На основе</w:t>
      </w:r>
      <w:r w:rsidR="003D040C">
        <w:rPr>
          <w:rStyle w:val="130"/>
          <w:sz w:val="24"/>
          <w:szCs w:val="24"/>
        </w:rPr>
        <w:t xml:space="preserve"> </w:t>
      </w:r>
      <w:r w:rsidRPr="00B97F48">
        <w:rPr>
          <w:rStyle w:val="130"/>
          <w:sz w:val="24"/>
          <w:szCs w:val="24"/>
        </w:rPr>
        <w:t>предложенного материала учащимся предлагается выполнить самостоятельную</w:t>
      </w:r>
      <w:r w:rsidR="003D040C">
        <w:rPr>
          <w:rStyle w:val="130"/>
          <w:sz w:val="24"/>
          <w:szCs w:val="24"/>
        </w:rPr>
        <w:t xml:space="preserve"> </w:t>
      </w:r>
      <w:r w:rsidRPr="00B97F48">
        <w:rPr>
          <w:rStyle w:val="130"/>
          <w:sz w:val="24"/>
          <w:szCs w:val="24"/>
        </w:rPr>
        <w:t>аналитическую работу (индивидуально и в группах).</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130"/>
          <w:sz w:val="24"/>
          <w:szCs w:val="24"/>
        </w:rPr>
        <w:t>Развитие страны невозможно без глобальных планов и масштабных проектов,</w:t>
      </w:r>
      <w:r w:rsidR="003D040C">
        <w:rPr>
          <w:rStyle w:val="130"/>
          <w:sz w:val="24"/>
          <w:szCs w:val="24"/>
        </w:rPr>
        <w:t xml:space="preserve"> </w:t>
      </w:r>
      <w:r w:rsidRPr="00B97F48">
        <w:rPr>
          <w:rStyle w:val="130"/>
          <w:sz w:val="24"/>
          <w:szCs w:val="24"/>
        </w:rPr>
        <w:t>которые затрагивают многие жизненно важные стороны, такие проекты называются«национальные». В нашей стране разработан национальный проект «Экология»,стратегической целью которого, является переход к эффективному использованию</w:t>
      </w:r>
      <w:r w:rsidR="003D040C">
        <w:rPr>
          <w:rStyle w:val="130"/>
          <w:sz w:val="24"/>
          <w:szCs w:val="24"/>
        </w:rPr>
        <w:t xml:space="preserve"> </w:t>
      </w:r>
      <w:r w:rsidRPr="00B97F48">
        <w:rPr>
          <w:rStyle w:val="130"/>
          <w:sz w:val="24"/>
          <w:szCs w:val="24"/>
        </w:rPr>
        <w:t>ТКО (твёрдых коммунальных отходов) и минимизация воздействия на окружающую</w:t>
      </w:r>
      <w:r w:rsidR="003D040C">
        <w:rPr>
          <w:rStyle w:val="130"/>
          <w:sz w:val="24"/>
          <w:szCs w:val="24"/>
        </w:rPr>
        <w:t xml:space="preserve"> </w:t>
      </w:r>
      <w:r w:rsidRPr="00B97F48">
        <w:rPr>
          <w:rStyle w:val="130"/>
          <w:sz w:val="24"/>
          <w:szCs w:val="24"/>
        </w:rPr>
        <w:t>среду. Разработаны задачи и определенны основные направления реализации этого</w:t>
      </w:r>
      <w:r w:rsidR="003D040C">
        <w:rPr>
          <w:rStyle w:val="130"/>
          <w:sz w:val="24"/>
          <w:szCs w:val="24"/>
        </w:rPr>
        <w:t xml:space="preserve"> </w:t>
      </w:r>
      <w:r w:rsidRPr="00B97F48">
        <w:rPr>
          <w:rStyle w:val="130"/>
          <w:sz w:val="24"/>
          <w:szCs w:val="24"/>
        </w:rPr>
        <w:t>национального проекта. Одним из приоритетных направлений является раздельный</w:t>
      </w:r>
      <w:r w:rsidR="003D040C">
        <w:rPr>
          <w:rStyle w:val="130"/>
          <w:sz w:val="24"/>
          <w:szCs w:val="24"/>
        </w:rPr>
        <w:t xml:space="preserve"> </w:t>
      </w:r>
      <w:r w:rsidRPr="00B97F48">
        <w:rPr>
          <w:rStyle w:val="130"/>
          <w:sz w:val="24"/>
          <w:szCs w:val="24"/>
        </w:rPr>
        <w:t>сбор мусора и его переработка. Для решения этой задачи в стране, да и в мире в целом</w:t>
      </w:r>
      <w:r w:rsidR="003D040C">
        <w:rPr>
          <w:rStyle w:val="130"/>
          <w:sz w:val="24"/>
          <w:szCs w:val="24"/>
        </w:rPr>
        <w:t xml:space="preserve"> </w:t>
      </w:r>
      <w:r w:rsidRPr="00B97F48">
        <w:rPr>
          <w:rStyle w:val="130"/>
          <w:sz w:val="24"/>
          <w:szCs w:val="24"/>
        </w:rPr>
        <w:t>создаётся новая отрасль экономики — мусороперерабатывающая. Новая</w:t>
      </w:r>
      <w:r w:rsidR="003D040C">
        <w:rPr>
          <w:rStyle w:val="130"/>
          <w:sz w:val="24"/>
          <w:szCs w:val="24"/>
        </w:rPr>
        <w:t xml:space="preserve"> </w:t>
      </w:r>
      <w:r w:rsidRPr="00B97F48">
        <w:rPr>
          <w:rStyle w:val="130"/>
          <w:sz w:val="24"/>
          <w:szCs w:val="24"/>
        </w:rPr>
        <w:t>инфраструктура предполагает создание и развитие современных</w:t>
      </w:r>
      <w:r w:rsidR="003D040C">
        <w:rPr>
          <w:rStyle w:val="130"/>
          <w:sz w:val="24"/>
          <w:szCs w:val="24"/>
        </w:rPr>
        <w:t xml:space="preserve"> </w:t>
      </w:r>
      <w:r w:rsidRPr="00B97F48">
        <w:rPr>
          <w:rStyle w:val="130"/>
          <w:sz w:val="24"/>
          <w:szCs w:val="24"/>
        </w:rPr>
        <w:t>мусороперерабатывающих комплексов и полигонов, которые должны</w:t>
      </w:r>
      <w:r w:rsidR="003D040C">
        <w:rPr>
          <w:rStyle w:val="130"/>
          <w:sz w:val="24"/>
          <w:szCs w:val="24"/>
        </w:rPr>
        <w:t xml:space="preserve"> </w:t>
      </w:r>
      <w:r w:rsidRPr="00B97F48">
        <w:rPr>
          <w:rStyle w:val="130"/>
          <w:sz w:val="24"/>
          <w:szCs w:val="24"/>
        </w:rPr>
        <w:t>соответствовать мировым экологическим стандартам</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d"/>
          <w:sz w:val="24"/>
          <w:szCs w:val="24"/>
        </w:rPr>
        <w:t>Раздел 1.3. Проектная идеи как образ будущего.</w:t>
      </w:r>
      <w:r w:rsidRPr="00B97F48">
        <w:rPr>
          <w:rStyle w:val="130"/>
          <w:sz w:val="24"/>
          <w:szCs w:val="24"/>
        </w:rPr>
        <w:t xml:space="preserve"> Раздел знакомит учащихся с</w:t>
      </w:r>
      <w:r w:rsidR="003D040C">
        <w:rPr>
          <w:rStyle w:val="130"/>
          <w:sz w:val="24"/>
          <w:szCs w:val="24"/>
        </w:rPr>
        <w:t xml:space="preserve"> </w:t>
      </w:r>
      <w:r w:rsidRPr="00B97F48">
        <w:rPr>
          <w:rStyle w:val="130"/>
          <w:sz w:val="24"/>
          <w:szCs w:val="24"/>
        </w:rPr>
        <w:t>процессом проектирования и его отличием от других профессиональных занятий;</w:t>
      </w:r>
      <w:r w:rsidR="003D040C">
        <w:rPr>
          <w:rStyle w:val="130"/>
          <w:sz w:val="24"/>
          <w:szCs w:val="24"/>
        </w:rPr>
        <w:t xml:space="preserve"> </w:t>
      </w:r>
      <w:r w:rsidRPr="00B97F48">
        <w:rPr>
          <w:rStyle w:val="130"/>
          <w:sz w:val="24"/>
          <w:szCs w:val="24"/>
        </w:rPr>
        <w:t>рассматривает подход к выдвижению экологических проектов разных типов и</w:t>
      </w:r>
      <w:r w:rsidR="003D040C">
        <w:rPr>
          <w:rStyle w:val="130"/>
          <w:sz w:val="24"/>
          <w:szCs w:val="24"/>
        </w:rPr>
        <w:t xml:space="preserve"> </w:t>
      </w:r>
      <w:r w:rsidRPr="00B97F48">
        <w:rPr>
          <w:rStyle w:val="130"/>
          <w:sz w:val="24"/>
          <w:szCs w:val="24"/>
        </w:rPr>
        <w:t>уровней сложности.</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130"/>
          <w:sz w:val="24"/>
          <w:szCs w:val="24"/>
        </w:rPr>
        <w:t>Проектирование заключается в том, чтобы на основании имеющихся данных</w:t>
      </w:r>
      <w:r w:rsidR="003D040C">
        <w:rPr>
          <w:rStyle w:val="130"/>
          <w:sz w:val="24"/>
          <w:szCs w:val="24"/>
        </w:rPr>
        <w:t xml:space="preserve"> </w:t>
      </w:r>
      <w:r w:rsidRPr="00B97F48">
        <w:rPr>
          <w:rStyle w:val="130"/>
          <w:sz w:val="24"/>
          <w:szCs w:val="24"/>
        </w:rPr>
        <w:t>представить существующий в воображении объект и выстроить последовательность</w:t>
      </w:r>
      <w:r w:rsidR="003D040C">
        <w:rPr>
          <w:rStyle w:val="130"/>
          <w:sz w:val="24"/>
          <w:szCs w:val="24"/>
        </w:rPr>
        <w:t xml:space="preserve"> </w:t>
      </w:r>
      <w:r w:rsidRPr="00B97F48">
        <w:rPr>
          <w:rStyle w:val="130"/>
          <w:sz w:val="24"/>
          <w:szCs w:val="24"/>
        </w:rPr>
        <w:t>действий, которые позволят достичь нужного результата. При этом, с одной стороны,</w:t>
      </w:r>
      <w:r w:rsidR="003D040C">
        <w:rPr>
          <w:rStyle w:val="130"/>
          <w:sz w:val="24"/>
          <w:szCs w:val="24"/>
        </w:rPr>
        <w:t xml:space="preserve"> </w:t>
      </w:r>
      <w:r w:rsidRPr="00B97F48">
        <w:rPr>
          <w:rStyle w:val="150"/>
          <w:sz w:val="24"/>
          <w:szCs w:val="24"/>
        </w:rPr>
        <w:t>ещё нет уверенности, что имеются необходимые средства для достижения результата.</w:t>
      </w:r>
      <w:r w:rsidR="003D040C">
        <w:rPr>
          <w:rStyle w:val="150"/>
          <w:sz w:val="24"/>
          <w:szCs w:val="24"/>
        </w:rPr>
        <w:t xml:space="preserve"> </w:t>
      </w:r>
      <w:r w:rsidRPr="00B97F48">
        <w:rPr>
          <w:rStyle w:val="150"/>
          <w:sz w:val="24"/>
          <w:szCs w:val="24"/>
        </w:rPr>
        <w:t>С другой стороны, в процессе проектирования возможна трансформация исходной</w:t>
      </w:r>
      <w:r w:rsidR="003D040C">
        <w:rPr>
          <w:rStyle w:val="150"/>
          <w:sz w:val="24"/>
          <w:szCs w:val="24"/>
        </w:rPr>
        <w:t xml:space="preserve"> </w:t>
      </w:r>
      <w:r w:rsidRPr="00B97F48">
        <w:rPr>
          <w:rStyle w:val="150"/>
          <w:sz w:val="24"/>
          <w:szCs w:val="24"/>
        </w:rPr>
        <w:t>задачи. Проектная работа — это обычно работа в команде, когда способности и</w:t>
      </w:r>
      <w:r w:rsidR="003D040C">
        <w:rPr>
          <w:rStyle w:val="150"/>
          <w:sz w:val="24"/>
          <w:szCs w:val="24"/>
        </w:rPr>
        <w:t xml:space="preserve"> </w:t>
      </w:r>
      <w:r w:rsidRPr="00B97F48">
        <w:rPr>
          <w:rStyle w:val="150"/>
          <w:sz w:val="24"/>
          <w:szCs w:val="24"/>
        </w:rPr>
        <w:t>ресурсы разных людей направлены на достижение общей цели. Основная задача при</w:t>
      </w:r>
      <w:r w:rsidR="003D040C">
        <w:rPr>
          <w:rStyle w:val="150"/>
          <w:sz w:val="24"/>
          <w:szCs w:val="24"/>
        </w:rPr>
        <w:t xml:space="preserve"> </w:t>
      </w:r>
      <w:r w:rsidRPr="00B97F48">
        <w:rPr>
          <w:rStyle w:val="150"/>
          <w:sz w:val="24"/>
          <w:szCs w:val="24"/>
        </w:rPr>
        <w:t>проектировании чего-либо — понять, что вы хотите получить, т. е. определить образ</w:t>
      </w:r>
      <w:r w:rsidR="003D040C">
        <w:rPr>
          <w:rStyle w:val="150"/>
          <w:sz w:val="24"/>
          <w:szCs w:val="24"/>
        </w:rPr>
        <w:t xml:space="preserve"> </w:t>
      </w:r>
      <w:r w:rsidRPr="00B97F48">
        <w:rPr>
          <w:rStyle w:val="150"/>
          <w:sz w:val="24"/>
          <w:szCs w:val="24"/>
        </w:rPr>
        <w:t>желаемого будущего. Масштабный исторический проект, очевидцами которого мы</w:t>
      </w:r>
      <w:r w:rsidR="003D040C">
        <w:rPr>
          <w:rStyle w:val="150"/>
          <w:sz w:val="24"/>
          <w:szCs w:val="24"/>
        </w:rPr>
        <w:t xml:space="preserve"> </w:t>
      </w:r>
      <w:r w:rsidRPr="00B97F48">
        <w:rPr>
          <w:rStyle w:val="150"/>
          <w:sz w:val="24"/>
          <w:szCs w:val="24"/>
        </w:rPr>
        <w:t>стали, — проект «Крымский мост». Этот стратегический объект решает множество</w:t>
      </w:r>
      <w:r w:rsidR="003D040C">
        <w:rPr>
          <w:rStyle w:val="150"/>
          <w:sz w:val="24"/>
          <w:szCs w:val="24"/>
        </w:rPr>
        <w:t xml:space="preserve"> </w:t>
      </w:r>
      <w:r w:rsidRPr="00B97F48">
        <w:rPr>
          <w:rStyle w:val="150"/>
          <w:sz w:val="24"/>
          <w:szCs w:val="24"/>
        </w:rPr>
        <w:t>задач в экономике, политике и экологии.</w:t>
      </w:r>
    </w:p>
    <w:p w:rsidR="00783575" w:rsidRDefault="008363CE" w:rsidP="00ED5903">
      <w:pPr>
        <w:pStyle w:val="51"/>
        <w:shd w:val="clear" w:color="auto" w:fill="auto"/>
        <w:spacing w:after="0" w:line="312" w:lineRule="auto"/>
        <w:ind w:left="20" w:right="20" w:firstLine="400"/>
        <w:jc w:val="both"/>
        <w:rPr>
          <w:rStyle w:val="af0"/>
          <w:sz w:val="24"/>
          <w:szCs w:val="24"/>
        </w:rPr>
      </w:pPr>
      <w:r w:rsidRPr="00B97F48">
        <w:rPr>
          <w:rStyle w:val="af0"/>
          <w:sz w:val="24"/>
          <w:szCs w:val="24"/>
        </w:rPr>
        <w:t>Раздел 1.4. Проекты, которые изменили страну: проект П. А. Столыпина.</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150"/>
          <w:sz w:val="24"/>
          <w:szCs w:val="24"/>
        </w:rPr>
        <w:t>Раздел рассматривает пример масштабного проекта от первоначальной идеи до</w:t>
      </w:r>
      <w:r w:rsidR="003D040C">
        <w:rPr>
          <w:rStyle w:val="150"/>
          <w:sz w:val="24"/>
          <w:szCs w:val="24"/>
        </w:rPr>
        <w:t xml:space="preserve"> </w:t>
      </w:r>
      <w:r w:rsidRPr="00B97F48">
        <w:rPr>
          <w:rStyle w:val="150"/>
          <w:sz w:val="24"/>
          <w:szCs w:val="24"/>
        </w:rPr>
        <w:t>полной реализации.</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150"/>
          <w:sz w:val="24"/>
          <w:szCs w:val="24"/>
        </w:rPr>
        <w:t>Более 120 лет служит нашей стране Транссибирская железнодорожная</w:t>
      </w:r>
      <w:r w:rsidR="003D040C">
        <w:rPr>
          <w:rStyle w:val="150"/>
          <w:sz w:val="24"/>
          <w:szCs w:val="24"/>
        </w:rPr>
        <w:t xml:space="preserve"> </w:t>
      </w:r>
      <w:r w:rsidRPr="00B97F48">
        <w:rPr>
          <w:rStyle w:val="150"/>
          <w:sz w:val="24"/>
          <w:szCs w:val="24"/>
        </w:rPr>
        <w:t>магистраль. Самым активным сторонником данного проекта являлся Пётр</w:t>
      </w:r>
      <w:r w:rsidR="003D040C">
        <w:rPr>
          <w:rStyle w:val="150"/>
          <w:sz w:val="24"/>
          <w:szCs w:val="24"/>
        </w:rPr>
        <w:t xml:space="preserve"> </w:t>
      </w:r>
      <w:r w:rsidRPr="00B97F48">
        <w:rPr>
          <w:rStyle w:val="150"/>
          <w:sz w:val="24"/>
          <w:szCs w:val="24"/>
        </w:rPr>
        <w:t>Аркадьевич Столыпин — в то время председатель Совета министров России.</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0"/>
          <w:sz w:val="24"/>
          <w:szCs w:val="24"/>
        </w:rPr>
        <w:t>Раздел 1.5. Техническое проектирование и конструирование как типы</w:t>
      </w:r>
      <w:r w:rsidR="003D040C">
        <w:rPr>
          <w:rStyle w:val="af0"/>
          <w:sz w:val="24"/>
          <w:szCs w:val="24"/>
        </w:rPr>
        <w:t xml:space="preserve"> </w:t>
      </w:r>
      <w:r w:rsidRPr="00B97F48">
        <w:rPr>
          <w:rStyle w:val="af0"/>
          <w:sz w:val="24"/>
          <w:szCs w:val="24"/>
        </w:rPr>
        <w:t>деятельности.</w:t>
      </w:r>
      <w:r w:rsidRPr="00B97F48">
        <w:rPr>
          <w:rStyle w:val="150"/>
          <w:sz w:val="24"/>
          <w:szCs w:val="24"/>
        </w:rPr>
        <w:t xml:space="preserve"> Раздел посвящён разбору понятий: проектно-конструкторская</w:t>
      </w:r>
      <w:r w:rsidR="003D040C">
        <w:rPr>
          <w:rStyle w:val="150"/>
          <w:sz w:val="24"/>
          <w:szCs w:val="24"/>
        </w:rPr>
        <w:t xml:space="preserve"> </w:t>
      </w:r>
      <w:r w:rsidRPr="00B97F48">
        <w:rPr>
          <w:rStyle w:val="150"/>
          <w:sz w:val="24"/>
          <w:szCs w:val="24"/>
        </w:rPr>
        <w:t>деятельность, конструирование, техническое проектирование. В нём</w:t>
      </w:r>
      <w:r w:rsidR="003D040C">
        <w:rPr>
          <w:rStyle w:val="150"/>
          <w:sz w:val="24"/>
          <w:szCs w:val="24"/>
        </w:rPr>
        <w:t xml:space="preserve"> </w:t>
      </w:r>
      <w:r w:rsidRPr="00B97F48">
        <w:rPr>
          <w:rStyle w:val="150"/>
          <w:sz w:val="24"/>
          <w:szCs w:val="24"/>
        </w:rPr>
        <w:t>рассматриваются этапы процесса конструирования, различия между</w:t>
      </w:r>
      <w:r w:rsidR="003D040C">
        <w:rPr>
          <w:rStyle w:val="150"/>
          <w:sz w:val="24"/>
          <w:szCs w:val="24"/>
        </w:rPr>
        <w:t xml:space="preserve"> </w:t>
      </w:r>
      <w:r w:rsidRPr="00B97F48">
        <w:rPr>
          <w:rStyle w:val="150"/>
          <w:sz w:val="24"/>
          <w:szCs w:val="24"/>
        </w:rPr>
        <w:t>конструированием и проектированием, экологические последствия проектов.</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150"/>
          <w:sz w:val="24"/>
          <w:szCs w:val="24"/>
        </w:rPr>
        <w:t>Проектно-конструкторская деятельность подразумевает тесную связь двух типов</w:t>
      </w:r>
      <w:r w:rsidR="003D040C">
        <w:rPr>
          <w:rStyle w:val="150"/>
          <w:sz w:val="24"/>
          <w:szCs w:val="24"/>
        </w:rPr>
        <w:t xml:space="preserve"> </w:t>
      </w:r>
      <w:r w:rsidRPr="00B97F48">
        <w:rPr>
          <w:rStyle w:val="150"/>
          <w:sz w:val="24"/>
          <w:szCs w:val="24"/>
        </w:rPr>
        <w:t>деятельности: проектирования и конструирования. Это основные инструменты, с</w:t>
      </w:r>
      <w:r w:rsidR="003D040C">
        <w:rPr>
          <w:rStyle w:val="150"/>
          <w:sz w:val="24"/>
          <w:szCs w:val="24"/>
        </w:rPr>
        <w:t xml:space="preserve"> </w:t>
      </w:r>
      <w:r w:rsidRPr="00B97F48">
        <w:rPr>
          <w:rStyle w:val="150"/>
          <w:sz w:val="24"/>
          <w:szCs w:val="24"/>
        </w:rPr>
        <w:t>помощью которых человек может изменять искусственную среду. В основе</w:t>
      </w:r>
      <w:r w:rsidR="003D040C">
        <w:rPr>
          <w:rStyle w:val="150"/>
          <w:sz w:val="24"/>
          <w:szCs w:val="24"/>
        </w:rPr>
        <w:t xml:space="preserve"> </w:t>
      </w:r>
      <w:r w:rsidRPr="00B97F48">
        <w:rPr>
          <w:rStyle w:val="150"/>
          <w:sz w:val="24"/>
          <w:szCs w:val="24"/>
        </w:rPr>
        <w:t>проектирования лежат процессы, которые обеспечиваются наличием разных</w:t>
      </w:r>
      <w:r w:rsidR="003D040C">
        <w:rPr>
          <w:rStyle w:val="150"/>
          <w:sz w:val="24"/>
          <w:szCs w:val="24"/>
        </w:rPr>
        <w:t xml:space="preserve"> </w:t>
      </w:r>
      <w:r w:rsidRPr="00B97F48">
        <w:rPr>
          <w:rStyle w:val="150"/>
          <w:sz w:val="24"/>
          <w:szCs w:val="24"/>
        </w:rPr>
        <w:t>позиций. В основе конструирования — создание структуры, которая обеспечивает</w:t>
      </w:r>
      <w:r w:rsidR="003D040C">
        <w:rPr>
          <w:rStyle w:val="150"/>
          <w:sz w:val="24"/>
          <w:szCs w:val="24"/>
        </w:rPr>
        <w:t xml:space="preserve"> </w:t>
      </w:r>
      <w:r w:rsidRPr="00B97F48">
        <w:rPr>
          <w:rStyle w:val="150"/>
          <w:sz w:val="24"/>
          <w:szCs w:val="24"/>
        </w:rPr>
        <w:t>выполнение заданной функции.</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0"/>
          <w:sz w:val="24"/>
          <w:szCs w:val="24"/>
        </w:rPr>
        <w:t>Раздел 1.6. Социальное проектирование: как сделать лучше среду, в</w:t>
      </w:r>
      <w:r w:rsidR="003D040C">
        <w:rPr>
          <w:rStyle w:val="af0"/>
          <w:sz w:val="24"/>
          <w:szCs w:val="24"/>
        </w:rPr>
        <w:t xml:space="preserve"> </w:t>
      </w:r>
      <w:r w:rsidRPr="00B97F48">
        <w:rPr>
          <w:rStyle w:val="af0"/>
          <w:sz w:val="24"/>
          <w:szCs w:val="24"/>
        </w:rPr>
        <w:t>которой мы живём.</w:t>
      </w:r>
      <w:r w:rsidRPr="00B97F48">
        <w:rPr>
          <w:rStyle w:val="150"/>
          <w:sz w:val="24"/>
          <w:szCs w:val="24"/>
        </w:rPr>
        <w:t xml:space="preserve"> Раздел рассматривает социальное проектирование как способ</w:t>
      </w:r>
      <w:r w:rsidR="003D040C">
        <w:rPr>
          <w:rStyle w:val="150"/>
          <w:sz w:val="24"/>
          <w:szCs w:val="24"/>
        </w:rPr>
        <w:t xml:space="preserve"> </w:t>
      </w:r>
      <w:r w:rsidRPr="00B97F48">
        <w:rPr>
          <w:rStyle w:val="150"/>
          <w:sz w:val="24"/>
          <w:szCs w:val="24"/>
        </w:rPr>
        <w:t>улучшить социальную сферу и закрепить определённые ценности в обществе;</w:t>
      </w:r>
      <w:r w:rsidR="003D040C">
        <w:rPr>
          <w:rStyle w:val="150"/>
          <w:sz w:val="24"/>
          <w:szCs w:val="24"/>
        </w:rPr>
        <w:t xml:space="preserve"> </w:t>
      </w:r>
      <w:r w:rsidRPr="00B97F48">
        <w:rPr>
          <w:rStyle w:val="150"/>
          <w:sz w:val="24"/>
          <w:szCs w:val="24"/>
        </w:rPr>
        <w:t>описывает социальные проекты, имеющие экологическую составляющую.</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150"/>
          <w:sz w:val="24"/>
          <w:szCs w:val="24"/>
        </w:rPr>
        <w:t>Кратко сущность социального проектирования можно выразить следующим</w:t>
      </w:r>
      <w:r w:rsidR="003D040C">
        <w:rPr>
          <w:rStyle w:val="150"/>
          <w:sz w:val="24"/>
          <w:szCs w:val="24"/>
        </w:rPr>
        <w:t xml:space="preserve"> </w:t>
      </w:r>
      <w:r w:rsidRPr="00B97F48">
        <w:rPr>
          <w:rStyle w:val="150"/>
          <w:sz w:val="24"/>
          <w:szCs w:val="24"/>
        </w:rPr>
        <w:t>образом: у нас есть настоящее, где имеется общественно значимая проблема, и мы</w:t>
      </w:r>
      <w:r w:rsidR="003D040C">
        <w:rPr>
          <w:rStyle w:val="150"/>
          <w:sz w:val="24"/>
          <w:szCs w:val="24"/>
        </w:rPr>
        <w:t xml:space="preserve"> </w:t>
      </w:r>
      <w:r w:rsidRPr="00B97F48">
        <w:rPr>
          <w:rStyle w:val="150"/>
          <w:sz w:val="24"/>
          <w:szCs w:val="24"/>
        </w:rPr>
        <w:t>видим будущее, которое улучшится благодаря реализации нашего проекта.</w:t>
      </w:r>
      <w:r w:rsidR="003D040C">
        <w:rPr>
          <w:rStyle w:val="150"/>
          <w:sz w:val="24"/>
          <w:szCs w:val="24"/>
        </w:rPr>
        <w:t xml:space="preserve"> </w:t>
      </w:r>
      <w:r w:rsidRPr="00B97F48">
        <w:rPr>
          <w:rStyle w:val="150"/>
          <w:sz w:val="24"/>
          <w:szCs w:val="24"/>
        </w:rPr>
        <w:t>Социальные проекты могут иметь экологическое направление.</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0"/>
          <w:sz w:val="24"/>
          <w:szCs w:val="24"/>
        </w:rPr>
        <w:t>Раздел 1.7. Волонтёрские проекты и сообщества.</w:t>
      </w:r>
      <w:r w:rsidRPr="00B97F48">
        <w:rPr>
          <w:rStyle w:val="150"/>
          <w:sz w:val="24"/>
          <w:szCs w:val="24"/>
        </w:rPr>
        <w:t xml:space="preserve"> Раздел знакомит учащихся с</w:t>
      </w:r>
      <w:r w:rsidR="003D040C">
        <w:rPr>
          <w:rStyle w:val="150"/>
          <w:sz w:val="24"/>
          <w:szCs w:val="24"/>
        </w:rPr>
        <w:t xml:space="preserve"> </w:t>
      </w:r>
      <w:r w:rsidRPr="00B97F48">
        <w:rPr>
          <w:rStyle w:val="150"/>
          <w:sz w:val="24"/>
          <w:szCs w:val="24"/>
        </w:rPr>
        <w:t>видами волонтёрских проектов: социокультурными, информационно-консультативными, экологическими; рассматривает деятельность волонтёрских</w:t>
      </w:r>
      <w:r w:rsidR="003D040C">
        <w:rPr>
          <w:rStyle w:val="150"/>
          <w:sz w:val="24"/>
          <w:szCs w:val="24"/>
        </w:rPr>
        <w:t xml:space="preserve"> </w:t>
      </w:r>
      <w:r w:rsidRPr="00B97F48">
        <w:rPr>
          <w:rStyle w:val="150"/>
          <w:sz w:val="24"/>
          <w:szCs w:val="24"/>
        </w:rPr>
        <w:t>организаций.</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150"/>
          <w:sz w:val="24"/>
          <w:szCs w:val="24"/>
        </w:rPr>
        <w:t>Волонтёрские проекты — это проекты, которые всегда находят положительный</w:t>
      </w:r>
      <w:r w:rsidR="003D040C">
        <w:rPr>
          <w:rStyle w:val="150"/>
          <w:sz w:val="24"/>
          <w:szCs w:val="24"/>
        </w:rPr>
        <w:t xml:space="preserve"> </w:t>
      </w:r>
      <w:r w:rsidRPr="00B97F48">
        <w:rPr>
          <w:rStyle w:val="150"/>
          <w:sz w:val="24"/>
          <w:szCs w:val="24"/>
        </w:rPr>
        <w:t>отклик в обществе. Их реализуют люди, чувствующие личную ответственность за</w:t>
      </w:r>
      <w:r w:rsidR="003D040C">
        <w:rPr>
          <w:rStyle w:val="150"/>
          <w:sz w:val="24"/>
          <w:szCs w:val="24"/>
        </w:rPr>
        <w:t xml:space="preserve"> </w:t>
      </w:r>
      <w:r w:rsidRPr="00B97F48">
        <w:rPr>
          <w:rStyle w:val="150"/>
          <w:sz w:val="24"/>
          <w:szCs w:val="24"/>
        </w:rPr>
        <w:t>происходящее и готовые бескорыстно прийти на помощь. Особое место занимают</w:t>
      </w:r>
      <w:r w:rsidR="003D040C">
        <w:rPr>
          <w:rStyle w:val="150"/>
          <w:sz w:val="24"/>
          <w:szCs w:val="24"/>
        </w:rPr>
        <w:t xml:space="preserve"> </w:t>
      </w:r>
      <w:r w:rsidRPr="00B97F48">
        <w:rPr>
          <w:rStyle w:val="150"/>
          <w:sz w:val="24"/>
          <w:szCs w:val="24"/>
        </w:rPr>
        <w:t>экологические волонтёрские проекты. Это объясняется актуальностью проблемы</w:t>
      </w:r>
      <w:r w:rsidR="003D040C">
        <w:rPr>
          <w:rStyle w:val="150"/>
          <w:sz w:val="24"/>
          <w:szCs w:val="24"/>
        </w:rPr>
        <w:t xml:space="preserve"> </w:t>
      </w:r>
      <w:r w:rsidRPr="00B97F48">
        <w:rPr>
          <w:rStyle w:val="150"/>
          <w:sz w:val="24"/>
          <w:szCs w:val="24"/>
        </w:rPr>
        <w:t>защиты окружающей среды, сохранения редких и исчезающих видов животных и</w:t>
      </w:r>
      <w:r w:rsidR="003D040C">
        <w:rPr>
          <w:rStyle w:val="150"/>
          <w:sz w:val="24"/>
          <w:szCs w:val="24"/>
        </w:rPr>
        <w:t xml:space="preserve"> </w:t>
      </w:r>
      <w:r w:rsidRPr="00B97F48">
        <w:rPr>
          <w:rStyle w:val="150"/>
          <w:sz w:val="24"/>
          <w:szCs w:val="24"/>
        </w:rPr>
        <w:t>растений, помощи диким и домашним животным.</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0"/>
          <w:sz w:val="24"/>
          <w:szCs w:val="24"/>
        </w:rPr>
        <w:t>Раздел 1.8. Анализируем проекты сверстников: социальный проект «Дети</w:t>
      </w:r>
      <w:r w:rsidR="003D040C">
        <w:rPr>
          <w:rStyle w:val="af0"/>
          <w:sz w:val="24"/>
          <w:szCs w:val="24"/>
        </w:rPr>
        <w:t xml:space="preserve"> </w:t>
      </w:r>
      <w:r w:rsidRPr="00B97F48">
        <w:rPr>
          <w:rStyle w:val="af0"/>
          <w:sz w:val="24"/>
          <w:szCs w:val="24"/>
        </w:rPr>
        <w:t xml:space="preserve">одного </w:t>
      </w:r>
      <w:r w:rsidR="00165B88" w:rsidRPr="00B97F48">
        <w:rPr>
          <w:rStyle w:val="af0"/>
          <w:sz w:val="24"/>
          <w:szCs w:val="24"/>
        </w:rPr>
        <w:t>С</w:t>
      </w:r>
      <w:r w:rsidRPr="00B97F48">
        <w:rPr>
          <w:rStyle w:val="af0"/>
          <w:sz w:val="24"/>
          <w:szCs w:val="24"/>
        </w:rPr>
        <w:t>олнца».</w:t>
      </w:r>
      <w:r w:rsidRPr="00B97F48">
        <w:rPr>
          <w:rStyle w:val="150"/>
          <w:sz w:val="24"/>
          <w:szCs w:val="24"/>
        </w:rPr>
        <w:t xml:space="preserve"> Раздел посвящён обсуждению </w:t>
      </w:r>
      <w:r w:rsidR="00165B88" w:rsidRPr="00B97F48">
        <w:rPr>
          <w:rStyle w:val="150"/>
          <w:sz w:val="24"/>
          <w:szCs w:val="24"/>
        </w:rPr>
        <w:t>социального проекта, разработанного</w:t>
      </w:r>
      <w:r w:rsidR="003D040C">
        <w:rPr>
          <w:rStyle w:val="150"/>
          <w:sz w:val="24"/>
          <w:szCs w:val="24"/>
        </w:rPr>
        <w:t xml:space="preserve"> </w:t>
      </w:r>
      <w:r w:rsidR="00165B88" w:rsidRPr="00B97F48">
        <w:rPr>
          <w:rStyle w:val="150"/>
          <w:sz w:val="24"/>
          <w:szCs w:val="24"/>
        </w:rPr>
        <w:t>и реализованного школьницей</w:t>
      </w:r>
      <w:r w:rsidRPr="00B97F48">
        <w:rPr>
          <w:rStyle w:val="150"/>
          <w:sz w:val="24"/>
          <w:szCs w:val="24"/>
        </w:rPr>
        <w:t>.</w:t>
      </w:r>
    </w:p>
    <w:p w:rsidR="005B3241" w:rsidRPr="00B97F48" w:rsidRDefault="008363CE" w:rsidP="00ED5903">
      <w:pPr>
        <w:pStyle w:val="51"/>
        <w:shd w:val="clear" w:color="auto" w:fill="auto"/>
        <w:spacing w:after="0" w:line="312" w:lineRule="auto"/>
        <w:ind w:right="20" w:firstLine="400"/>
        <w:jc w:val="both"/>
        <w:rPr>
          <w:sz w:val="24"/>
          <w:szCs w:val="24"/>
        </w:rPr>
      </w:pPr>
      <w:r w:rsidRPr="00B97F48">
        <w:rPr>
          <w:rStyle w:val="af2"/>
          <w:sz w:val="24"/>
          <w:szCs w:val="24"/>
        </w:rPr>
        <w:t xml:space="preserve">Раздел 1.9. Анализируем проекты сверстников: возможности </w:t>
      </w:r>
      <w:r w:rsidRPr="00B97F48">
        <w:rPr>
          <w:rStyle w:val="af2"/>
          <w:sz w:val="24"/>
          <w:szCs w:val="24"/>
          <w:lang w:val="en-US"/>
        </w:rPr>
        <w:t>IT</w:t>
      </w:r>
      <w:r w:rsidRPr="00B97F48">
        <w:rPr>
          <w:rStyle w:val="af2"/>
          <w:sz w:val="24"/>
          <w:szCs w:val="24"/>
        </w:rPr>
        <w:t>-технологий</w:t>
      </w:r>
      <w:r w:rsidR="003D040C">
        <w:rPr>
          <w:rStyle w:val="af2"/>
          <w:sz w:val="24"/>
          <w:szCs w:val="24"/>
        </w:rPr>
        <w:t xml:space="preserve"> </w:t>
      </w:r>
      <w:r w:rsidRPr="00B97F48">
        <w:rPr>
          <w:rStyle w:val="af2"/>
          <w:sz w:val="24"/>
          <w:szCs w:val="24"/>
        </w:rPr>
        <w:t>для междисциплинарных проектов.</w:t>
      </w:r>
      <w:r w:rsidRPr="00B97F48">
        <w:rPr>
          <w:rStyle w:val="17"/>
          <w:sz w:val="24"/>
          <w:szCs w:val="24"/>
        </w:rPr>
        <w:t xml:space="preserve"> Раздел рассматривает примеры школьных</w:t>
      </w:r>
      <w:r w:rsidR="003D040C">
        <w:rPr>
          <w:rStyle w:val="17"/>
          <w:sz w:val="24"/>
          <w:szCs w:val="24"/>
        </w:rPr>
        <w:t xml:space="preserve"> </w:t>
      </w:r>
      <w:r w:rsidRPr="00B97F48">
        <w:rPr>
          <w:rStyle w:val="17"/>
          <w:sz w:val="24"/>
          <w:szCs w:val="24"/>
        </w:rPr>
        <w:t>проектов, выполненных с использованием различных программных средств и</w:t>
      </w:r>
      <w:r w:rsidR="003D040C">
        <w:rPr>
          <w:rStyle w:val="17"/>
          <w:sz w:val="24"/>
          <w:szCs w:val="24"/>
        </w:rPr>
        <w:t xml:space="preserve"> </w:t>
      </w:r>
      <w:r w:rsidRPr="00B97F48">
        <w:rPr>
          <w:rStyle w:val="17"/>
          <w:sz w:val="24"/>
          <w:szCs w:val="24"/>
        </w:rPr>
        <w:t>оборудования для решения практических задач в разных сферах человеческой</w:t>
      </w:r>
      <w:r w:rsidR="003D040C">
        <w:rPr>
          <w:rStyle w:val="17"/>
          <w:sz w:val="24"/>
          <w:szCs w:val="24"/>
        </w:rPr>
        <w:t xml:space="preserve"> </w:t>
      </w:r>
      <w:r w:rsidRPr="00B97F48">
        <w:rPr>
          <w:rStyle w:val="17"/>
          <w:sz w:val="24"/>
          <w:szCs w:val="24"/>
        </w:rPr>
        <w:t>деятельности.</w:t>
      </w:r>
    </w:p>
    <w:p w:rsidR="005B3241" w:rsidRPr="00B97F48" w:rsidRDefault="008363CE" w:rsidP="00ED5903">
      <w:pPr>
        <w:pStyle w:val="70"/>
        <w:shd w:val="clear" w:color="auto" w:fill="auto"/>
        <w:spacing w:before="0" w:after="0" w:line="312" w:lineRule="auto"/>
        <w:ind w:firstLine="400"/>
        <w:jc w:val="both"/>
        <w:rPr>
          <w:sz w:val="24"/>
          <w:szCs w:val="24"/>
        </w:rPr>
      </w:pPr>
      <w:r w:rsidRPr="00B97F48">
        <w:rPr>
          <w:rStyle w:val="74"/>
          <w:sz w:val="24"/>
          <w:szCs w:val="24"/>
        </w:rPr>
        <w:t>Раздел 1.10. Исследование как элемент проекта и как тип деятельности.</w:t>
      </w:r>
    </w:p>
    <w:p w:rsidR="005B3241" w:rsidRPr="00B97F48" w:rsidRDefault="008363CE" w:rsidP="00ED5903">
      <w:pPr>
        <w:pStyle w:val="51"/>
        <w:shd w:val="clear" w:color="auto" w:fill="auto"/>
        <w:spacing w:after="180" w:line="312" w:lineRule="auto"/>
        <w:ind w:right="20" w:firstLine="0"/>
        <w:jc w:val="both"/>
        <w:rPr>
          <w:sz w:val="24"/>
          <w:szCs w:val="24"/>
        </w:rPr>
      </w:pPr>
      <w:r w:rsidRPr="00B97F48">
        <w:rPr>
          <w:rStyle w:val="17"/>
          <w:sz w:val="24"/>
          <w:szCs w:val="24"/>
        </w:rPr>
        <w:t>Раздел посвящён изучению основных элементов и понятий: исследование, цель,</w:t>
      </w:r>
      <w:r w:rsidR="003D040C">
        <w:rPr>
          <w:rStyle w:val="17"/>
          <w:sz w:val="24"/>
          <w:szCs w:val="24"/>
        </w:rPr>
        <w:t xml:space="preserve"> </w:t>
      </w:r>
      <w:r w:rsidRPr="00B97F48">
        <w:rPr>
          <w:rStyle w:val="17"/>
          <w:sz w:val="24"/>
          <w:szCs w:val="24"/>
        </w:rPr>
        <w:t>задача, объект, предмет, метод и субъект исследования.</w:t>
      </w:r>
    </w:p>
    <w:p w:rsidR="005B3241" w:rsidRPr="00DB0082" w:rsidRDefault="008363CE" w:rsidP="00ED5903">
      <w:pPr>
        <w:pStyle w:val="51"/>
        <w:shd w:val="clear" w:color="auto" w:fill="auto"/>
        <w:spacing w:after="0" w:line="312" w:lineRule="auto"/>
        <w:ind w:left="1440" w:firstLine="0"/>
        <w:jc w:val="left"/>
        <w:rPr>
          <w:b/>
          <w:sz w:val="24"/>
          <w:szCs w:val="24"/>
        </w:rPr>
      </w:pPr>
      <w:r w:rsidRPr="00DB0082">
        <w:rPr>
          <w:rStyle w:val="17"/>
          <w:b/>
          <w:sz w:val="24"/>
          <w:szCs w:val="24"/>
        </w:rPr>
        <w:t>МОДУЛЬ 2. Самоопределение: какую проблему решаем</w:t>
      </w:r>
    </w:p>
    <w:p w:rsidR="005B3241" w:rsidRPr="00B97F48" w:rsidRDefault="008363CE" w:rsidP="00ED5903">
      <w:pPr>
        <w:pStyle w:val="51"/>
        <w:shd w:val="clear" w:color="auto" w:fill="auto"/>
        <w:spacing w:after="0" w:line="312" w:lineRule="auto"/>
        <w:ind w:right="20" w:firstLine="400"/>
        <w:jc w:val="both"/>
        <w:rPr>
          <w:sz w:val="24"/>
          <w:szCs w:val="24"/>
        </w:rPr>
      </w:pPr>
      <w:r w:rsidRPr="00B97F48">
        <w:rPr>
          <w:rStyle w:val="17"/>
          <w:sz w:val="24"/>
          <w:szCs w:val="24"/>
        </w:rPr>
        <w:t>Модуль посвящён самостоятельной работе обучающихся с ключевыми</w:t>
      </w:r>
      <w:r w:rsidR="003D040C">
        <w:rPr>
          <w:rStyle w:val="17"/>
          <w:sz w:val="24"/>
          <w:szCs w:val="24"/>
        </w:rPr>
        <w:t xml:space="preserve"> </w:t>
      </w:r>
      <w:r w:rsidRPr="00B97F48">
        <w:rPr>
          <w:rStyle w:val="17"/>
          <w:sz w:val="24"/>
          <w:szCs w:val="24"/>
        </w:rPr>
        <w:t>элементами проекта.</w:t>
      </w:r>
    </w:p>
    <w:p w:rsidR="005B3241" w:rsidRPr="00B97F48" w:rsidRDefault="008363CE" w:rsidP="00ED5903">
      <w:pPr>
        <w:pStyle w:val="51"/>
        <w:shd w:val="clear" w:color="auto" w:fill="auto"/>
        <w:spacing w:after="0" w:line="312" w:lineRule="auto"/>
        <w:ind w:right="20" w:firstLine="400"/>
        <w:jc w:val="both"/>
        <w:rPr>
          <w:sz w:val="24"/>
          <w:szCs w:val="24"/>
        </w:rPr>
      </w:pPr>
      <w:r w:rsidRPr="00B97F48">
        <w:rPr>
          <w:rStyle w:val="af2"/>
          <w:sz w:val="24"/>
          <w:szCs w:val="24"/>
        </w:rPr>
        <w:t xml:space="preserve">Раздел 2.1. Проекты и технологии: </w:t>
      </w:r>
      <w:r w:rsidR="00165B88" w:rsidRPr="00B97F48">
        <w:rPr>
          <w:rStyle w:val="af2"/>
          <w:sz w:val="24"/>
          <w:szCs w:val="24"/>
        </w:rPr>
        <w:t>выбираем сферы</w:t>
      </w:r>
      <w:r w:rsidRPr="00B97F48">
        <w:rPr>
          <w:rStyle w:val="af2"/>
          <w:sz w:val="24"/>
          <w:szCs w:val="24"/>
        </w:rPr>
        <w:t xml:space="preserve"> деятельности.</w:t>
      </w:r>
      <w:r w:rsidR="003D040C">
        <w:rPr>
          <w:rStyle w:val="af2"/>
          <w:sz w:val="24"/>
          <w:szCs w:val="24"/>
        </w:rPr>
        <w:t xml:space="preserve"> </w:t>
      </w:r>
      <w:r w:rsidRPr="00B97F48">
        <w:rPr>
          <w:rStyle w:val="17"/>
          <w:sz w:val="24"/>
          <w:szCs w:val="24"/>
        </w:rPr>
        <w:t>Раздел разбирает приоритетные направления научно-технологического и социально-экономического развития, анализирует возможности реализации конкретных</w:t>
      </w:r>
      <w:r w:rsidR="003D040C">
        <w:rPr>
          <w:rStyle w:val="17"/>
          <w:sz w:val="24"/>
          <w:szCs w:val="24"/>
        </w:rPr>
        <w:t xml:space="preserve"> </w:t>
      </w:r>
      <w:r w:rsidRPr="00B97F48">
        <w:rPr>
          <w:rStyle w:val="17"/>
          <w:sz w:val="24"/>
          <w:szCs w:val="24"/>
        </w:rPr>
        <w:t>программ; объясняет такие понятия, как «глобальные и экологические проблемы»,«экологическая катастрофа».</w:t>
      </w:r>
    </w:p>
    <w:p w:rsidR="005B3241" w:rsidRPr="00B97F48" w:rsidRDefault="008363CE" w:rsidP="00ED5903">
      <w:pPr>
        <w:pStyle w:val="51"/>
        <w:shd w:val="clear" w:color="auto" w:fill="auto"/>
        <w:spacing w:after="0" w:line="312" w:lineRule="auto"/>
        <w:ind w:right="20" w:firstLine="400"/>
        <w:jc w:val="both"/>
        <w:rPr>
          <w:sz w:val="24"/>
          <w:szCs w:val="24"/>
        </w:rPr>
      </w:pPr>
      <w:r w:rsidRPr="00B97F48">
        <w:rPr>
          <w:rStyle w:val="af2"/>
          <w:sz w:val="24"/>
          <w:szCs w:val="24"/>
        </w:rPr>
        <w:t>Раздел 2.2. Создаём элементы образа будущего: что хотим изменить своим</w:t>
      </w:r>
      <w:r w:rsidR="003D040C">
        <w:rPr>
          <w:rStyle w:val="af2"/>
          <w:sz w:val="24"/>
          <w:szCs w:val="24"/>
        </w:rPr>
        <w:t xml:space="preserve"> </w:t>
      </w:r>
      <w:r w:rsidRPr="00B97F48">
        <w:rPr>
          <w:rStyle w:val="af2"/>
          <w:sz w:val="24"/>
          <w:szCs w:val="24"/>
        </w:rPr>
        <w:t>проектом.</w:t>
      </w:r>
      <w:r w:rsidRPr="00B97F48">
        <w:rPr>
          <w:rStyle w:val="17"/>
          <w:sz w:val="24"/>
          <w:szCs w:val="24"/>
        </w:rPr>
        <w:t xml:space="preserve"> Раздел предлагает учащимся потренироваться в создании образа</w:t>
      </w:r>
      <w:r w:rsidR="003D040C">
        <w:rPr>
          <w:rStyle w:val="17"/>
          <w:sz w:val="24"/>
          <w:szCs w:val="24"/>
        </w:rPr>
        <w:t xml:space="preserve"> </w:t>
      </w:r>
      <w:r w:rsidRPr="00B97F48">
        <w:rPr>
          <w:rStyle w:val="17"/>
          <w:sz w:val="24"/>
          <w:szCs w:val="24"/>
        </w:rPr>
        <w:t>будущего; подробно рассматривает экологические проблемы Москвы и Московской</w:t>
      </w:r>
      <w:r w:rsidR="003D040C">
        <w:rPr>
          <w:rStyle w:val="17"/>
          <w:sz w:val="24"/>
          <w:szCs w:val="24"/>
        </w:rPr>
        <w:t xml:space="preserve"> </w:t>
      </w:r>
      <w:r w:rsidRPr="00B97F48">
        <w:rPr>
          <w:rStyle w:val="17"/>
          <w:sz w:val="24"/>
          <w:szCs w:val="24"/>
        </w:rPr>
        <w:t>области и возможности их решения.</w:t>
      </w:r>
    </w:p>
    <w:p w:rsidR="005B3241" w:rsidRPr="00B97F48" w:rsidRDefault="008363CE" w:rsidP="00ED5903">
      <w:pPr>
        <w:pStyle w:val="51"/>
        <w:shd w:val="clear" w:color="auto" w:fill="auto"/>
        <w:spacing w:after="0" w:line="312" w:lineRule="auto"/>
        <w:ind w:right="20" w:firstLine="400"/>
        <w:jc w:val="both"/>
        <w:rPr>
          <w:sz w:val="24"/>
          <w:szCs w:val="24"/>
        </w:rPr>
      </w:pPr>
      <w:r w:rsidRPr="00B97F48">
        <w:rPr>
          <w:rStyle w:val="af2"/>
          <w:sz w:val="24"/>
          <w:szCs w:val="24"/>
        </w:rPr>
        <w:t>Раздел 2.3. Формируем отношение к проблемам: препятствие или</w:t>
      </w:r>
      <w:r w:rsidR="003D040C">
        <w:rPr>
          <w:rStyle w:val="af2"/>
          <w:sz w:val="24"/>
          <w:szCs w:val="24"/>
        </w:rPr>
        <w:t xml:space="preserve"> </w:t>
      </w:r>
      <w:r w:rsidRPr="00B97F48">
        <w:rPr>
          <w:rStyle w:val="af2"/>
          <w:sz w:val="24"/>
          <w:szCs w:val="24"/>
        </w:rPr>
        <w:t>побуждение к действию?</w:t>
      </w:r>
      <w:r w:rsidRPr="00B97F48">
        <w:rPr>
          <w:rStyle w:val="17"/>
          <w:sz w:val="24"/>
          <w:szCs w:val="24"/>
        </w:rPr>
        <w:t xml:space="preserve"> Раздел предлагает учащимся определить проблемную</w:t>
      </w:r>
      <w:r w:rsidR="00EA0532">
        <w:rPr>
          <w:rStyle w:val="17"/>
          <w:sz w:val="24"/>
          <w:szCs w:val="24"/>
        </w:rPr>
        <w:t xml:space="preserve"> </w:t>
      </w:r>
      <w:r w:rsidRPr="00B97F48">
        <w:rPr>
          <w:rStyle w:val="17"/>
          <w:sz w:val="24"/>
          <w:szCs w:val="24"/>
        </w:rPr>
        <w:t>область жизнедеятельности человека для дальнейшего выбора точки приложения</w:t>
      </w:r>
      <w:r w:rsidR="00EA0532">
        <w:rPr>
          <w:rStyle w:val="17"/>
          <w:sz w:val="24"/>
          <w:szCs w:val="24"/>
        </w:rPr>
        <w:t xml:space="preserve"> </w:t>
      </w:r>
      <w:r w:rsidRPr="00B97F48">
        <w:rPr>
          <w:rStyle w:val="17"/>
          <w:sz w:val="24"/>
          <w:szCs w:val="24"/>
        </w:rPr>
        <w:t>своих сил; рассматривает экологическую акцию «День экологического долга».</w:t>
      </w:r>
    </w:p>
    <w:p w:rsidR="005B3241" w:rsidRPr="00B97F48" w:rsidRDefault="008363CE" w:rsidP="00ED5903">
      <w:pPr>
        <w:pStyle w:val="51"/>
        <w:shd w:val="clear" w:color="auto" w:fill="auto"/>
        <w:spacing w:after="0" w:line="312" w:lineRule="auto"/>
        <w:ind w:right="20" w:firstLine="400"/>
        <w:jc w:val="both"/>
        <w:rPr>
          <w:sz w:val="24"/>
          <w:szCs w:val="24"/>
        </w:rPr>
      </w:pPr>
      <w:r w:rsidRPr="00B97F48">
        <w:rPr>
          <w:rStyle w:val="af2"/>
          <w:sz w:val="24"/>
          <w:szCs w:val="24"/>
        </w:rPr>
        <w:t>Раздел 2.4. Знакомимся с проектными движениями.</w:t>
      </w:r>
      <w:r w:rsidRPr="00B97F48">
        <w:rPr>
          <w:rStyle w:val="17"/>
          <w:sz w:val="24"/>
          <w:szCs w:val="24"/>
        </w:rPr>
        <w:t xml:space="preserve"> Раздел знакомит</w:t>
      </w:r>
      <w:r w:rsidR="00EA0532">
        <w:rPr>
          <w:rStyle w:val="17"/>
          <w:sz w:val="24"/>
          <w:szCs w:val="24"/>
        </w:rPr>
        <w:t xml:space="preserve"> </w:t>
      </w:r>
      <w:r w:rsidRPr="00B97F48">
        <w:rPr>
          <w:rStyle w:val="17"/>
          <w:sz w:val="24"/>
          <w:szCs w:val="24"/>
        </w:rPr>
        <w:t>учащихся с различными, в том числе международными, конкурсами проектных и</w:t>
      </w:r>
      <w:r w:rsidR="00EA0532">
        <w:rPr>
          <w:rStyle w:val="17"/>
          <w:sz w:val="24"/>
          <w:szCs w:val="24"/>
        </w:rPr>
        <w:t xml:space="preserve"> </w:t>
      </w:r>
      <w:r w:rsidRPr="00B97F48">
        <w:rPr>
          <w:rStyle w:val="17"/>
          <w:sz w:val="24"/>
          <w:szCs w:val="24"/>
        </w:rPr>
        <w:t>исследовательских работ, проектными движениями школьников.</w:t>
      </w:r>
    </w:p>
    <w:p w:rsidR="005B3241" w:rsidRPr="00B97F48" w:rsidRDefault="008363CE" w:rsidP="00ED5903">
      <w:pPr>
        <w:pStyle w:val="51"/>
        <w:shd w:val="clear" w:color="auto" w:fill="auto"/>
        <w:spacing w:after="180" w:line="312" w:lineRule="auto"/>
        <w:ind w:right="20" w:firstLine="400"/>
        <w:jc w:val="both"/>
        <w:rPr>
          <w:sz w:val="24"/>
          <w:szCs w:val="24"/>
        </w:rPr>
      </w:pPr>
      <w:r w:rsidRPr="00B97F48">
        <w:rPr>
          <w:rStyle w:val="af2"/>
          <w:sz w:val="24"/>
          <w:szCs w:val="24"/>
        </w:rPr>
        <w:t>Раздел 2.5. Первичное самоопределение. Обоснование актуальности темы</w:t>
      </w:r>
      <w:r w:rsidR="00EA0532">
        <w:rPr>
          <w:rStyle w:val="af2"/>
          <w:sz w:val="24"/>
          <w:szCs w:val="24"/>
        </w:rPr>
        <w:t xml:space="preserve"> </w:t>
      </w:r>
      <w:r w:rsidRPr="00B97F48">
        <w:rPr>
          <w:rStyle w:val="af2"/>
          <w:sz w:val="24"/>
          <w:szCs w:val="24"/>
        </w:rPr>
        <w:t>проекта или исследования.</w:t>
      </w:r>
      <w:r w:rsidRPr="00B97F48">
        <w:rPr>
          <w:rStyle w:val="17"/>
          <w:sz w:val="24"/>
          <w:szCs w:val="24"/>
        </w:rPr>
        <w:t xml:space="preserve"> Раздел посвящён самоопределению старшеклассников</w:t>
      </w:r>
      <w:r w:rsidR="00EA0532">
        <w:rPr>
          <w:rStyle w:val="17"/>
          <w:sz w:val="24"/>
          <w:szCs w:val="24"/>
        </w:rPr>
        <w:t xml:space="preserve"> </w:t>
      </w:r>
      <w:r w:rsidRPr="00B97F48">
        <w:rPr>
          <w:rStyle w:val="17"/>
          <w:sz w:val="24"/>
          <w:szCs w:val="24"/>
        </w:rPr>
        <w:t>относительно той или иной проблемы, прорисовке образа желаемого будущего.</w:t>
      </w:r>
    </w:p>
    <w:p w:rsidR="005B3241" w:rsidRPr="00DB0082" w:rsidRDefault="008363CE" w:rsidP="00ED5903">
      <w:pPr>
        <w:pStyle w:val="51"/>
        <w:shd w:val="clear" w:color="auto" w:fill="auto"/>
        <w:spacing w:after="0" w:line="312" w:lineRule="auto"/>
        <w:ind w:left="2120" w:firstLine="0"/>
        <w:jc w:val="left"/>
        <w:rPr>
          <w:b/>
          <w:sz w:val="24"/>
          <w:szCs w:val="24"/>
        </w:rPr>
      </w:pPr>
      <w:r w:rsidRPr="00DB0082">
        <w:rPr>
          <w:rStyle w:val="17"/>
          <w:b/>
          <w:sz w:val="24"/>
          <w:szCs w:val="24"/>
        </w:rPr>
        <w:t>МОДУЛЬ 3. Замысел и ресурсы проекта</w:t>
      </w:r>
    </w:p>
    <w:p w:rsidR="005B3241" w:rsidRPr="00B97F48" w:rsidRDefault="008363CE" w:rsidP="00ED5903">
      <w:pPr>
        <w:pStyle w:val="51"/>
        <w:shd w:val="clear" w:color="auto" w:fill="auto"/>
        <w:spacing w:after="0" w:line="312" w:lineRule="auto"/>
        <w:ind w:right="20" w:firstLine="400"/>
        <w:jc w:val="both"/>
        <w:rPr>
          <w:sz w:val="24"/>
          <w:szCs w:val="24"/>
        </w:rPr>
      </w:pPr>
      <w:r w:rsidRPr="00B97F48">
        <w:rPr>
          <w:rStyle w:val="17"/>
          <w:sz w:val="24"/>
          <w:szCs w:val="24"/>
        </w:rPr>
        <w:t>Модуль посвящён элементам проекта, которые конкретизируют его общий</w:t>
      </w:r>
      <w:r w:rsidR="00EA0532">
        <w:rPr>
          <w:rStyle w:val="17"/>
          <w:sz w:val="24"/>
          <w:szCs w:val="24"/>
        </w:rPr>
        <w:t xml:space="preserve"> </w:t>
      </w:r>
      <w:r w:rsidRPr="00B97F48">
        <w:rPr>
          <w:rStyle w:val="17"/>
          <w:sz w:val="24"/>
          <w:szCs w:val="24"/>
        </w:rPr>
        <w:t>замысел.</w:t>
      </w:r>
    </w:p>
    <w:p w:rsidR="005B3241" w:rsidRPr="00B97F48" w:rsidRDefault="008363CE" w:rsidP="00ED5903">
      <w:pPr>
        <w:pStyle w:val="51"/>
        <w:shd w:val="clear" w:color="auto" w:fill="auto"/>
        <w:spacing w:after="0" w:line="312" w:lineRule="auto"/>
        <w:ind w:right="20" w:firstLine="400"/>
        <w:jc w:val="both"/>
        <w:rPr>
          <w:sz w:val="24"/>
          <w:szCs w:val="24"/>
        </w:rPr>
      </w:pPr>
      <w:r w:rsidRPr="00B97F48">
        <w:rPr>
          <w:rStyle w:val="af2"/>
          <w:sz w:val="24"/>
          <w:szCs w:val="24"/>
        </w:rPr>
        <w:t>Раздел 3.1. Понятия «проблема» и «позиция» при осуществлении</w:t>
      </w:r>
      <w:r w:rsidR="00EA0532">
        <w:rPr>
          <w:rStyle w:val="af2"/>
          <w:sz w:val="24"/>
          <w:szCs w:val="24"/>
        </w:rPr>
        <w:t xml:space="preserve"> </w:t>
      </w:r>
      <w:r w:rsidRPr="00B97F48">
        <w:rPr>
          <w:rStyle w:val="af2"/>
          <w:sz w:val="24"/>
          <w:szCs w:val="24"/>
        </w:rPr>
        <w:t>проектирования.</w:t>
      </w:r>
      <w:r w:rsidRPr="00B97F48">
        <w:rPr>
          <w:rStyle w:val="17"/>
          <w:sz w:val="24"/>
          <w:szCs w:val="24"/>
        </w:rPr>
        <w:t xml:space="preserve"> Раздел посвящён разбору понятий «проблема» и «позиция»;рассматривает этапы постановки проблемы, а также конкретные позиции учёного,</w:t>
      </w:r>
      <w:r w:rsidR="00EA0532">
        <w:rPr>
          <w:rStyle w:val="17"/>
          <w:sz w:val="24"/>
          <w:szCs w:val="24"/>
        </w:rPr>
        <w:t xml:space="preserve"> </w:t>
      </w:r>
      <w:r w:rsidRPr="00B97F48">
        <w:rPr>
          <w:rStyle w:val="17"/>
          <w:sz w:val="24"/>
          <w:szCs w:val="24"/>
        </w:rPr>
        <w:t>конструктора, эколога, управленца, финансиста и инвестора в её решении.</w:t>
      </w:r>
    </w:p>
    <w:p w:rsidR="005B3241" w:rsidRPr="00B97F48" w:rsidRDefault="008363CE" w:rsidP="00ED5903">
      <w:pPr>
        <w:pStyle w:val="51"/>
        <w:shd w:val="clear" w:color="auto" w:fill="auto"/>
        <w:spacing w:after="0" w:line="312" w:lineRule="auto"/>
        <w:ind w:right="20" w:firstLine="400"/>
        <w:jc w:val="both"/>
        <w:rPr>
          <w:sz w:val="24"/>
          <w:szCs w:val="24"/>
        </w:rPr>
      </w:pPr>
      <w:r w:rsidRPr="00B97F48">
        <w:rPr>
          <w:rStyle w:val="17"/>
          <w:sz w:val="24"/>
          <w:szCs w:val="24"/>
        </w:rPr>
        <w:t>Выдвижение проекта принято связывать с решением некоторой проблемы.</w:t>
      </w:r>
      <w:r w:rsidR="00EA0532">
        <w:rPr>
          <w:rStyle w:val="17"/>
          <w:sz w:val="24"/>
          <w:szCs w:val="24"/>
        </w:rPr>
        <w:t xml:space="preserve"> </w:t>
      </w:r>
      <w:r w:rsidRPr="00B97F48">
        <w:rPr>
          <w:rStyle w:val="17"/>
          <w:sz w:val="24"/>
          <w:szCs w:val="24"/>
        </w:rPr>
        <w:t>Проблема (от греч.</w:t>
      </w:r>
      <w:r w:rsidR="00EA0532">
        <w:rPr>
          <w:rStyle w:val="17"/>
          <w:sz w:val="24"/>
          <w:szCs w:val="24"/>
        </w:rPr>
        <w:t xml:space="preserve"> </w:t>
      </w:r>
      <w:r w:rsidRPr="00B97F48">
        <w:rPr>
          <w:rStyle w:val="af4"/>
          <w:sz w:val="24"/>
          <w:szCs w:val="24"/>
        </w:rPr>
        <w:t>problema</w:t>
      </w:r>
      <w:r w:rsidRPr="00B97F48">
        <w:rPr>
          <w:rStyle w:val="17"/>
          <w:sz w:val="24"/>
          <w:szCs w:val="24"/>
        </w:rPr>
        <w:t>— задача) — противоречивая ситуация,</w:t>
      </w:r>
      <w:r w:rsidR="00EA0532">
        <w:rPr>
          <w:rStyle w:val="17"/>
          <w:sz w:val="24"/>
          <w:szCs w:val="24"/>
        </w:rPr>
        <w:t xml:space="preserve"> </w:t>
      </w:r>
      <w:r w:rsidRPr="00B97F48">
        <w:rPr>
          <w:rStyle w:val="17"/>
          <w:sz w:val="24"/>
          <w:szCs w:val="24"/>
        </w:rPr>
        <w:t>характеризующаяся наличием противоположных позиций и нехваткой средств для</w:t>
      </w:r>
      <w:r w:rsidR="00EA0532">
        <w:rPr>
          <w:rStyle w:val="17"/>
          <w:sz w:val="24"/>
          <w:szCs w:val="24"/>
        </w:rPr>
        <w:t xml:space="preserve"> </w:t>
      </w:r>
      <w:r w:rsidRPr="00B97F48">
        <w:rPr>
          <w:rStyle w:val="17"/>
          <w:sz w:val="24"/>
          <w:szCs w:val="24"/>
        </w:rPr>
        <w:t>достижения поставленной цели. При решении проблемы необходимо учитывать её</w:t>
      </w:r>
      <w:r w:rsidR="00EA0532">
        <w:rPr>
          <w:rStyle w:val="17"/>
          <w:sz w:val="24"/>
          <w:szCs w:val="24"/>
        </w:rPr>
        <w:t xml:space="preserve"> </w:t>
      </w:r>
      <w:r w:rsidRPr="00B97F48">
        <w:rPr>
          <w:rStyle w:val="17"/>
          <w:sz w:val="24"/>
          <w:szCs w:val="24"/>
        </w:rPr>
        <w:t>разные аспекты: технический, экономический, экологический, исторический,</w:t>
      </w:r>
      <w:r w:rsidR="00EA0532">
        <w:rPr>
          <w:rStyle w:val="17"/>
          <w:sz w:val="24"/>
          <w:szCs w:val="24"/>
        </w:rPr>
        <w:t xml:space="preserve"> </w:t>
      </w:r>
      <w:r w:rsidRPr="00B97F48">
        <w:rPr>
          <w:rStyle w:val="17"/>
          <w:sz w:val="24"/>
          <w:szCs w:val="24"/>
        </w:rPr>
        <w:t>географический, социокультурный и др. За каждым из них стоит определённая</w:t>
      </w:r>
      <w:r w:rsidR="00EA0532">
        <w:rPr>
          <w:rStyle w:val="17"/>
          <w:sz w:val="24"/>
          <w:szCs w:val="24"/>
        </w:rPr>
        <w:t xml:space="preserve"> </w:t>
      </w:r>
      <w:r w:rsidRPr="00B97F48">
        <w:rPr>
          <w:rStyle w:val="17"/>
          <w:sz w:val="24"/>
          <w:szCs w:val="24"/>
        </w:rPr>
        <w:t>деятельностная позиция.</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5"/>
          <w:sz w:val="24"/>
          <w:szCs w:val="24"/>
        </w:rPr>
        <w:t>Раздел 3.2. Формулирование цели</w:t>
      </w:r>
      <w:r w:rsidR="00165B88" w:rsidRPr="00B97F48">
        <w:rPr>
          <w:rStyle w:val="af5"/>
          <w:sz w:val="24"/>
          <w:szCs w:val="24"/>
        </w:rPr>
        <w:t xml:space="preserve"> проекта</w:t>
      </w:r>
      <w:r w:rsidRPr="00B97F48">
        <w:rPr>
          <w:rStyle w:val="af5"/>
          <w:sz w:val="24"/>
          <w:szCs w:val="24"/>
        </w:rPr>
        <w:t>.</w:t>
      </w:r>
      <w:r w:rsidRPr="00B97F48">
        <w:rPr>
          <w:rStyle w:val="19"/>
          <w:sz w:val="24"/>
          <w:szCs w:val="24"/>
        </w:rPr>
        <w:t xml:space="preserve"> Раздел знакомит учащихся с понятиями«цель», «идеальное представление», «личное отношение», разбирает два примера</w:t>
      </w:r>
      <w:r w:rsidR="00EA0532">
        <w:rPr>
          <w:rStyle w:val="19"/>
          <w:sz w:val="24"/>
          <w:szCs w:val="24"/>
        </w:rPr>
        <w:t xml:space="preserve"> </w:t>
      </w:r>
      <w:r w:rsidRPr="00B97F48">
        <w:rPr>
          <w:rStyle w:val="19"/>
          <w:sz w:val="24"/>
          <w:szCs w:val="24"/>
        </w:rPr>
        <w:t>постановки школьниками цели проекта.</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19"/>
          <w:sz w:val="24"/>
          <w:szCs w:val="24"/>
        </w:rPr>
        <w:t>Формулирование цели — важное звено начального этапа работы над проектом.</w:t>
      </w:r>
      <w:r w:rsidR="00EA0532">
        <w:rPr>
          <w:rStyle w:val="19"/>
          <w:sz w:val="24"/>
          <w:szCs w:val="24"/>
        </w:rPr>
        <w:t xml:space="preserve"> </w:t>
      </w:r>
      <w:r w:rsidRPr="00B97F48">
        <w:rPr>
          <w:rStyle w:val="19"/>
          <w:sz w:val="24"/>
          <w:szCs w:val="24"/>
        </w:rPr>
        <w:t>Под целью проекта понимается идеальное, мысленное предвосхищение результата</w:t>
      </w:r>
      <w:r w:rsidR="00EA0532">
        <w:rPr>
          <w:rStyle w:val="19"/>
          <w:sz w:val="24"/>
          <w:szCs w:val="24"/>
        </w:rPr>
        <w:t xml:space="preserve"> </w:t>
      </w:r>
      <w:r w:rsidRPr="00B97F48">
        <w:rPr>
          <w:rStyle w:val="19"/>
          <w:sz w:val="24"/>
          <w:szCs w:val="24"/>
        </w:rPr>
        <w:t>деятельности. Цель всегда связана с образом будущего, и этот образ определяет</w:t>
      </w:r>
      <w:r w:rsidR="00EA0532">
        <w:rPr>
          <w:rStyle w:val="19"/>
          <w:sz w:val="24"/>
          <w:szCs w:val="24"/>
        </w:rPr>
        <w:t xml:space="preserve"> </w:t>
      </w:r>
      <w:r w:rsidRPr="00B97F48">
        <w:rPr>
          <w:rStyle w:val="19"/>
          <w:sz w:val="24"/>
          <w:szCs w:val="24"/>
        </w:rPr>
        <w:t>дальнейшие действия человека.</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5"/>
          <w:sz w:val="24"/>
          <w:szCs w:val="24"/>
        </w:rPr>
        <w:t>Раздел 3.3. Целеполагание и постановка задач. Прогнозирование</w:t>
      </w:r>
      <w:r w:rsidR="00EA0532">
        <w:rPr>
          <w:rStyle w:val="af5"/>
          <w:sz w:val="24"/>
          <w:szCs w:val="24"/>
        </w:rPr>
        <w:t xml:space="preserve"> </w:t>
      </w:r>
      <w:r w:rsidRPr="00B97F48">
        <w:rPr>
          <w:rStyle w:val="af5"/>
          <w:sz w:val="24"/>
          <w:szCs w:val="24"/>
        </w:rPr>
        <w:t>результатов проекта.</w:t>
      </w:r>
      <w:r w:rsidRPr="00B97F48">
        <w:rPr>
          <w:rStyle w:val="19"/>
          <w:sz w:val="24"/>
          <w:szCs w:val="24"/>
        </w:rPr>
        <w:t xml:space="preserve"> Раздел предлагает старшеклассникам выполнитьсамостоятельную работу по постановке цели и задач своего проекта илиисследования, определению его ожидаемых результатов.</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5"/>
          <w:sz w:val="24"/>
          <w:szCs w:val="24"/>
        </w:rPr>
        <w:t>Раздел 3.4. Роль акции в реализации проектов.</w:t>
      </w:r>
      <w:r w:rsidRPr="00B97F48">
        <w:rPr>
          <w:rStyle w:val="19"/>
          <w:sz w:val="24"/>
          <w:szCs w:val="24"/>
        </w:rPr>
        <w:t xml:space="preserve"> Раздел посвящён разбору</w:t>
      </w:r>
      <w:r w:rsidR="00EA0532">
        <w:rPr>
          <w:rStyle w:val="19"/>
          <w:sz w:val="24"/>
          <w:szCs w:val="24"/>
        </w:rPr>
        <w:t xml:space="preserve"> </w:t>
      </w:r>
      <w:r w:rsidRPr="00B97F48">
        <w:rPr>
          <w:rStyle w:val="19"/>
          <w:sz w:val="24"/>
          <w:szCs w:val="24"/>
        </w:rPr>
        <w:t>акции как одному из способов реализации социального проекта.</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19"/>
          <w:sz w:val="24"/>
          <w:szCs w:val="24"/>
        </w:rPr>
        <w:t>Акция (от лат.</w:t>
      </w:r>
      <w:r w:rsidRPr="00B97F48">
        <w:rPr>
          <w:rStyle w:val="af7"/>
          <w:sz w:val="24"/>
          <w:szCs w:val="24"/>
        </w:rPr>
        <w:t>actio</w:t>
      </w:r>
      <w:r w:rsidRPr="00B97F48">
        <w:rPr>
          <w:rStyle w:val="19"/>
          <w:sz w:val="24"/>
          <w:szCs w:val="24"/>
        </w:rPr>
        <w:t>— действие) означает действие, выступление. Тем не менее</w:t>
      </w:r>
      <w:r w:rsidR="00EA0532">
        <w:rPr>
          <w:rStyle w:val="19"/>
          <w:sz w:val="24"/>
          <w:szCs w:val="24"/>
        </w:rPr>
        <w:t xml:space="preserve"> </w:t>
      </w:r>
      <w:r w:rsidRPr="00B97F48">
        <w:rPr>
          <w:rStyle w:val="19"/>
          <w:sz w:val="24"/>
          <w:szCs w:val="24"/>
        </w:rPr>
        <w:t>акции имеют признаки проектной деятельности. Большое социальное значение</w:t>
      </w:r>
      <w:r w:rsidR="00EA0532">
        <w:rPr>
          <w:rStyle w:val="19"/>
          <w:sz w:val="24"/>
          <w:szCs w:val="24"/>
        </w:rPr>
        <w:t xml:space="preserve"> </w:t>
      </w:r>
      <w:r w:rsidRPr="00B97F48">
        <w:rPr>
          <w:rStyle w:val="19"/>
          <w:sz w:val="24"/>
          <w:szCs w:val="24"/>
        </w:rPr>
        <w:t>имеют историко-культурные, образовательные, экологические и иные акции,</w:t>
      </w:r>
      <w:r w:rsidR="00EA0532">
        <w:rPr>
          <w:rStyle w:val="19"/>
          <w:sz w:val="24"/>
          <w:szCs w:val="24"/>
        </w:rPr>
        <w:t xml:space="preserve"> </w:t>
      </w:r>
      <w:r w:rsidRPr="00B97F48">
        <w:rPr>
          <w:rStyle w:val="19"/>
          <w:sz w:val="24"/>
          <w:szCs w:val="24"/>
        </w:rPr>
        <w:t>адресованные непосредственно человеку.</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5"/>
          <w:sz w:val="24"/>
          <w:szCs w:val="24"/>
        </w:rPr>
        <w:t>Раздел 3.5. Ресурсы и бюджет проекта.</w:t>
      </w:r>
      <w:r w:rsidRPr="00B97F48">
        <w:rPr>
          <w:rStyle w:val="19"/>
          <w:sz w:val="24"/>
          <w:szCs w:val="24"/>
        </w:rPr>
        <w:t xml:space="preserve"> Раздел на примерах объясняет такие</w:t>
      </w:r>
      <w:r w:rsidR="00EA0532">
        <w:rPr>
          <w:rStyle w:val="19"/>
          <w:sz w:val="24"/>
          <w:szCs w:val="24"/>
        </w:rPr>
        <w:t xml:space="preserve"> </w:t>
      </w:r>
      <w:r w:rsidRPr="00B97F48">
        <w:rPr>
          <w:rStyle w:val="19"/>
          <w:sz w:val="24"/>
          <w:szCs w:val="24"/>
        </w:rPr>
        <w:t>важнейшие понятия, как «ресурс» и «бюджет» проекта, рассматривает технические,</w:t>
      </w:r>
      <w:r w:rsidR="00EA0532">
        <w:rPr>
          <w:rStyle w:val="19"/>
          <w:sz w:val="24"/>
          <w:szCs w:val="24"/>
        </w:rPr>
        <w:t xml:space="preserve"> </w:t>
      </w:r>
      <w:r w:rsidRPr="00B97F48">
        <w:rPr>
          <w:rStyle w:val="19"/>
          <w:sz w:val="24"/>
          <w:szCs w:val="24"/>
        </w:rPr>
        <w:t>трудовые, информационные и административные ресурсы проекта.</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19"/>
          <w:sz w:val="24"/>
          <w:szCs w:val="24"/>
        </w:rPr>
        <w:t>Ресурс — это то, что можно использовать, тратить, т. е. запас или источник чего-либо. Чтобы понять, есть ли в наличии необходимые для реализации проекта ресурсы,</w:t>
      </w:r>
      <w:r w:rsidR="00EA0532">
        <w:rPr>
          <w:rStyle w:val="19"/>
          <w:sz w:val="24"/>
          <w:szCs w:val="24"/>
        </w:rPr>
        <w:t xml:space="preserve"> </w:t>
      </w:r>
      <w:r w:rsidRPr="00B97F48">
        <w:rPr>
          <w:rStyle w:val="19"/>
          <w:sz w:val="24"/>
          <w:szCs w:val="24"/>
        </w:rPr>
        <w:t>требуется составить бюджет проекта, т. е. определить виды требуемых ресурсов, их</w:t>
      </w:r>
      <w:r w:rsidR="00EA0532">
        <w:rPr>
          <w:rStyle w:val="19"/>
          <w:sz w:val="24"/>
          <w:szCs w:val="24"/>
        </w:rPr>
        <w:t xml:space="preserve"> </w:t>
      </w:r>
      <w:r w:rsidRPr="00B97F48">
        <w:rPr>
          <w:rStyle w:val="19"/>
          <w:sz w:val="24"/>
          <w:szCs w:val="24"/>
        </w:rPr>
        <w:t>объём и источники.</w:t>
      </w:r>
    </w:p>
    <w:p w:rsidR="005B3241" w:rsidRPr="00B97F48" w:rsidRDefault="008363CE" w:rsidP="00ED5903">
      <w:pPr>
        <w:pStyle w:val="51"/>
        <w:shd w:val="clear" w:color="auto" w:fill="auto"/>
        <w:spacing w:after="180" w:line="312" w:lineRule="auto"/>
        <w:ind w:left="20" w:right="20" w:firstLine="400"/>
        <w:jc w:val="both"/>
        <w:rPr>
          <w:sz w:val="24"/>
          <w:szCs w:val="24"/>
        </w:rPr>
      </w:pPr>
      <w:r w:rsidRPr="00B97F48">
        <w:rPr>
          <w:rStyle w:val="af5"/>
          <w:sz w:val="24"/>
          <w:szCs w:val="24"/>
        </w:rPr>
        <w:t>Раздел 3.6. Поиск недостающей информации.</w:t>
      </w:r>
      <w:r w:rsidRPr="00B97F48">
        <w:rPr>
          <w:rStyle w:val="19"/>
          <w:sz w:val="24"/>
          <w:szCs w:val="24"/>
        </w:rPr>
        <w:t xml:space="preserve"> Раздел посвящён </w:t>
      </w:r>
      <w:r w:rsidR="00165B88" w:rsidRPr="00B97F48">
        <w:rPr>
          <w:rStyle w:val="19"/>
          <w:sz w:val="24"/>
          <w:szCs w:val="24"/>
        </w:rPr>
        <w:t>методам</w:t>
      </w:r>
      <w:r w:rsidR="00EA0532">
        <w:rPr>
          <w:rStyle w:val="19"/>
          <w:sz w:val="24"/>
          <w:szCs w:val="24"/>
        </w:rPr>
        <w:t xml:space="preserve"> </w:t>
      </w:r>
      <w:r w:rsidRPr="00B97F48">
        <w:rPr>
          <w:rStyle w:val="19"/>
          <w:sz w:val="24"/>
          <w:szCs w:val="24"/>
        </w:rPr>
        <w:t>поиска недостающей информации при разработке проекта, её обработке и анализу.</w:t>
      </w:r>
    </w:p>
    <w:p w:rsidR="005B3241" w:rsidRPr="00067177" w:rsidRDefault="008363CE" w:rsidP="00ED5903">
      <w:pPr>
        <w:pStyle w:val="51"/>
        <w:shd w:val="clear" w:color="auto" w:fill="auto"/>
        <w:spacing w:after="0" w:line="312" w:lineRule="auto"/>
        <w:ind w:left="1560" w:firstLine="0"/>
        <w:jc w:val="left"/>
        <w:rPr>
          <w:b/>
          <w:sz w:val="24"/>
          <w:szCs w:val="24"/>
        </w:rPr>
      </w:pPr>
      <w:r w:rsidRPr="00067177">
        <w:rPr>
          <w:rStyle w:val="19"/>
          <w:b/>
          <w:sz w:val="24"/>
          <w:szCs w:val="24"/>
        </w:rPr>
        <w:t>МОДУЛЬ 4. Чистая страна — проблема, цель</w:t>
      </w:r>
      <w:r w:rsidR="00165B88" w:rsidRPr="00067177">
        <w:rPr>
          <w:rStyle w:val="19"/>
          <w:b/>
          <w:sz w:val="24"/>
          <w:szCs w:val="24"/>
        </w:rPr>
        <w:t xml:space="preserve"> и</w:t>
      </w:r>
      <w:r w:rsidRPr="00067177">
        <w:rPr>
          <w:rStyle w:val="19"/>
          <w:b/>
          <w:sz w:val="24"/>
          <w:szCs w:val="24"/>
        </w:rPr>
        <w:t xml:space="preserve"> проект</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5"/>
          <w:sz w:val="24"/>
          <w:szCs w:val="24"/>
        </w:rPr>
        <w:t>Раздел 4.1. Передовой опыт переработки отходов.</w:t>
      </w:r>
      <w:r w:rsidRPr="00B97F48">
        <w:rPr>
          <w:rStyle w:val="19"/>
          <w:sz w:val="24"/>
          <w:szCs w:val="24"/>
        </w:rPr>
        <w:t xml:space="preserve"> Раздел знакомит учащихся</w:t>
      </w:r>
      <w:r w:rsidR="00EA0532">
        <w:rPr>
          <w:rStyle w:val="19"/>
          <w:sz w:val="24"/>
          <w:szCs w:val="24"/>
        </w:rPr>
        <w:t xml:space="preserve"> </w:t>
      </w:r>
      <w:r w:rsidRPr="00B97F48">
        <w:rPr>
          <w:rStyle w:val="19"/>
          <w:sz w:val="24"/>
          <w:szCs w:val="24"/>
        </w:rPr>
        <w:t>с понятиями «сухие отходы» и «смешанные отходы», рассматривает вопросы</w:t>
      </w:r>
      <w:r w:rsidR="00EA0532">
        <w:rPr>
          <w:rStyle w:val="19"/>
          <w:sz w:val="24"/>
          <w:szCs w:val="24"/>
        </w:rPr>
        <w:t xml:space="preserve"> </w:t>
      </w:r>
      <w:r w:rsidRPr="00B97F48">
        <w:rPr>
          <w:rStyle w:val="19"/>
          <w:sz w:val="24"/>
          <w:szCs w:val="24"/>
        </w:rPr>
        <w:t>создания «мусорной отрасли».</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19"/>
          <w:sz w:val="24"/>
          <w:szCs w:val="24"/>
        </w:rPr>
        <w:t>К сухим отходам, годным для переработки, относятся пластик, стекло, бумага,</w:t>
      </w:r>
      <w:r w:rsidR="00EA0532">
        <w:rPr>
          <w:rStyle w:val="19"/>
          <w:sz w:val="24"/>
          <w:szCs w:val="24"/>
        </w:rPr>
        <w:t xml:space="preserve"> </w:t>
      </w:r>
      <w:r w:rsidRPr="00B97F48">
        <w:rPr>
          <w:rStyle w:val="19"/>
          <w:sz w:val="24"/>
          <w:szCs w:val="24"/>
        </w:rPr>
        <w:t>картон, металл; к смешанным — средства личной гигиены, пищевой и растительный</w:t>
      </w:r>
      <w:r w:rsidR="00EA0532">
        <w:rPr>
          <w:rStyle w:val="19"/>
          <w:sz w:val="24"/>
          <w:szCs w:val="24"/>
        </w:rPr>
        <w:t xml:space="preserve"> </w:t>
      </w:r>
      <w:r w:rsidRPr="00B97F48">
        <w:rPr>
          <w:rStyle w:val="19"/>
          <w:sz w:val="24"/>
          <w:szCs w:val="24"/>
        </w:rPr>
        <w:t>мусор и т. д.</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5"/>
          <w:sz w:val="24"/>
          <w:szCs w:val="24"/>
        </w:rPr>
        <w:t>Раздел 4.2. Как использовать зарубежный опыт.</w:t>
      </w:r>
      <w:r w:rsidRPr="00B97F48">
        <w:rPr>
          <w:rStyle w:val="19"/>
          <w:sz w:val="24"/>
          <w:szCs w:val="24"/>
        </w:rPr>
        <w:t xml:space="preserve"> Раздел знакомит с опытом</w:t>
      </w:r>
      <w:r w:rsidR="00EA0532">
        <w:rPr>
          <w:rStyle w:val="19"/>
          <w:sz w:val="24"/>
          <w:szCs w:val="24"/>
        </w:rPr>
        <w:t xml:space="preserve"> </w:t>
      </w:r>
      <w:r w:rsidRPr="00B97F48">
        <w:rPr>
          <w:rStyle w:val="19"/>
          <w:sz w:val="24"/>
          <w:szCs w:val="24"/>
        </w:rPr>
        <w:t>борьбы разных стран с загрязнением окружающей среды.</w:t>
      </w:r>
    </w:p>
    <w:p w:rsidR="005B3241" w:rsidRPr="00B97F48" w:rsidRDefault="008363CE" w:rsidP="00ED5903">
      <w:pPr>
        <w:pStyle w:val="70"/>
        <w:shd w:val="clear" w:color="auto" w:fill="auto"/>
        <w:spacing w:before="0" w:after="0" w:line="312" w:lineRule="auto"/>
        <w:ind w:left="20" w:right="20" w:firstLine="400"/>
        <w:jc w:val="both"/>
        <w:rPr>
          <w:sz w:val="24"/>
          <w:szCs w:val="24"/>
        </w:rPr>
      </w:pPr>
      <w:r w:rsidRPr="00B97F48">
        <w:rPr>
          <w:rStyle w:val="75"/>
          <w:sz w:val="24"/>
          <w:szCs w:val="24"/>
        </w:rPr>
        <w:t>Раздел 4.3. Технологии переработки и утилизации мусора: как выбрать</w:t>
      </w:r>
      <w:r w:rsidR="00EA0532">
        <w:rPr>
          <w:rStyle w:val="75"/>
          <w:sz w:val="24"/>
          <w:szCs w:val="24"/>
        </w:rPr>
        <w:t xml:space="preserve"> </w:t>
      </w:r>
      <w:r w:rsidRPr="00B97F48">
        <w:rPr>
          <w:rStyle w:val="75"/>
          <w:sz w:val="24"/>
          <w:szCs w:val="24"/>
        </w:rPr>
        <w:t>оптимальную.</w:t>
      </w:r>
      <w:r w:rsidRPr="00B97F48">
        <w:rPr>
          <w:rStyle w:val="77"/>
          <w:sz w:val="24"/>
          <w:szCs w:val="24"/>
        </w:rPr>
        <w:t xml:space="preserve"> Раздел посвящён анализу и сравнению различных способов</w:t>
      </w:r>
      <w:r w:rsidR="00EA0532">
        <w:rPr>
          <w:rStyle w:val="77"/>
          <w:sz w:val="24"/>
          <w:szCs w:val="24"/>
        </w:rPr>
        <w:t xml:space="preserve"> </w:t>
      </w:r>
      <w:r w:rsidRPr="00B97F48">
        <w:rPr>
          <w:rStyle w:val="77"/>
          <w:sz w:val="24"/>
          <w:szCs w:val="24"/>
        </w:rPr>
        <w:t>утилизации отходов.</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5"/>
          <w:sz w:val="24"/>
          <w:szCs w:val="24"/>
        </w:rPr>
        <w:t>Раздел 4.4. Аналитический обзор проектных и исследовательских работ</w:t>
      </w:r>
      <w:r w:rsidR="00EA0532">
        <w:rPr>
          <w:rStyle w:val="af5"/>
          <w:sz w:val="24"/>
          <w:szCs w:val="24"/>
        </w:rPr>
        <w:t xml:space="preserve"> </w:t>
      </w:r>
      <w:r w:rsidRPr="00B97F48">
        <w:rPr>
          <w:rStyle w:val="af5"/>
          <w:sz w:val="24"/>
          <w:szCs w:val="24"/>
        </w:rPr>
        <w:t>школьников в области экологии.</w:t>
      </w:r>
      <w:r w:rsidRPr="00B97F48">
        <w:rPr>
          <w:rStyle w:val="19"/>
          <w:sz w:val="24"/>
          <w:szCs w:val="24"/>
        </w:rPr>
        <w:t xml:space="preserve"> Раздел посвящён разбору предлагаемых</w:t>
      </w:r>
      <w:r w:rsidR="00EA0532">
        <w:rPr>
          <w:rStyle w:val="19"/>
          <w:sz w:val="24"/>
          <w:szCs w:val="24"/>
        </w:rPr>
        <w:t xml:space="preserve"> </w:t>
      </w:r>
      <w:r w:rsidRPr="00B97F48">
        <w:rPr>
          <w:rStyle w:val="19"/>
          <w:sz w:val="24"/>
          <w:szCs w:val="24"/>
        </w:rPr>
        <w:t>школьниками действий по улучшению существующей экологической ситуации.</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5"/>
          <w:sz w:val="24"/>
          <w:szCs w:val="24"/>
        </w:rPr>
        <w:t>Раздел 4.5. Сделаем свой регион чистым.</w:t>
      </w:r>
      <w:r w:rsidRPr="00B97F48">
        <w:rPr>
          <w:rStyle w:val="19"/>
          <w:sz w:val="24"/>
          <w:szCs w:val="24"/>
        </w:rPr>
        <w:t xml:space="preserve"> Раздел предлагает варианты</w:t>
      </w:r>
      <w:r w:rsidR="00EA0532">
        <w:rPr>
          <w:rStyle w:val="19"/>
          <w:sz w:val="24"/>
          <w:szCs w:val="24"/>
        </w:rPr>
        <w:t xml:space="preserve"> </w:t>
      </w:r>
      <w:r w:rsidRPr="00B97F48">
        <w:rPr>
          <w:rStyle w:val="19"/>
          <w:sz w:val="24"/>
          <w:szCs w:val="24"/>
        </w:rPr>
        <w:t>включения учащихся в практическую работу по решению сложных экологических</w:t>
      </w:r>
      <w:r w:rsidR="00EA0532">
        <w:rPr>
          <w:rStyle w:val="19"/>
          <w:sz w:val="24"/>
          <w:szCs w:val="24"/>
        </w:rPr>
        <w:t xml:space="preserve"> </w:t>
      </w:r>
      <w:r w:rsidRPr="00B97F48">
        <w:rPr>
          <w:rStyle w:val="19"/>
          <w:sz w:val="24"/>
          <w:szCs w:val="24"/>
        </w:rPr>
        <w:t>проблем своего региона.</w:t>
      </w:r>
    </w:p>
    <w:p w:rsidR="005B3241" w:rsidRPr="00DB0082" w:rsidRDefault="008363CE" w:rsidP="00ED5903">
      <w:pPr>
        <w:pStyle w:val="51"/>
        <w:shd w:val="clear" w:color="auto" w:fill="auto"/>
        <w:spacing w:after="0" w:line="312" w:lineRule="auto"/>
        <w:ind w:left="2020" w:firstLine="0"/>
        <w:jc w:val="left"/>
        <w:rPr>
          <w:b/>
          <w:sz w:val="24"/>
          <w:szCs w:val="24"/>
        </w:rPr>
      </w:pPr>
      <w:r w:rsidRPr="00DB0082">
        <w:rPr>
          <w:rStyle w:val="210"/>
          <w:b/>
          <w:sz w:val="24"/>
          <w:szCs w:val="24"/>
        </w:rPr>
        <w:t>МОДУЛЬ 5. Условия реализации проекта</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210"/>
          <w:sz w:val="24"/>
          <w:szCs w:val="24"/>
        </w:rPr>
        <w:t>Модуль посвящён анализу условий реализации проекта и знакомству с</w:t>
      </w:r>
      <w:r w:rsidR="00EA0532">
        <w:rPr>
          <w:rStyle w:val="210"/>
          <w:sz w:val="24"/>
          <w:szCs w:val="24"/>
        </w:rPr>
        <w:t xml:space="preserve"> </w:t>
      </w:r>
      <w:r w:rsidRPr="00B97F48">
        <w:rPr>
          <w:rStyle w:val="210"/>
          <w:sz w:val="24"/>
          <w:szCs w:val="24"/>
        </w:rPr>
        <w:t>инструментами его реализации.</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8"/>
          <w:sz w:val="24"/>
          <w:szCs w:val="24"/>
        </w:rPr>
        <w:t>Раздел 5.1. Планирование действий — шаг за шагом по пути к реализации</w:t>
      </w:r>
      <w:r w:rsidR="00EA0532">
        <w:rPr>
          <w:rStyle w:val="af8"/>
          <w:sz w:val="24"/>
          <w:szCs w:val="24"/>
        </w:rPr>
        <w:t xml:space="preserve"> </w:t>
      </w:r>
      <w:r w:rsidRPr="00B97F48">
        <w:rPr>
          <w:rStyle w:val="af8"/>
          <w:sz w:val="24"/>
          <w:szCs w:val="24"/>
        </w:rPr>
        <w:t>проекта.</w:t>
      </w:r>
      <w:r w:rsidRPr="00B97F48">
        <w:rPr>
          <w:rStyle w:val="210"/>
          <w:sz w:val="24"/>
          <w:szCs w:val="24"/>
        </w:rPr>
        <w:t xml:space="preserve"> Раздел посвящён освоению понятий «планирование», «прогнозирование»,</w:t>
      </w:r>
      <w:r w:rsidR="00007380">
        <w:rPr>
          <w:rStyle w:val="210"/>
          <w:sz w:val="24"/>
          <w:szCs w:val="24"/>
        </w:rPr>
        <w:t xml:space="preserve"> </w:t>
      </w:r>
      <w:r w:rsidRPr="00B97F48">
        <w:rPr>
          <w:rStyle w:val="210"/>
          <w:sz w:val="24"/>
          <w:szCs w:val="24"/>
        </w:rPr>
        <w:t>«спонсор», «инвестор», «благотворитель» проекта.</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210"/>
          <w:sz w:val="24"/>
          <w:szCs w:val="24"/>
        </w:rPr>
        <w:t>Прогнозирование — предвидение того, что может произойти в будущем.К методам прогнозирования относятся: экстраполяция, экспертные заключения,</w:t>
      </w:r>
      <w:r w:rsidR="00EA0532">
        <w:rPr>
          <w:rStyle w:val="210"/>
          <w:sz w:val="24"/>
          <w:szCs w:val="24"/>
        </w:rPr>
        <w:t xml:space="preserve"> </w:t>
      </w:r>
      <w:r w:rsidRPr="00B97F48">
        <w:rPr>
          <w:rStyle w:val="210"/>
          <w:sz w:val="24"/>
          <w:szCs w:val="24"/>
        </w:rPr>
        <w:t>моделирование. Планирование — обоснованное распределение во времени ресурсов</w:t>
      </w:r>
      <w:r w:rsidR="00EA0532">
        <w:rPr>
          <w:rStyle w:val="210"/>
          <w:sz w:val="24"/>
          <w:szCs w:val="24"/>
        </w:rPr>
        <w:t xml:space="preserve"> </w:t>
      </w:r>
      <w:r w:rsidRPr="00B97F48">
        <w:rPr>
          <w:rStyle w:val="210"/>
          <w:sz w:val="24"/>
          <w:szCs w:val="24"/>
        </w:rPr>
        <w:t>для получения намеченного результата. Планирование — важнейшая составляющая</w:t>
      </w:r>
      <w:r w:rsidR="00EA0532">
        <w:rPr>
          <w:rStyle w:val="210"/>
          <w:sz w:val="24"/>
          <w:szCs w:val="24"/>
        </w:rPr>
        <w:t xml:space="preserve"> </w:t>
      </w:r>
      <w:r w:rsidR="00165B88" w:rsidRPr="00B97F48">
        <w:rPr>
          <w:rStyle w:val="210"/>
          <w:sz w:val="24"/>
          <w:szCs w:val="24"/>
        </w:rPr>
        <w:t>проектной деятельности, от качества планирования</w:t>
      </w:r>
      <w:r w:rsidRPr="00B97F48">
        <w:rPr>
          <w:rStyle w:val="210"/>
          <w:sz w:val="24"/>
          <w:szCs w:val="24"/>
        </w:rPr>
        <w:t xml:space="preserve"> во многом зависит успех или неудача проекта. План</w:t>
      </w:r>
      <w:r w:rsidR="00EA0532">
        <w:rPr>
          <w:rStyle w:val="210"/>
          <w:sz w:val="24"/>
          <w:szCs w:val="24"/>
        </w:rPr>
        <w:t xml:space="preserve"> </w:t>
      </w:r>
      <w:r w:rsidRPr="00B97F48">
        <w:rPr>
          <w:rStyle w:val="210"/>
          <w:sz w:val="24"/>
          <w:szCs w:val="24"/>
        </w:rPr>
        <w:t>позволяет определить все необходимые ресурсы в денежном эквиваленте.</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8"/>
          <w:sz w:val="24"/>
          <w:szCs w:val="24"/>
        </w:rPr>
        <w:t>Раздел 5.2. Источники финансирования проекта.</w:t>
      </w:r>
      <w:r w:rsidRPr="00B97F48">
        <w:rPr>
          <w:rStyle w:val="210"/>
          <w:sz w:val="24"/>
          <w:szCs w:val="24"/>
        </w:rPr>
        <w:t xml:space="preserve"> Раздел посвящён освоению</w:t>
      </w:r>
      <w:r w:rsidR="00EA0532">
        <w:rPr>
          <w:rStyle w:val="210"/>
          <w:sz w:val="24"/>
          <w:szCs w:val="24"/>
        </w:rPr>
        <w:t xml:space="preserve"> </w:t>
      </w:r>
      <w:r w:rsidRPr="00B97F48">
        <w:rPr>
          <w:rStyle w:val="210"/>
          <w:sz w:val="24"/>
          <w:szCs w:val="24"/>
        </w:rPr>
        <w:t>понятий «кредитование», «бизнес-план», «венчурные фонды и компании», «бизнес-ангелы», «долговые и долевые ценные бумаги», «дивиденды», «фондовый рынок»,«краудфандинг».</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8"/>
          <w:sz w:val="24"/>
          <w:szCs w:val="24"/>
        </w:rPr>
        <w:t>Раздел 5.3. Сторонники и команда проекта: как эффективно использовать</w:t>
      </w:r>
      <w:r w:rsidR="00EA0532">
        <w:rPr>
          <w:rStyle w:val="af8"/>
          <w:sz w:val="24"/>
          <w:szCs w:val="24"/>
        </w:rPr>
        <w:t xml:space="preserve"> </w:t>
      </w:r>
      <w:r w:rsidRPr="00B97F48">
        <w:rPr>
          <w:rStyle w:val="af8"/>
          <w:sz w:val="24"/>
          <w:szCs w:val="24"/>
        </w:rPr>
        <w:t>уникальный вклад каждого участника.</w:t>
      </w:r>
      <w:r w:rsidRPr="00B97F48">
        <w:rPr>
          <w:rStyle w:val="210"/>
          <w:sz w:val="24"/>
          <w:szCs w:val="24"/>
        </w:rPr>
        <w:t xml:space="preserve"> Раздел рассматривает понятие «проектная</w:t>
      </w:r>
      <w:r w:rsidR="00EA0532">
        <w:rPr>
          <w:rStyle w:val="210"/>
          <w:sz w:val="24"/>
          <w:szCs w:val="24"/>
        </w:rPr>
        <w:t xml:space="preserve"> </w:t>
      </w:r>
      <w:r w:rsidRPr="00B97F48">
        <w:rPr>
          <w:rStyle w:val="210"/>
          <w:sz w:val="24"/>
          <w:szCs w:val="24"/>
        </w:rPr>
        <w:t>команда», основные особенности работы команды над проектом, роли и функции</w:t>
      </w:r>
      <w:r w:rsidR="00EA0532">
        <w:rPr>
          <w:rStyle w:val="210"/>
          <w:sz w:val="24"/>
          <w:szCs w:val="24"/>
        </w:rPr>
        <w:t xml:space="preserve"> </w:t>
      </w:r>
      <w:r w:rsidRPr="00B97F48">
        <w:rPr>
          <w:rStyle w:val="210"/>
          <w:sz w:val="24"/>
          <w:szCs w:val="24"/>
        </w:rPr>
        <w:t>участников проекта; предлагает анализ целей некоторых экологических движений.</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210"/>
          <w:sz w:val="24"/>
          <w:szCs w:val="24"/>
        </w:rPr>
        <w:t>Проектная команда — группа, коллектив людей, разделяющих цели проекта и</w:t>
      </w:r>
      <w:r w:rsidR="00EA0532">
        <w:rPr>
          <w:rStyle w:val="210"/>
          <w:sz w:val="24"/>
          <w:szCs w:val="24"/>
        </w:rPr>
        <w:t xml:space="preserve"> </w:t>
      </w:r>
      <w:r w:rsidRPr="00B97F48">
        <w:rPr>
          <w:rStyle w:val="210"/>
          <w:sz w:val="24"/>
          <w:szCs w:val="24"/>
        </w:rPr>
        <w:t>готовых по мере своих сил и возможностей работать с замыслом, с поиском информации,</w:t>
      </w:r>
      <w:r w:rsidR="00EA0532">
        <w:rPr>
          <w:rStyle w:val="210"/>
          <w:sz w:val="24"/>
          <w:szCs w:val="24"/>
        </w:rPr>
        <w:t xml:space="preserve"> </w:t>
      </w:r>
      <w:r w:rsidRPr="00B97F48">
        <w:rPr>
          <w:rStyle w:val="210"/>
          <w:sz w:val="24"/>
          <w:szCs w:val="24"/>
        </w:rPr>
        <w:t>предлагать свои варианты действия в сложных, тупиковых ситуациях и т. д. Для проектной</w:t>
      </w:r>
      <w:r w:rsidR="00EA0532">
        <w:rPr>
          <w:rStyle w:val="210"/>
          <w:sz w:val="24"/>
          <w:szCs w:val="24"/>
        </w:rPr>
        <w:t xml:space="preserve"> </w:t>
      </w:r>
      <w:r w:rsidRPr="00B97F48">
        <w:rPr>
          <w:rStyle w:val="210"/>
          <w:sz w:val="24"/>
          <w:szCs w:val="24"/>
        </w:rPr>
        <w:t xml:space="preserve">команды важно, чтобы в неё входили люди с разными </w:t>
      </w:r>
      <w:r w:rsidR="00165B88" w:rsidRPr="00B97F48">
        <w:rPr>
          <w:rStyle w:val="210"/>
          <w:sz w:val="24"/>
          <w:szCs w:val="24"/>
        </w:rPr>
        <w:t xml:space="preserve">личностными </w:t>
      </w:r>
      <w:r w:rsidRPr="00B97F48">
        <w:rPr>
          <w:rStyle w:val="210"/>
          <w:sz w:val="24"/>
          <w:szCs w:val="24"/>
        </w:rPr>
        <w:t>качествами и компетенциями.</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8"/>
          <w:sz w:val="24"/>
          <w:szCs w:val="24"/>
        </w:rPr>
        <w:t>Раздел 5.4. Модели управления проектами.</w:t>
      </w:r>
      <w:r w:rsidRPr="00B97F48">
        <w:rPr>
          <w:rStyle w:val="210"/>
          <w:sz w:val="24"/>
          <w:szCs w:val="24"/>
        </w:rPr>
        <w:t xml:space="preserve"> Раздел рассматривает способыуправления проектами (контрольная точка, ленточная диаграмма, дорожная карта).</w:t>
      </w:r>
    </w:p>
    <w:p w:rsidR="005B3241" w:rsidRPr="00B97F48" w:rsidRDefault="008363CE" w:rsidP="00ED5903">
      <w:pPr>
        <w:pStyle w:val="51"/>
        <w:shd w:val="clear" w:color="auto" w:fill="auto"/>
        <w:spacing w:after="180" w:line="312" w:lineRule="auto"/>
        <w:ind w:left="20" w:right="20" w:firstLine="400"/>
        <w:jc w:val="both"/>
        <w:rPr>
          <w:sz w:val="24"/>
          <w:szCs w:val="24"/>
        </w:rPr>
      </w:pPr>
      <w:r w:rsidRPr="00B97F48">
        <w:rPr>
          <w:rStyle w:val="210"/>
          <w:sz w:val="24"/>
          <w:szCs w:val="24"/>
        </w:rPr>
        <w:t>Контрольная точка — сроки начала и окончания каждого вида работ. Диаграмма,</w:t>
      </w:r>
      <w:r w:rsidR="00EA0532">
        <w:rPr>
          <w:rStyle w:val="210"/>
          <w:sz w:val="24"/>
          <w:szCs w:val="24"/>
        </w:rPr>
        <w:t xml:space="preserve"> </w:t>
      </w:r>
      <w:r w:rsidRPr="00B97F48">
        <w:rPr>
          <w:rStyle w:val="210"/>
          <w:sz w:val="24"/>
          <w:szCs w:val="24"/>
        </w:rPr>
        <w:t>или карта, Ганта — ленточная диаграмма, которая представляет собой шкалу</w:t>
      </w:r>
      <w:r w:rsidR="00EA0532">
        <w:rPr>
          <w:rStyle w:val="210"/>
          <w:sz w:val="24"/>
          <w:szCs w:val="24"/>
        </w:rPr>
        <w:t xml:space="preserve"> </w:t>
      </w:r>
      <w:r w:rsidRPr="00B97F48">
        <w:rPr>
          <w:rStyle w:val="210"/>
          <w:sz w:val="24"/>
          <w:szCs w:val="24"/>
        </w:rPr>
        <w:t>выполняемых работ и шкалу времени. Дорожная карта — развёрнутый во времени</w:t>
      </w:r>
      <w:r w:rsidR="00EA0532">
        <w:rPr>
          <w:rStyle w:val="210"/>
          <w:sz w:val="24"/>
          <w:szCs w:val="24"/>
        </w:rPr>
        <w:t xml:space="preserve"> </w:t>
      </w:r>
      <w:r w:rsidRPr="00B97F48">
        <w:rPr>
          <w:rStyle w:val="210"/>
          <w:sz w:val="24"/>
          <w:szCs w:val="24"/>
        </w:rPr>
        <w:t>план развития какой-либо сферы деятельности или технологии.</w:t>
      </w:r>
    </w:p>
    <w:p w:rsidR="005B3241" w:rsidRPr="00DB0082" w:rsidRDefault="008363CE" w:rsidP="00ED5903">
      <w:pPr>
        <w:pStyle w:val="51"/>
        <w:shd w:val="clear" w:color="auto" w:fill="auto"/>
        <w:spacing w:after="0" w:line="312" w:lineRule="auto"/>
        <w:ind w:left="2020" w:firstLine="0"/>
        <w:jc w:val="left"/>
        <w:rPr>
          <w:b/>
          <w:sz w:val="24"/>
          <w:szCs w:val="24"/>
        </w:rPr>
      </w:pPr>
      <w:r w:rsidRPr="00DB0082">
        <w:rPr>
          <w:rStyle w:val="210"/>
          <w:b/>
          <w:sz w:val="24"/>
          <w:szCs w:val="24"/>
        </w:rPr>
        <w:t>МОДУЛЬ 6. Трудности реализации проекта</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210"/>
          <w:sz w:val="24"/>
          <w:szCs w:val="24"/>
        </w:rPr>
        <w:t>Модуль посвящён основным трудностям, которые возникают в ходе реализации</w:t>
      </w:r>
      <w:r w:rsidR="00EA0532">
        <w:rPr>
          <w:rStyle w:val="210"/>
          <w:sz w:val="24"/>
          <w:szCs w:val="24"/>
        </w:rPr>
        <w:t xml:space="preserve"> </w:t>
      </w:r>
      <w:r w:rsidRPr="00B97F48">
        <w:rPr>
          <w:rStyle w:val="210"/>
          <w:sz w:val="24"/>
          <w:szCs w:val="24"/>
        </w:rPr>
        <w:t>проекта.</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8"/>
          <w:sz w:val="24"/>
          <w:szCs w:val="24"/>
        </w:rPr>
        <w:t>Раздел 6.1. Переход от замысла к реализации проекта.</w:t>
      </w:r>
      <w:r w:rsidRPr="00B97F48">
        <w:rPr>
          <w:rStyle w:val="210"/>
          <w:sz w:val="24"/>
          <w:szCs w:val="24"/>
        </w:rPr>
        <w:t xml:space="preserve"> Раздел посвящён</w:t>
      </w:r>
      <w:r w:rsidR="00EA0532">
        <w:rPr>
          <w:rStyle w:val="210"/>
          <w:sz w:val="24"/>
          <w:szCs w:val="24"/>
        </w:rPr>
        <w:t xml:space="preserve"> </w:t>
      </w:r>
      <w:r w:rsidRPr="00B97F48">
        <w:rPr>
          <w:rStyle w:val="210"/>
          <w:sz w:val="24"/>
          <w:szCs w:val="24"/>
        </w:rPr>
        <w:t>разбору понятий «жизненный цикл продукта», «жизненный цикл проекта»,«эксплуатация», «утилизация».</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210"/>
          <w:sz w:val="24"/>
          <w:szCs w:val="24"/>
        </w:rPr>
        <w:t>Жизненный цикл изделия (жизненный цикл продукции) включает ряд этапов,</w:t>
      </w:r>
      <w:r w:rsidR="00EA0532">
        <w:rPr>
          <w:rStyle w:val="210"/>
          <w:sz w:val="24"/>
          <w:szCs w:val="24"/>
        </w:rPr>
        <w:t xml:space="preserve"> </w:t>
      </w:r>
      <w:r w:rsidRPr="00B97F48">
        <w:rPr>
          <w:rStyle w:val="210"/>
          <w:sz w:val="24"/>
          <w:szCs w:val="24"/>
        </w:rPr>
        <w:t>начиная с появления потребности в продукте и заканчивая его ликвидацией</w:t>
      </w:r>
      <w:r w:rsidR="00EA0532">
        <w:rPr>
          <w:rStyle w:val="210"/>
          <w:sz w:val="24"/>
          <w:szCs w:val="24"/>
        </w:rPr>
        <w:t xml:space="preserve"> </w:t>
      </w:r>
      <w:r w:rsidRPr="00B97F48">
        <w:rPr>
          <w:rStyle w:val="210"/>
          <w:sz w:val="24"/>
          <w:szCs w:val="24"/>
        </w:rPr>
        <w:t>вследствие исчерпания потребительских свойств. Основные этапы жизненного цикла</w:t>
      </w:r>
      <w:r w:rsidR="00EA0532">
        <w:rPr>
          <w:rStyle w:val="210"/>
          <w:sz w:val="24"/>
          <w:szCs w:val="24"/>
        </w:rPr>
        <w:t xml:space="preserve"> </w:t>
      </w:r>
      <w:r w:rsidRPr="00B97F48">
        <w:rPr>
          <w:rStyle w:val="210"/>
          <w:sz w:val="24"/>
          <w:szCs w:val="24"/>
        </w:rPr>
        <w:t>изделия — это проектирование, производство, эксплуатация и утилизация. Этапы</w:t>
      </w:r>
      <w:r w:rsidR="00EA0532">
        <w:rPr>
          <w:rStyle w:val="210"/>
          <w:sz w:val="24"/>
          <w:szCs w:val="24"/>
        </w:rPr>
        <w:t xml:space="preserve"> </w:t>
      </w:r>
      <w:r w:rsidRPr="00B97F48">
        <w:rPr>
          <w:rStyle w:val="210"/>
          <w:sz w:val="24"/>
          <w:szCs w:val="24"/>
        </w:rPr>
        <w:t>жизненного цикла проекта: выдвижение идеи — проработка замысла —реализация — рефлексия — переосмысление замысла.</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8"/>
          <w:sz w:val="24"/>
          <w:szCs w:val="24"/>
        </w:rPr>
        <w:t>Раздел 6.2. Риски проекта.</w:t>
      </w:r>
      <w:r w:rsidRPr="00B97F48">
        <w:rPr>
          <w:rStyle w:val="210"/>
          <w:sz w:val="24"/>
          <w:szCs w:val="24"/>
        </w:rPr>
        <w:t xml:space="preserve"> Раздел рассматривает факторы риска, возможные</w:t>
      </w:r>
      <w:r w:rsidR="00EA0532">
        <w:rPr>
          <w:rStyle w:val="210"/>
          <w:sz w:val="24"/>
          <w:szCs w:val="24"/>
        </w:rPr>
        <w:t xml:space="preserve"> </w:t>
      </w:r>
      <w:r w:rsidRPr="00B97F48">
        <w:rPr>
          <w:rStyle w:val="210"/>
          <w:sz w:val="24"/>
          <w:szCs w:val="24"/>
        </w:rPr>
        <w:t>риски проекта, способы предупреждения рисков.</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210"/>
          <w:sz w:val="24"/>
          <w:szCs w:val="24"/>
        </w:rPr>
        <w:t>Факторы риска (внутренние и внешние) могут оказать негативное влияние на</w:t>
      </w:r>
      <w:r w:rsidR="00FF6277">
        <w:rPr>
          <w:rStyle w:val="210"/>
          <w:sz w:val="24"/>
          <w:szCs w:val="24"/>
        </w:rPr>
        <w:t xml:space="preserve"> </w:t>
      </w:r>
      <w:r w:rsidRPr="00B97F48">
        <w:rPr>
          <w:rStyle w:val="210"/>
          <w:sz w:val="24"/>
          <w:szCs w:val="24"/>
        </w:rPr>
        <w:t>проект, поэтому их необходимо учитывать в самом начале его выполнения.</w:t>
      </w:r>
    </w:p>
    <w:p w:rsidR="005B3241" w:rsidRPr="00B97F48" w:rsidRDefault="008363CE" w:rsidP="00ED5903">
      <w:pPr>
        <w:pStyle w:val="51"/>
        <w:shd w:val="clear" w:color="auto" w:fill="auto"/>
        <w:spacing w:after="0" w:line="312" w:lineRule="auto"/>
        <w:ind w:left="20" w:right="20" w:firstLine="0"/>
        <w:jc w:val="both"/>
        <w:rPr>
          <w:sz w:val="24"/>
          <w:szCs w:val="24"/>
        </w:rPr>
      </w:pPr>
      <w:r w:rsidRPr="00B97F48">
        <w:rPr>
          <w:rStyle w:val="23"/>
          <w:sz w:val="24"/>
          <w:szCs w:val="24"/>
        </w:rPr>
        <w:t>Внутренние факторы риска связаны с противоречиями самого проекта. Один из</w:t>
      </w:r>
      <w:r w:rsidR="00FF6277">
        <w:rPr>
          <w:rStyle w:val="23"/>
          <w:sz w:val="24"/>
          <w:szCs w:val="24"/>
        </w:rPr>
        <w:t xml:space="preserve"> </w:t>
      </w:r>
      <w:r w:rsidRPr="00B97F48">
        <w:rPr>
          <w:rStyle w:val="23"/>
          <w:sz w:val="24"/>
          <w:szCs w:val="24"/>
        </w:rPr>
        <w:t>важнейших внутренних факторов школьных проектов связан с постановкой, а точнее</w:t>
      </w:r>
      <w:r w:rsidR="00FF6277">
        <w:rPr>
          <w:rStyle w:val="23"/>
          <w:sz w:val="24"/>
          <w:szCs w:val="24"/>
        </w:rPr>
        <w:t xml:space="preserve"> </w:t>
      </w:r>
      <w:r w:rsidRPr="00B97F48">
        <w:rPr>
          <w:rStyle w:val="23"/>
          <w:sz w:val="24"/>
          <w:szCs w:val="24"/>
        </w:rPr>
        <w:t>подменой цели. Внешние факторы риска — возможность возникновения</w:t>
      </w:r>
      <w:r w:rsidR="00FF6277">
        <w:rPr>
          <w:rStyle w:val="23"/>
          <w:sz w:val="24"/>
          <w:szCs w:val="24"/>
        </w:rPr>
        <w:t xml:space="preserve"> </w:t>
      </w:r>
      <w:r w:rsidRPr="00B97F48">
        <w:rPr>
          <w:rStyle w:val="23"/>
          <w:sz w:val="24"/>
          <w:szCs w:val="24"/>
        </w:rPr>
        <w:t>неблагоприятных ситуаций и последствий в ходе реализации проекта, например,</w:t>
      </w:r>
      <w:r w:rsidR="00FF6277">
        <w:rPr>
          <w:rStyle w:val="23"/>
          <w:sz w:val="24"/>
          <w:szCs w:val="24"/>
        </w:rPr>
        <w:t xml:space="preserve"> </w:t>
      </w:r>
      <w:r w:rsidRPr="00B97F48">
        <w:rPr>
          <w:rStyle w:val="23"/>
          <w:sz w:val="24"/>
          <w:szCs w:val="24"/>
        </w:rPr>
        <w:t>закрытие границ и т. п.</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a"/>
          <w:sz w:val="24"/>
          <w:szCs w:val="24"/>
        </w:rPr>
        <w:t>Раздел 6.3. Практическое занятие. Анализ проектного замысла «Завод попереработке пластика».</w:t>
      </w:r>
      <w:r w:rsidRPr="00B97F48">
        <w:rPr>
          <w:rStyle w:val="23"/>
          <w:sz w:val="24"/>
          <w:szCs w:val="24"/>
        </w:rPr>
        <w:t xml:space="preserve"> Раздел рассматривает вариативность способов реализациипроектов, направленных на решение одной и той же экологической проблемы.</w:t>
      </w:r>
    </w:p>
    <w:p w:rsidR="005B3241" w:rsidRPr="00B97F48" w:rsidRDefault="008363CE" w:rsidP="00ED5903">
      <w:pPr>
        <w:pStyle w:val="70"/>
        <w:shd w:val="clear" w:color="auto" w:fill="auto"/>
        <w:spacing w:before="0" w:after="0" w:line="312" w:lineRule="auto"/>
        <w:ind w:left="20" w:right="20" w:firstLine="400"/>
        <w:jc w:val="both"/>
        <w:rPr>
          <w:sz w:val="24"/>
          <w:szCs w:val="24"/>
        </w:rPr>
      </w:pPr>
      <w:r w:rsidRPr="00B97F48">
        <w:rPr>
          <w:rStyle w:val="79"/>
          <w:sz w:val="24"/>
          <w:szCs w:val="24"/>
        </w:rPr>
        <w:t>Раздел 6.4. Практическое занятие. Анализ проектного замысла «Превратим</w:t>
      </w:r>
      <w:r w:rsidR="00FF6277">
        <w:rPr>
          <w:rStyle w:val="79"/>
          <w:sz w:val="24"/>
          <w:szCs w:val="24"/>
        </w:rPr>
        <w:t xml:space="preserve"> </w:t>
      </w:r>
      <w:r w:rsidRPr="00B97F48">
        <w:rPr>
          <w:rStyle w:val="79"/>
          <w:sz w:val="24"/>
          <w:szCs w:val="24"/>
        </w:rPr>
        <w:t>мусор в ресурс». Сравнение проектных замыслов.</w:t>
      </w:r>
      <w:r w:rsidRPr="00B97F48">
        <w:rPr>
          <w:rStyle w:val="7b"/>
          <w:sz w:val="24"/>
          <w:szCs w:val="24"/>
        </w:rPr>
        <w:t xml:space="preserve"> Раздел посвящён анализу</w:t>
      </w:r>
      <w:r w:rsidR="00FF6277">
        <w:rPr>
          <w:rStyle w:val="7b"/>
          <w:sz w:val="24"/>
          <w:szCs w:val="24"/>
        </w:rPr>
        <w:t xml:space="preserve"> </w:t>
      </w:r>
      <w:r w:rsidRPr="00B97F48">
        <w:rPr>
          <w:rStyle w:val="7b"/>
          <w:sz w:val="24"/>
          <w:szCs w:val="24"/>
        </w:rPr>
        <w:t>проблемы переработки мусора и сравнению проектных замыслов для её решения.</w:t>
      </w:r>
    </w:p>
    <w:p w:rsidR="005B3241" w:rsidRPr="00B97F48" w:rsidRDefault="008363CE" w:rsidP="00ED5903">
      <w:pPr>
        <w:pStyle w:val="51"/>
        <w:shd w:val="clear" w:color="auto" w:fill="auto"/>
        <w:spacing w:after="180" w:line="312" w:lineRule="auto"/>
        <w:ind w:left="20" w:right="20" w:firstLine="400"/>
        <w:jc w:val="both"/>
        <w:rPr>
          <w:sz w:val="24"/>
          <w:szCs w:val="24"/>
        </w:rPr>
      </w:pPr>
      <w:r w:rsidRPr="00B97F48">
        <w:rPr>
          <w:rStyle w:val="afa"/>
          <w:sz w:val="24"/>
          <w:szCs w:val="24"/>
        </w:rPr>
        <w:t>Раздел 6.5. Практическое занятие. Анализ проектов сверстников: туризм и</w:t>
      </w:r>
      <w:r w:rsidR="00FF6277">
        <w:rPr>
          <w:rStyle w:val="afa"/>
          <w:sz w:val="24"/>
          <w:szCs w:val="24"/>
        </w:rPr>
        <w:t xml:space="preserve"> </w:t>
      </w:r>
      <w:r w:rsidRPr="00B97F48">
        <w:rPr>
          <w:rStyle w:val="afa"/>
          <w:sz w:val="24"/>
          <w:szCs w:val="24"/>
        </w:rPr>
        <w:t>краеведение.</w:t>
      </w:r>
      <w:r w:rsidRPr="00B97F48">
        <w:rPr>
          <w:rStyle w:val="23"/>
          <w:sz w:val="24"/>
          <w:szCs w:val="24"/>
        </w:rPr>
        <w:t xml:space="preserve"> Раздел посвящён анализу ситуации, созданию образа желаемого</w:t>
      </w:r>
      <w:r w:rsidR="00FF6277">
        <w:rPr>
          <w:rStyle w:val="23"/>
          <w:sz w:val="24"/>
          <w:szCs w:val="24"/>
        </w:rPr>
        <w:t xml:space="preserve"> </w:t>
      </w:r>
      <w:r w:rsidRPr="00B97F48">
        <w:rPr>
          <w:rStyle w:val="23"/>
          <w:sz w:val="24"/>
          <w:szCs w:val="24"/>
        </w:rPr>
        <w:t>будущего, оригинальности идеи проекта, бизнес-плану, рассмотрению рисков</w:t>
      </w:r>
      <w:r w:rsidR="00FF6277">
        <w:rPr>
          <w:rStyle w:val="23"/>
          <w:sz w:val="24"/>
          <w:szCs w:val="24"/>
        </w:rPr>
        <w:t xml:space="preserve"> </w:t>
      </w:r>
      <w:r w:rsidRPr="00B97F48">
        <w:rPr>
          <w:rStyle w:val="23"/>
          <w:sz w:val="24"/>
          <w:szCs w:val="24"/>
        </w:rPr>
        <w:t>проекта и маркетинговых рисков.</w:t>
      </w:r>
    </w:p>
    <w:p w:rsidR="005B3241" w:rsidRPr="00DB0082" w:rsidRDefault="008363CE" w:rsidP="00ED5903">
      <w:pPr>
        <w:pStyle w:val="51"/>
        <w:shd w:val="clear" w:color="auto" w:fill="auto"/>
        <w:spacing w:after="0" w:line="312" w:lineRule="auto"/>
        <w:ind w:left="2500" w:right="520"/>
        <w:jc w:val="left"/>
        <w:rPr>
          <w:b/>
          <w:sz w:val="24"/>
          <w:szCs w:val="24"/>
        </w:rPr>
      </w:pPr>
      <w:r w:rsidRPr="00DB0082">
        <w:rPr>
          <w:rStyle w:val="23"/>
          <w:b/>
          <w:sz w:val="24"/>
          <w:szCs w:val="24"/>
        </w:rPr>
        <w:t>МОДУЛЬ 7. Предварительная защита и экспертная оценка проектных</w:t>
      </w:r>
      <w:r w:rsidR="00FF6277">
        <w:rPr>
          <w:rStyle w:val="23"/>
          <w:b/>
          <w:sz w:val="24"/>
          <w:szCs w:val="24"/>
        </w:rPr>
        <w:t xml:space="preserve"> </w:t>
      </w:r>
      <w:r w:rsidRPr="00DB0082">
        <w:rPr>
          <w:rStyle w:val="23"/>
          <w:b/>
          <w:sz w:val="24"/>
          <w:szCs w:val="24"/>
        </w:rPr>
        <w:t>и исследовательских работ</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23"/>
          <w:sz w:val="24"/>
          <w:szCs w:val="24"/>
        </w:rPr>
        <w:t>Модуль посвящён предварительной защите проектов и подготавливает</w:t>
      </w:r>
      <w:r w:rsidR="00FF6277">
        <w:rPr>
          <w:rStyle w:val="23"/>
          <w:sz w:val="24"/>
          <w:szCs w:val="24"/>
        </w:rPr>
        <w:t xml:space="preserve"> </w:t>
      </w:r>
      <w:r w:rsidRPr="00B97F48">
        <w:rPr>
          <w:rStyle w:val="23"/>
          <w:sz w:val="24"/>
          <w:szCs w:val="24"/>
        </w:rPr>
        <w:t>старшеклассников к взаимодействию с экспертами.</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a"/>
          <w:sz w:val="24"/>
          <w:szCs w:val="24"/>
        </w:rPr>
        <w:t>Раздел 7.1. Позиция эксперта.</w:t>
      </w:r>
      <w:r w:rsidRPr="00B97F48">
        <w:rPr>
          <w:rStyle w:val="23"/>
          <w:sz w:val="24"/>
          <w:szCs w:val="24"/>
        </w:rPr>
        <w:t xml:space="preserve"> Раздел объясняет роль и позицию эксперта на</w:t>
      </w:r>
      <w:r w:rsidR="00FF6277">
        <w:rPr>
          <w:rStyle w:val="23"/>
          <w:sz w:val="24"/>
          <w:szCs w:val="24"/>
        </w:rPr>
        <w:t xml:space="preserve"> </w:t>
      </w:r>
      <w:r w:rsidRPr="00B97F48">
        <w:rPr>
          <w:rStyle w:val="23"/>
          <w:sz w:val="24"/>
          <w:szCs w:val="24"/>
        </w:rPr>
        <w:t>предварительной защите, рассматривает разные подходы к проблематике проектов,</w:t>
      </w:r>
      <w:r w:rsidR="00FF6277">
        <w:rPr>
          <w:rStyle w:val="23"/>
          <w:sz w:val="24"/>
          <w:szCs w:val="24"/>
        </w:rPr>
        <w:t xml:space="preserve"> </w:t>
      </w:r>
      <w:r w:rsidRPr="00B97F48">
        <w:rPr>
          <w:rStyle w:val="23"/>
          <w:sz w:val="24"/>
          <w:szCs w:val="24"/>
        </w:rPr>
        <w:t>ноу-хау, важность плодотворной работы с экспертом.</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23"/>
          <w:sz w:val="24"/>
          <w:szCs w:val="24"/>
        </w:rPr>
        <w:t>Позиция эксперта состоит в том, чтобы указать сильные стороны проектной</w:t>
      </w:r>
      <w:r w:rsidR="00FF6277">
        <w:rPr>
          <w:rStyle w:val="23"/>
          <w:sz w:val="24"/>
          <w:szCs w:val="24"/>
        </w:rPr>
        <w:t xml:space="preserve"> </w:t>
      </w:r>
      <w:r w:rsidRPr="00B97F48">
        <w:rPr>
          <w:rStyle w:val="23"/>
          <w:sz w:val="24"/>
          <w:szCs w:val="24"/>
        </w:rPr>
        <w:t>работы, ошибочные или недостаточно аргументированные выводы. Обычно эксперт</w:t>
      </w:r>
      <w:r w:rsidR="00FF6277">
        <w:rPr>
          <w:rStyle w:val="23"/>
          <w:sz w:val="24"/>
          <w:szCs w:val="24"/>
        </w:rPr>
        <w:t xml:space="preserve"> </w:t>
      </w:r>
      <w:r w:rsidRPr="00B97F48">
        <w:rPr>
          <w:rStyle w:val="23"/>
          <w:sz w:val="24"/>
          <w:szCs w:val="24"/>
        </w:rPr>
        <w:t>глубоко разбирается в сути вопроса, имеет собственный опыт создания и доведения</w:t>
      </w:r>
      <w:r w:rsidR="00FF6277">
        <w:rPr>
          <w:rStyle w:val="23"/>
          <w:sz w:val="24"/>
          <w:szCs w:val="24"/>
        </w:rPr>
        <w:t xml:space="preserve"> </w:t>
      </w:r>
      <w:r w:rsidRPr="00B97F48">
        <w:rPr>
          <w:rStyle w:val="23"/>
          <w:sz w:val="24"/>
          <w:szCs w:val="24"/>
        </w:rPr>
        <w:t>проектов до реализации. Исходным пунктом для плодотворной работы с экспертом</w:t>
      </w:r>
      <w:r w:rsidR="00FF6277">
        <w:rPr>
          <w:rStyle w:val="23"/>
          <w:sz w:val="24"/>
          <w:szCs w:val="24"/>
        </w:rPr>
        <w:t xml:space="preserve"> </w:t>
      </w:r>
      <w:r w:rsidRPr="00B97F48">
        <w:rPr>
          <w:rStyle w:val="23"/>
          <w:sz w:val="24"/>
          <w:szCs w:val="24"/>
        </w:rPr>
        <w:t>является совпадение интересов.</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a"/>
          <w:sz w:val="24"/>
          <w:szCs w:val="24"/>
        </w:rPr>
        <w:t>Раздел 7.2. Критерии анализа и оценивания проектной работы.</w:t>
      </w:r>
      <w:r w:rsidRPr="00B97F48">
        <w:rPr>
          <w:rStyle w:val="23"/>
          <w:sz w:val="24"/>
          <w:szCs w:val="24"/>
        </w:rPr>
        <w:t xml:space="preserve"> Раздел</w:t>
      </w:r>
      <w:r w:rsidR="00FF6277">
        <w:rPr>
          <w:rStyle w:val="23"/>
          <w:sz w:val="24"/>
          <w:szCs w:val="24"/>
        </w:rPr>
        <w:t xml:space="preserve"> </w:t>
      </w:r>
      <w:r w:rsidRPr="00B97F48">
        <w:rPr>
          <w:rStyle w:val="23"/>
          <w:sz w:val="24"/>
          <w:szCs w:val="24"/>
        </w:rPr>
        <w:t>рассматривает критерии анализа и оценивания промежуточных и итоговых</w:t>
      </w:r>
      <w:r w:rsidR="00FF6277">
        <w:rPr>
          <w:rStyle w:val="23"/>
          <w:sz w:val="24"/>
          <w:szCs w:val="24"/>
        </w:rPr>
        <w:t xml:space="preserve"> </w:t>
      </w:r>
      <w:r w:rsidRPr="00B97F48">
        <w:rPr>
          <w:rStyle w:val="23"/>
          <w:sz w:val="24"/>
          <w:szCs w:val="24"/>
        </w:rPr>
        <w:t>результатов проекта или исследования.</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a"/>
          <w:sz w:val="24"/>
          <w:szCs w:val="24"/>
        </w:rPr>
        <w:t>Раздел 7.3. Оцениваем проекты сверстников: проект «Разработка</w:t>
      </w:r>
      <w:r w:rsidR="00FF6277">
        <w:rPr>
          <w:rStyle w:val="afa"/>
          <w:sz w:val="24"/>
          <w:szCs w:val="24"/>
        </w:rPr>
        <w:t xml:space="preserve"> </w:t>
      </w:r>
      <w:r w:rsidRPr="00B97F48">
        <w:rPr>
          <w:rStyle w:val="afa"/>
          <w:sz w:val="24"/>
          <w:szCs w:val="24"/>
        </w:rPr>
        <w:t>портативного металлоискателя».</w:t>
      </w:r>
      <w:r w:rsidRPr="00B97F48">
        <w:rPr>
          <w:rStyle w:val="23"/>
          <w:sz w:val="24"/>
          <w:szCs w:val="24"/>
        </w:rPr>
        <w:t xml:space="preserve"> Раздел рассматривает проектно-конструкторское</w:t>
      </w:r>
      <w:r w:rsidR="00FF6277">
        <w:rPr>
          <w:rStyle w:val="23"/>
          <w:sz w:val="24"/>
          <w:szCs w:val="24"/>
        </w:rPr>
        <w:t xml:space="preserve"> </w:t>
      </w:r>
      <w:r w:rsidRPr="00B97F48">
        <w:rPr>
          <w:rStyle w:val="23"/>
          <w:sz w:val="24"/>
          <w:szCs w:val="24"/>
        </w:rPr>
        <w:t>решение в рамках проекта «Разработка портативного металлоискателя» и</w:t>
      </w:r>
      <w:r w:rsidR="00FF6277">
        <w:rPr>
          <w:rStyle w:val="23"/>
          <w:sz w:val="24"/>
          <w:szCs w:val="24"/>
        </w:rPr>
        <w:t xml:space="preserve"> </w:t>
      </w:r>
      <w:r w:rsidRPr="00B97F48">
        <w:rPr>
          <w:rStyle w:val="23"/>
          <w:sz w:val="24"/>
          <w:szCs w:val="24"/>
        </w:rPr>
        <w:t>комментарий эксперта.</w:t>
      </w:r>
    </w:p>
    <w:p w:rsidR="005B3241" w:rsidRPr="00B97F48" w:rsidRDefault="008363CE" w:rsidP="00ED5903">
      <w:pPr>
        <w:pStyle w:val="51"/>
        <w:shd w:val="clear" w:color="auto" w:fill="auto"/>
        <w:spacing w:after="180" w:line="312" w:lineRule="auto"/>
        <w:ind w:left="20" w:right="20" w:firstLine="400"/>
        <w:jc w:val="both"/>
        <w:rPr>
          <w:sz w:val="24"/>
          <w:szCs w:val="24"/>
        </w:rPr>
      </w:pPr>
      <w:r w:rsidRPr="00B97F48">
        <w:rPr>
          <w:rStyle w:val="afa"/>
          <w:sz w:val="24"/>
          <w:szCs w:val="24"/>
        </w:rPr>
        <w:t>Раздел 7.4. Оценка начального этапа исследования.</w:t>
      </w:r>
      <w:r w:rsidRPr="00B97F48">
        <w:rPr>
          <w:rStyle w:val="23"/>
          <w:sz w:val="24"/>
          <w:szCs w:val="24"/>
        </w:rPr>
        <w:t xml:space="preserve"> Раздел посвящён</w:t>
      </w:r>
      <w:r w:rsidR="00FF6277">
        <w:rPr>
          <w:rStyle w:val="23"/>
          <w:sz w:val="24"/>
          <w:szCs w:val="24"/>
        </w:rPr>
        <w:t xml:space="preserve"> </w:t>
      </w:r>
      <w:r w:rsidRPr="00B97F48">
        <w:rPr>
          <w:rStyle w:val="23"/>
          <w:sz w:val="24"/>
          <w:szCs w:val="24"/>
        </w:rPr>
        <w:t>начальному этапу исследования экологического микро</w:t>
      </w:r>
      <w:r w:rsidR="00FF6277">
        <w:rPr>
          <w:rStyle w:val="23"/>
          <w:sz w:val="24"/>
          <w:szCs w:val="24"/>
        </w:rPr>
        <w:t xml:space="preserve"> </w:t>
      </w:r>
      <w:r w:rsidRPr="00B97F48">
        <w:rPr>
          <w:rStyle w:val="23"/>
          <w:sz w:val="24"/>
          <w:szCs w:val="24"/>
        </w:rPr>
        <w:t>проекта, его экспертной оценке.</w:t>
      </w:r>
    </w:p>
    <w:p w:rsidR="005B3241" w:rsidRPr="00DB0082" w:rsidRDefault="008363CE" w:rsidP="00ED5903">
      <w:pPr>
        <w:pStyle w:val="51"/>
        <w:shd w:val="clear" w:color="auto" w:fill="auto"/>
        <w:spacing w:after="0" w:line="312" w:lineRule="auto"/>
        <w:ind w:left="1120" w:firstLine="0"/>
        <w:jc w:val="left"/>
        <w:rPr>
          <w:b/>
          <w:sz w:val="24"/>
          <w:szCs w:val="24"/>
        </w:rPr>
      </w:pPr>
      <w:r w:rsidRPr="00DB0082">
        <w:rPr>
          <w:rStyle w:val="23"/>
          <w:b/>
          <w:sz w:val="24"/>
          <w:szCs w:val="24"/>
        </w:rPr>
        <w:t>МОДУЛЬ 8. Дополнительные возможности улучшения проекта</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23"/>
          <w:sz w:val="24"/>
          <w:szCs w:val="24"/>
        </w:rPr>
        <w:t>Модуль рассматривает возможности углубления содержания и предвидения</w:t>
      </w:r>
      <w:r w:rsidR="00FF6277">
        <w:rPr>
          <w:rStyle w:val="23"/>
          <w:sz w:val="24"/>
          <w:szCs w:val="24"/>
        </w:rPr>
        <w:t xml:space="preserve"> </w:t>
      </w:r>
      <w:r w:rsidRPr="00B97F48">
        <w:rPr>
          <w:rStyle w:val="23"/>
          <w:sz w:val="24"/>
          <w:szCs w:val="24"/>
        </w:rPr>
        <w:t>рисков проекта.</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a"/>
          <w:sz w:val="24"/>
          <w:szCs w:val="24"/>
        </w:rPr>
        <w:t>Раздел 8.1. Технология как мост от идеи к продукту.</w:t>
      </w:r>
      <w:r w:rsidRPr="00B97F48">
        <w:rPr>
          <w:rStyle w:val="23"/>
          <w:sz w:val="24"/>
          <w:szCs w:val="24"/>
        </w:rPr>
        <w:t xml:space="preserve"> Раздел знакомит с такими</w:t>
      </w:r>
      <w:r w:rsidR="00FF6277">
        <w:rPr>
          <w:rStyle w:val="23"/>
          <w:sz w:val="24"/>
          <w:szCs w:val="24"/>
        </w:rPr>
        <w:t xml:space="preserve"> </w:t>
      </w:r>
      <w:r w:rsidRPr="00B97F48">
        <w:rPr>
          <w:rStyle w:val="23"/>
          <w:sz w:val="24"/>
          <w:szCs w:val="24"/>
        </w:rPr>
        <w:t>основными понятиями, как «изобретение», «технология», «технологическая долина»,«агротехнологии».</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23"/>
          <w:sz w:val="24"/>
          <w:szCs w:val="24"/>
        </w:rPr>
        <w:t>Изобретение — результат творческой деятельности, проект — продукт работы</w:t>
      </w:r>
      <w:r w:rsidR="00FF6277">
        <w:rPr>
          <w:rStyle w:val="23"/>
          <w:sz w:val="24"/>
          <w:szCs w:val="24"/>
        </w:rPr>
        <w:t xml:space="preserve"> </w:t>
      </w:r>
      <w:r w:rsidRPr="00B97F48">
        <w:rPr>
          <w:rStyle w:val="23"/>
          <w:sz w:val="24"/>
          <w:szCs w:val="24"/>
        </w:rPr>
        <w:t>над возможностями его применения. Чтобы запустить новые разработки в</w:t>
      </w:r>
      <w:r w:rsidR="00FF6277">
        <w:rPr>
          <w:rStyle w:val="23"/>
          <w:sz w:val="24"/>
          <w:szCs w:val="24"/>
        </w:rPr>
        <w:t xml:space="preserve"> </w:t>
      </w:r>
      <w:r w:rsidRPr="00B97F48">
        <w:rPr>
          <w:rStyle w:val="23"/>
          <w:sz w:val="24"/>
          <w:szCs w:val="24"/>
        </w:rPr>
        <w:t>производство создаются технологические долины — инновационные комплексы, в</w:t>
      </w:r>
      <w:r w:rsidR="00FF6277">
        <w:rPr>
          <w:rStyle w:val="23"/>
          <w:sz w:val="24"/>
          <w:szCs w:val="24"/>
        </w:rPr>
        <w:t xml:space="preserve"> </w:t>
      </w:r>
      <w:r w:rsidRPr="00B97F48">
        <w:rPr>
          <w:rStyle w:val="25"/>
          <w:sz w:val="24"/>
          <w:szCs w:val="24"/>
        </w:rPr>
        <w:t>которых есть все условия для развития прорывных научных и технических идей.</w:t>
      </w:r>
      <w:r w:rsidR="00FF6277">
        <w:rPr>
          <w:rStyle w:val="25"/>
          <w:sz w:val="24"/>
          <w:szCs w:val="24"/>
        </w:rPr>
        <w:t xml:space="preserve"> </w:t>
      </w:r>
      <w:r w:rsidRPr="00B97F48">
        <w:rPr>
          <w:rStyle w:val="25"/>
          <w:sz w:val="24"/>
          <w:szCs w:val="24"/>
        </w:rPr>
        <w:t>Технология — это совокупность операций, осуществляемых определённым способом</w:t>
      </w:r>
      <w:r w:rsidR="00FF6277">
        <w:rPr>
          <w:rStyle w:val="25"/>
          <w:sz w:val="24"/>
          <w:szCs w:val="24"/>
        </w:rPr>
        <w:t xml:space="preserve"> </w:t>
      </w:r>
      <w:r w:rsidRPr="00B97F48">
        <w:rPr>
          <w:rStyle w:val="25"/>
          <w:sz w:val="24"/>
          <w:szCs w:val="24"/>
        </w:rPr>
        <w:t>и в определённой последовательности, из которых складывается общий процесс.</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c"/>
          <w:sz w:val="24"/>
          <w:szCs w:val="24"/>
        </w:rPr>
        <w:t>Раздел 8.2. Видим за проектом инфраструктуру.</w:t>
      </w:r>
      <w:r w:rsidRPr="00B97F48">
        <w:rPr>
          <w:rStyle w:val="25"/>
          <w:sz w:val="24"/>
          <w:szCs w:val="24"/>
        </w:rPr>
        <w:t xml:space="preserve"> Раздел рассматривает</w:t>
      </w:r>
      <w:r w:rsidR="00FF6277">
        <w:rPr>
          <w:rStyle w:val="25"/>
          <w:sz w:val="24"/>
          <w:szCs w:val="24"/>
        </w:rPr>
        <w:t xml:space="preserve"> </w:t>
      </w:r>
      <w:r w:rsidRPr="00B97F48">
        <w:rPr>
          <w:rStyle w:val="25"/>
          <w:sz w:val="24"/>
          <w:szCs w:val="24"/>
        </w:rPr>
        <w:t>понятие «инфраструктура» и его значение для понимания условий, в которых будет</w:t>
      </w:r>
      <w:r w:rsidR="00FF6277">
        <w:rPr>
          <w:rStyle w:val="25"/>
          <w:sz w:val="24"/>
          <w:szCs w:val="24"/>
        </w:rPr>
        <w:t xml:space="preserve"> </w:t>
      </w:r>
      <w:r w:rsidRPr="00B97F48">
        <w:rPr>
          <w:rStyle w:val="25"/>
          <w:sz w:val="24"/>
          <w:szCs w:val="24"/>
        </w:rPr>
        <w:t>реализовываться проект.</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25"/>
          <w:sz w:val="24"/>
          <w:szCs w:val="24"/>
        </w:rPr>
        <w:t>Инфраструктура (от лат.</w:t>
      </w:r>
      <w:r w:rsidRPr="00B97F48">
        <w:rPr>
          <w:rStyle w:val="afd"/>
          <w:sz w:val="24"/>
          <w:szCs w:val="24"/>
        </w:rPr>
        <w:t>infra</w:t>
      </w:r>
      <w:r w:rsidRPr="00B97F48">
        <w:rPr>
          <w:rStyle w:val="25"/>
          <w:sz w:val="24"/>
          <w:szCs w:val="24"/>
        </w:rPr>
        <w:t>— ниже, под и</w:t>
      </w:r>
      <w:r w:rsidR="00FF6277">
        <w:rPr>
          <w:rStyle w:val="25"/>
          <w:sz w:val="24"/>
          <w:szCs w:val="24"/>
        </w:rPr>
        <w:t xml:space="preserve"> </w:t>
      </w:r>
      <w:r w:rsidRPr="00B97F48">
        <w:rPr>
          <w:rStyle w:val="afd"/>
          <w:sz w:val="24"/>
          <w:szCs w:val="24"/>
        </w:rPr>
        <w:t>structura</w:t>
      </w:r>
      <w:r w:rsidRPr="00B97F48">
        <w:rPr>
          <w:rStyle w:val="25"/>
          <w:sz w:val="24"/>
          <w:szCs w:val="24"/>
        </w:rPr>
        <w:t>— строение,</w:t>
      </w:r>
      <w:r w:rsidR="00FF6277">
        <w:rPr>
          <w:rStyle w:val="25"/>
          <w:sz w:val="24"/>
          <w:szCs w:val="24"/>
        </w:rPr>
        <w:t xml:space="preserve"> </w:t>
      </w:r>
      <w:r w:rsidRPr="00B97F48">
        <w:rPr>
          <w:rStyle w:val="25"/>
          <w:sz w:val="24"/>
          <w:szCs w:val="24"/>
        </w:rPr>
        <w:t>расположение) — это совокупность взаимосвязанных подсистем, обеспечивающих</w:t>
      </w:r>
      <w:r w:rsidR="00FF6277">
        <w:rPr>
          <w:rStyle w:val="25"/>
          <w:sz w:val="24"/>
          <w:szCs w:val="24"/>
        </w:rPr>
        <w:t xml:space="preserve"> </w:t>
      </w:r>
      <w:r w:rsidRPr="00B97F48">
        <w:rPr>
          <w:rStyle w:val="25"/>
          <w:sz w:val="24"/>
          <w:szCs w:val="24"/>
        </w:rPr>
        <w:t>нормальное функционирование всей системы.</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c"/>
          <w:sz w:val="24"/>
          <w:szCs w:val="24"/>
        </w:rPr>
        <w:t>Раздел 8.3. Опросы как эффективный инструмент проектирования.</w:t>
      </w:r>
      <w:r w:rsidRPr="00B97F48">
        <w:rPr>
          <w:rStyle w:val="25"/>
          <w:sz w:val="24"/>
          <w:szCs w:val="24"/>
        </w:rPr>
        <w:t xml:space="preserve"> Раздел</w:t>
      </w:r>
      <w:r w:rsidR="00FF6277">
        <w:rPr>
          <w:rStyle w:val="25"/>
          <w:sz w:val="24"/>
          <w:szCs w:val="24"/>
        </w:rPr>
        <w:t xml:space="preserve"> </w:t>
      </w:r>
      <w:r w:rsidRPr="00B97F48">
        <w:rPr>
          <w:rStyle w:val="25"/>
          <w:sz w:val="24"/>
          <w:szCs w:val="24"/>
        </w:rPr>
        <w:t>рассматривает понятия «анкета», «социологический опрос», «интернет-опрос»,«генеральная совокупность», «выборка респондентов».</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25"/>
          <w:sz w:val="24"/>
          <w:szCs w:val="24"/>
        </w:rPr>
        <w:t>Цель социологического опроса — выявить общественное мнение. Это наиболее</w:t>
      </w:r>
      <w:r w:rsidR="00FF6277">
        <w:rPr>
          <w:rStyle w:val="25"/>
          <w:sz w:val="24"/>
          <w:szCs w:val="24"/>
        </w:rPr>
        <w:t xml:space="preserve"> </w:t>
      </w:r>
      <w:r w:rsidRPr="00B97F48">
        <w:rPr>
          <w:rStyle w:val="25"/>
          <w:sz w:val="24"/>
          <w:szCs w:val="24"/>
        </w:rPr>
        <w:t>надёжный метод социологического исследования, поскольку в нём участвует</w:t>
      </w:r>
      <w:r w:rsidR="00FF6277">
        <w:rPr>
          <w:rStyle w:val="25"/>
          <w:sz w:val="24"/>
          <w:szCs w:val="24"/>
        </w:rPr>
        <w:t xml:space="preserve"> </w:t>
      </w:r>
      <w:r w:rsidRPr="00B97F48">
        <w:rPr>
          <w:rStyle w:val="25"/>
          <w:sz w:val="24"/>
          <w:szCs w:val="24"/>
        </w:rPr>
        <w:t>большое количество незнакомых людей. Они ничем не связаны друг с другом и</w:t>
      </w:r>
      <w:r w:rsidR="00FF6277">
        <w:rPr>
          <w:rStyle w:val="25"/>
          <w:sz w:val="24"/>
          <w:szCs w:val="24"/>
        </w:rPr>
        <w:t xml:space="preserve"> </w:t>
      </w:r>
      <w:r w:rsidRPr="00B97F48">
        <w:rPr>
          <w:rStyle w:val="25"/>
          <w:sz w:val="24"/>
          <w:szCs w:val="24"/>
        </w:rPr>
        <w:t>высказывают исключительно собственную точку зрения. В результате выстраивается</w:t>
      </w:r>
      <w:r w:rsidR="00FF6277">
        <w:rPr>
          <w:rStyle w:val="25"/>
          <w:sz w:val="24"/>
          <w:szCs w:val="24"/>
        </w:rPr>
        <w:t xml:space="preserve"> </w:t>
      </w:r>
      <w:r w:rsidRPr="00B97F48">
        <w:rPr>
          <w:rStyle w:val="25"/>
          <w:sz w:val="24"/>
          <w:szCs w:val="24"/>
        </w:rPr>
        <w:t>общая картина отношения в обществе к событиям и фактам, которая рассматривается</w:t>
      </w:r>
      <w:r w:rsidR="00FF6277">
        <w:rPr>
          <w:rStyle w:val="25"/>
          <w:sz w:val="24"/>
          <w:szCs w:val="24"/>
        </w:rPr>
        <w:t xml:space="preserve"> </w:t>
      </w:r>
      <w:r w:rsidRPr="00B97F48">
        <w:rPr>
          <w:rStyle w:val="25"/>
          <w:sz w:val="24"/>
          <w:szCs w:val="24"/>
        </w:rPr>
        <w:t>как объективная. Методы опроса: интервью (устный опрос), анкетирование(письменный опрос), интернет-опрос (проводится по интерактивной анкете).</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25"/>
          <w:sz w:val="24"/>
          <w:szCs w:val="24"/>
        </w:rPr>
        <w:t>Опрос проводится на основе генеральной совокупности. Генеральная совокупность —совокупность всех объектов, относительно которых предполагается делать выводы при</w:t>
      </w:r>
      <w:r w:rsidR="00FF6277">
        <w:rPr>
          <w:rStyle w:val="25"/>
          <w:sz w:val="24"/>
          <w:szCs w:val="24"/>
        </w:rPr>
        <w:t xml:space="preserve"> </w:t>
      </w:r>
      <w:r w:rsidRPr="00B97F48">
        <w:rPr>
          <w:rStyle w:val="25"/>
          <w:sz w:val="24"/>
          <w:szCs w:val="24"/>
        </w:rPr>
        <w:t>изучении конкретной ситуации, например, взрослое население местности, в которой будет</w:t>
      </w:r>
      <w:r w:rsidR="00FF6277">
        <w:rPr>
          <w:rStyle w:val="25"/>
          <w:sz w:val="24"/>
          <w:szCs w:val="24"/>
        </w:rPr>
        <w:t xml:space="preserve"> </w:t>
      </w:r>
      <w:r w:rsidRPr="00B97F48">
        <w:rPr>
          <w:rStyle w:val="25"/>
          <w:sz w:val="24"/>
          <w:szCs w:val="24"/>
        </w:rPr>
        <w:t>реализовываться проект. Чтобы не опрашивать слишком большое количество людей</w:t>
      </w:r>
      <w:r w:rsidR="00FF6277">
        <w:rPr>
          <w:rStyle w:val="25"/>
          <w:sz w:val="24"/>
          <w:szCs w:val="24"/>
        </w:rPr>
        <w:t xml:space="preserve"> </w:t>
      </w:r>
      <w:r w:rsidRPr="00B97F48">
        <w:rPr>
          <w:rStyle w:val="25"/>
          <w:sz w:val="24"/>
          <w:szCs w:val="24"/>
        </w:rPr>
        <w:t>используется метод выборки респондентов, т. е. отобранные для опроса люди являются как</w:t>
      </w:r>
      <w:r w:rsidR="00FF6277">
        <w:rPr>
          <w:rStyle w:val="25"/>
          <w:sz w:val="24"/>
          <w:szCs w:val="24"/>
        </w:rPr>
        <w:t xml:space="preserve"> </w:t>
      </w:r>
      <w:r w:rsidRPr="00B97F48">
        <w:rPr>
          <w:rStyle w:val="25"/>
          <w:sz w:val="24"/>
          <w:szCs w:val="24"/>
        </w:rPr>
        <w:t>бы уполномоченными населения территории, коллектива предприятия и т. д. По основным</w:t>
      </w:r>
      <w:r w:rsidR="00FF6277">
        <w:rPr>
          <w:rStyle w:val="25"/>
          <w:sz w:val="24"/>
          <w:szCs w:val="24"/>
        </w:rPr>
        <w:t xml:space="preserve"> </w:t>
      </w:r>
      <w:r w:rsidRPr="00B97F48">
        <w:rPr>
          <w:rStyle w:val="25"/>
          <w:sz w:val="24"/>
          <w:szCs w:val="24"/>
        </w:rPr>
        <w:t>характеристикам отбора структура выборки должна максимально совпадать со структурой</w:t>
      </w:r>
      <w:r w:rsidR="00FF6277">
        <w:rPr>
          <w:rStyle w:val="25"/>
          <w:sz w:val="24"/>
          <w:szCs w:val="24"/>
        </w:rPr>
        <w:t xml:space="preserve"> </w:t>
      </w:r>
      <w:r w:rsidRPr="00B97F48">
        <w:rPr>
          <w:rStyle w:val="25"/>
          <w:sz w:val="24"/>
          <w:szCs w:val="24"/>
        </w:rPr>
        <w:t>генеральной совокупности.</w:t>
      </w:r>
    </w:p>
    <w:p w:rsidR="005B3241" w:rsidRPr="00B97F48" w:rsidRDefault="008363CE" w:rsidP="00ED5903">
      <w:pPr>
        <w:pStyle w:val="70"/>
        <w:shd w:val="clear" w:color="auto" w:fill="auto"/>
        <w:spacing w:before="0" w:after="0" w:line="312" w:lineRule="auto"/>
        <w:ind w:left="20" w:firstLine="400"/>
        <w:jc w:val="both"/>
        <w:rPr>
          <w:sz w:val="24"/>
          <w:szCs w:val="24"/>
        </w:rPr>
      </w:pPr>
      <w:r w:rsidRPr="00B97F48">
        <w:rPr>
          <w:rStyle w:val="7d"/>
          <w:sz w:val="24"/>
          <w:szCs w:val="24"/>
        </w:rPr>
        <w:t>Раздел 8.4. Возможности социальных сетей. Сетевые формы проектов.</w:t>
      </w:r>
    </w:p>
    <w:p w:rsidR="005B3241" w:rsidRPr="00B97F48" w:rsidRDefault="008363CE" w:rsidP="00ED5903">
      <w:pPr>
        <w:pStyle w:val="51"/>
        <w:shd w:val="clear" w:color="auto" w:fill="auto"/>
        <w:spacing w:after="0" w:line="312" w:lineRule="auto"/>
        <w:ind w:left="20" w:right="20" w:firstLine="0"/>
        <w:jc w:val="both"/>
        <w:rPr>
          <w:sz w:val="24"/>
          <w:szCs w:val="24"/>
        </w:rPr>
      </w:pPr>
      <w:r w:rsidRPr="00B97F48">
        <w:rPr>
          <w:rStyle w:val="25"/>
          <w:sz w:val="24"/>
          <w:szCs w:val="24"/>
        </w:rPr>
        <w:t>Раздел рассматривает понятия «таргетированная реклама» и «реклама по бартеру»,возможности продвижения проектов в социальных сетях.</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25"/>
          <w:sz w:val="24"/>
          <w:szCs w:val="24"/>
        </w:rPr>
        <w:t>Таргетированная реклама (от англ.</w:t>
      </w:r>
      <w:r w:rsidRPr="00B97F48">
        <w:rPr>
          <w:rStyle w:val="afd"/>
          <w:sz w:val="24"/>
          <w:szCs w:val="24"/>
        </w:rPr>
        <w:t>target</w:t>
      </w:r>
      <w:r w:rsidRPr="00B97F48">
        <w:rPr>
          <w:rStyle w:val="25"/>
          <w:sz w:val="24"/>
          <w:szCs w:val="24"/>
        </w:rPr>
        <w:t>— цель) — целенаправленная реклама,</w:t>
      </w:r>
      <w:r w:rsidR="00FF6277">
        <w:rPr>
          <w:rStyle w:val="25"/>
          <w:sz w:val="24"/>
          <w:szCs w:val="24"/>
        </w:rPr>
        <w:t xml:space="preserve"> </w:t>
      </w:r>
      <w:r w:rsidRPr="00B97F48">
        <w:rPr>
          <w:rStyle w:val="25"/>
          <w:sz w:val="24"/>
          <w:szCs w:val="24"/>
        </w:rPr>
        <w:t>адресованная конкретной группе потребителей. Таргетированная реклама в</w:t>
      </w:r>
      <w:r w:rsidR="00FF6277">
        <w:rPr>
          <w:rStyle w:val="25"/>
          <w:sz w:val="24"/>
          <w:szCs w:val="24"/>
        </w:rPr>
        <w:t xml:space="preserve"> </w:t>
      </w:r>
      <w:r w:rsidRPr="00B97F48">
        <w:rPr>
          <w:rStyle w:val="25"/>
          <w:sz w:val="24"/>
          <w:szCs w:val="24"/>
        </w:rPr>
        <w:t>социальных сетях использует информацию из профилей пользователей. Реклама по</w:t>
      </w:r>
      <w:r w:rsidR="00FF6277">
        <w:rPr>
          <w:rStyle w:val="25"/>
          <w:sz w:val="24"/>
          <w:szCs w:val="24"/>
        </w:rPr>
        <w:t xml:space="preserve"> </w:t>
      </w:r>
      <w:r w:rsidRPr="00B97F48">
        <w:rPr>
          <w:rStyle w:val="25"/>
          <w:sz w:val="24"/>
          <w:szCs w:val="24"/>
        </w:rPr>
        <w:t>бартеру — это обмен рекламными объявлениями без участия денег.</w:t>
      </w:r>
    </w:p>
    <w:p w:rsidR="005B3241" w:rsidRPr="00B97F48" w:rsidRDefault="008363CE" w:rsidP="00ED5903">
      <w:pPr>
        <w:pStyle w:val="51"/>
        <w:shd w:val="clear" w:color="auto" w:fill="auto"/>
        <w:spacing w:after="0" w:line="312" w:lineRule="auto"/>
        <w:ind w:left="20" w:right="20" w:firstLine="400"/>
        <w:jc w:val="both"/>
        <w:rPr>
          <w:sz w:val="24"/>
          <w:szCs w:val="24"/>
        </w:rPr>
      </w:pPr>
      <w:r w:rsidRPr="00B97F48">
        <w:rPr>
          <w:rStyle w:val="afc"/>
          <w:sz w:val="24"/>
          <w:szCs w:val="24"/>
        </w:rPr>
        <w:t xml:space="preserve">Раздел 8.5. </w:t>
      </w:r>
      <w:r w:rsidR="00A06C99" w:rsidRPr="00B97F48">
        <w:rPr>
          <w:rStyle w:val="afc"/>
          <w:sz w:val="24"/>
          <w:szCs w:val="24"/>
        </w:rPr>
        <w:t>Использование</w:t>
      </w:r>
      <w:r w:rsidRPr="00B97F48">
        <w:rPr>
          <w:rStyle w:val="afc"/>
          <w:sz w:val="24"/>
          <w:szCs w:val="24"/>
        </w:rPr>
        <w:t xml:space="preserve"> видеоролик</w:t>
      </w:r>
      <w:r w:rsidR="00A06C99" w:rsidRPr="00B97F48">
        <w:rPr>
          <w:rStyle w:val="afc"/>
          <w:sz w:val="24"/>
          <w:szCs w:val="24"/>
        </w:rPr>
        <w:t>а</w:t>
      </w:r>
      <w:r w:rsidRPr="00B97F48">
        <w:rPr>
          <w:rStyle w:val="afc"/>
          <w:sz w:val="24"/>
          <w:szCs w:val="24"/>
        </w:rPr>
        <w:t xml:space="preserve"> в продвижении проекта.</w:t>
      </w:r>
      <w:r w:rsidRPr="00B97F48">
        <w:rPr>
          <w:rStyle w:val="25"/>
          <w:sz w:val="24"/>
          <w:szCs w:val="24"/>
        </w:rPr>
        <w:t xml:space="preserve"> Раздел</w:t>
      </w:r>
      <w:r w:rsidR="00FF6277">
        <w:rPr>
          <w:rStyle w:val="25"/>
          <w:sz w:val="24"/>
          <w:szCs w:val="24"/>
        </w:rPr>
        <w:t xml:space="preserve"> </w:t>
      </w:r>
      <w:r w:rsidRPr="00B97F48">
        <w:rPr>
          <w:rStyle w:val="25"/>
          <w:sz w:val="24"/>
          <w:szCs w:val="24"/>
        </w:rPr>
        <w:t>знакомит с последовательностью действий при создании видеоролика для</w:t>
      </w:r>
      <w:r w:rsidR="00FF6277">
        <w:rPr>
          <w:rStyle w:val="25"/>
          <w:sz w:val="24"/>
          <w:szCs w:val="24"/>
        </w:rPr>
        <w:t xml:space="preserve"> </w:t>
      </w:r>
      <w:r w:rsidRPr="00B97F48">
        <w:rPr>
          <w:rStyle w:val="25"/>
          <w:sz w:val="24"/>
          <w:szCs w:val="24"/>
        </w:rPr>
        <w:t>продвижения проекта.</w:t>
      </w:r>
    </w:p>
    <w:p w:rsidR="005B3241" w:rsidRPr="00B97F48" w:rsidRDefault="008363CE" w:rsidP="00ED5903">
      <w:pPr>
        <w:pStyle w:val="70"/>
        <w:shd w:val="clear" w:color="auto" w:fill="auto"/>
        <w:spacing w:before="0" w:after="209" w:line="312" w:lineRule="auto"/>
        <w:ind w:left="20" w:right="20" w:firstLine="400"/>
        <w:jc w:val="both"/>
        <w:rPr>
          <w:sz w:val="24"/>
          <w:szCs w:val="24"/>
        </w:rPr>
      </w:pPr>
      <w:r w:rsidRPr="00B97F48">
        <w:rPr>
          <w:rStyle w:val="7d"/>
          <w:sz w:val="24"/>
          <w:szCs w:val="24"/>
        </w:rPr>
        <w:t>Раздел 8.6. Оформление и предъявление результатов проектной и</w:t>
      </w:r>
      <w:r w:rsidR="00FF6277">
        <w:rPr>
          <w:rStyle w:val="7d"/>
          <w:sz w:val="24"/>
          <w:szCs w:val="24"/>
        </w:rPr>
        <w:t xml:space="preserve"> </w:t>
      </w:r>
      <w:r w:rsidRPr="00B97F48">
        <w:rPr>
          <w:rStyle w:val="7d"/>
          <w:sz w:val="24"/>
          <w:szCs w:val="24"/>
        </w:rPr>
        <w:t>исследовательской деятельности.</w:t>
      </w:r>
      <w:r w:rsidRPr="00B97F48">
        <w:rPr>
          <w:rStyle w:val="7f"/>
          <w:sz w:val="24"/>
          <w:szCs w:val="24"/>
        </w:rPr>
        <w:t xml:space="preserve"> Раздел рассматривает требования к структуре</w:t>
      </w:r>
      <w:r w:rsidR="00FF6277">
        <w:rPr>
          <w:rStyle w:val="7f"/>
          <w:sz w:val="24"/>
          <w:szCs w:val="24"/>
        </w:rPr>
        <w:t xml:space="preserve"> </w:t>
      </w:r>
      <w:r w:rsidRPr="00B97F48">
        <w:rPr>
          <w:rStyle w:val="7f"/>
          <w:sz w:val="24"/>
          <w:szCs w:val="24"/>
        </w:rPr>
        <w:t>презентации итоговой работы.</w:t>
      </w:r>
    </w:p>
    <w:p w:rsidR="005B3241" w:rsidRPr="00DB0082" w:rsidRDefault="008363CE" w:rsidP="00ED5903">
      <w:pPr>
        <w:pStyle w:val="51"/>
        <w:shd w:val="clear" w:color="auto" w:fill="auto"/>
        <w:spacing w:after="0" w:line="312" w:lineRule="auto"/>
        <w:ind w:left="1980" w:firstLine="0"/>
        <w:jc w:val="left"/>
        <w:rPr>
          <w:b/>
          <w:sz w:val="24"/>
          <w:szCs w:val="24"/>
        </w:rPr>
      </w:pPr>
      <w:r w:rsidRPr="00DB0082">
        <w:rPr>
          <w:rStyle w:val="25"/>
          <w:b/>
          <w:sz w:val="24"/>
          <w:szCs w:val="24"/>
        </w:rPr>
        <w:t>МОДУЛЬ 9. Презентация и защита проекта</w:t>
      </w:r>
    </w:p>
    <w:p w:rsidR="005B3241" w:rsidRPr="00B97F48" w:rsidRDefault="008363CE" w:rsidP="00ED5903">
      <w:pPr>
        <w:pStyle w:val="51"/>
        <w:shd w:val="clear" w:color="auto" w:fill="auto"/>
        <w:spacing w:after="173" w:line="312" w:lineRule="auto"/>
        <w:ind w:left="20" w:right="20" w:firstLine="400"/>
        <w:jc w:val="both"/>
        <w:rPr>
          <w:sz w:val="24"/>
          <w:szCs w:val="24"/>
        </w:rPr>
      </w:pPr>
      <w:r w:rsidRPr="00B97F48">
        <w:rPr>
          <w:rStyle w:val="25"/>
          <w:sz w:val="24"/>
          <w:szCs w:val="24"/>
        </w:rPr>
        <w:t>Модуль посвящён подготовке выступления и способам предъявления работы(чертежи, схемы, видео, мультимедиа, рабочая модель, макет и т. д.).</w:t>
      </w:r>
    </w:p>
    <w:p w:rsidR="005B3241" w:rsidRDefault="008363CE" w:rsidP="00ED5903">
      <w:pPr>
        <w:pStyle w:val="51"/>
        <w:shd w:val="clear" w:color="auto" w:fill="auto"/>
        <w:spacing w:after="0" w:line="312" w:lineRule="auto"/>
        <w:ind w:left="20" w:right="20" w:firstLine="400"/>
        <w:jc w:val="both"/>
        <w:rPr>
          <w:rStyle w:val="25"/>
          <w:sz w:val="24"/>
          <w:szCs w:val="24"/>
        </w:rPr>
      </w:pPr>
      <w:r w:rsidRPr="00B97F48">
        <w:rPr>
          <w:rStyle w:val="25"/>
          <w:sz w:val="24"/>
          <w:szCs w:val="24"/>
        </w:rPr>
        <w:t xml:space="preserve">В содержание курса включён словарь </w:t>
      </w:r>
      <w:r w:rsidR="00A06C99" w:rsidRPr="00B97F48">
        <w:rPr>
          <w:rStyle w:val="25"/>
          <w:sz w:val="24"/>
          <w:szCs w:val="24"/>
        </w:rPr>
        <w:t xml:space="preserve">некоторых </w:t>
      </w:r>
      <w:r w:rsidRPr="00B97F48">
        <w:rPr>
          <w:rStyle w:val="25"/>
          <w:sz w:val="24"/>
          <w:szCs w:val="24"/>
        </w:rPr>
        <w:t>экологических терминов, который</w:t>
      </w:r>
      <w:r w:rsidR="00FF6277">
        <w:rPr>
          <w:rStyle w:val="25"/>
          <w:sz w:val="24"/>
          <w:szCs w:val="24"/>
        </w:rPr>
        <w:t xml:space="preserve"> </w:t>
      </w:r>
      <w:r w:rsidRPr="00B97F48">
        <w:rPr>
          <w:rStyle w:val="25"/>
          <w:sz w:val="24"/>
          <w:szCs w:val="24"/>
        </w:rPr>
        <w:t>поможет учащимся в работе над проектом (исследованием).</w:t>
      </w:r>
    </w:p>
    <w:p w:rsidR="0089342C" w:rsidRDefault="0089342C" w:rsidP="00ED5903">
      <w:pPr>
        <w:pStyle w:val="51"/>
        <w:shd w:val="clear" w:color="auto" w:fill="auto"/>
        <w:spacing w:after="0" w:line="312" w:lineRule="auto"/>
        <w:ind w:left="20" w:right="20" w:firstLine="400"/>
        <w:jc w:val="both"/>
        <w:rPr>
          <w:rStyle w:val="25"/>
          <w:sz w:val="24"/>
          <w:szCs w:val="24"/>
        </w:rPr>
      </w:pPr>
    </w:p>
    <w:p w:rsidR="0089342C" w:rsidRDefault="0089342C" w:rsidP="00ED5903">
      <w:pPr>
        <w:pStyle w:val="51"/>
        <w:shd w:val="clear" w:color="auto" w:fill="auto"/>
        <w:spacing w:after="0" w:line="312" w:lineRule="auto"/>
        <w:ind w:left="20" w:right="20" w:firstLine="400"/>
        <w:jc w:val="both"/>
        <w:rPr>
          <w:rStyle w:val="25"/>
          <w:sz w:val="24"/>
          <w:szCs w:val="24"/>
        </w:rPr>
      </w:pPr>
    </w:p>
    <w:p w:rsidR="0089342C" w:rsidRDefault="0089342C" w:rsidP="00ED5903">
      <w:pPr>
        <w:pStyle w:val="51"/>
        <w:shd w:val="clear" w:color="auto" w:fill="auto"/>
        <w:spacing w:after="0" w:line="312" w:lineRule="auto"/>
        <w:ind w:left="20" w:right="20" w:firstLine="400"/>
        <w:jc w:val="both"/>
        <w:rPr>
          <w:rStyle w:val="25"/>
          <w:sz w:val="24"/>
          <w:szCs w:val="24"/>
        </w:rPr>
      </w:pPr>
    </w:p>
    <w:p w:rsidR="0089342C" w:rsidRDefault="0089342C" w:rsidP="00ED5903">
      <w:pPr>
        <w:pStyle w:val="51"/>
        <w:shd w:val="clear" w:color="auto" w:fill="auto"/>
        <w:spacing w:after="0" w:line="312" w:lineRule="auto"/>
        <w:ind w:left="20" w:right="20" w:firstLine="400"/>
        <w:jc w:val="both"/>
        <w:rPr>
          <w:rStyle w:val="25"/>
          <w:sz w:val="24"/>
          <w:szCs w:val="24"/>
        </w:rPr>
      </w:pPr>
    </w:p>
    <w:p w:rsidR="0089342C" w:rsidRDefault="0089342C" w:rsidP="00ED5903">
      <w:pPr>
        <w:pStyle w:val="51"/>
        <w:shd w:val="clear" w:color="auto" w:fill="auto"/>
        <w:spacing w:after="0" w:line="312" w:lineRule="auto"/>
        <w:ind w:left="20" w:right="20" w:firstLine="400"/>
        <w:jc w:val="both"/>
        <w:rPr>
          <w:rStyle w:val="25"/>
          <w:sz w:val="24"/>
          <w:szCs w:val="24"/>
        </w:rPr>
      </w:pPr>
    </w:p>
    <w:p w:rsidR="0089342C" w:rsidRDefault="0089342C" w:rsidP="00ED5903">
      <w:pPr>
        <w:pStyle w:val="51"/>
        <w:shd w:val="clear" w:color="auto" w:fill="auto"/>
        <w:spacing w:after="0" w:line="312" w:lineRule="auto"/>
        <w:ind w:left="20" w:right="20" w:firstLine="400"/>
        <w:jc w:val="both"/>
        <w:rPr>
          <w:rStyle w:val="25"/>
          <w:sz w:val="24"/>
          <w:szCs w:val="24"/>
        </w:rPr>
      </w:pPr>
    </w:p>
    <w:p w:rsidR="0089342C" w:rsidRDefault="0089342C" w:rsidP="00ED5903">
      <w:pPr>
        <w:pStyle w:val="51"/>
        <w:shd w:val="clear" w:color="auto" w:fill="auto"/>
        <w:spacing w:after="0" w:line="312" w:lineRule="auto"/>
        <w:ind w:left="20" w:right="20" w:firstLine="400"/>
        <w:jc w:val="both"/>
        <w:rPr>
          <w:rStyle w:val="25"/>
          <w:sz w:val="24"/>
          <w:szCs w:val="24"/>
        </w:rPr>
      </w:pPr>
    </w:p>
    <w:p w:rsidR="0089342C" w:rsidRDefault="0089342C" w:rsidP="00ED5903">
      <w:pPr>
        <w:pStyle w:val="51"/>
        <w:shd w:val="clear" w:color="auto" w:fill="auto"/>
        <w:spacing w:after="0" w:line="312" w:lineRule="auto"/>
        <w:ind w:left="20" w:right="20" w:firstLine="400"/>
        <w:jc w:val="both"/>
        <w:rPr>
          <w:rStyle w:val="25"/>
          <w:sz w:val="24"/>
          <w:szCs w:val="24"/>
        </w:rPr>
      </w:pPr>
    </w:p>
    <w:p w:rsidR="0089342C" w:rsidRDefault="0089342C" w:rsidP="00ED5903">
      <w:pPr>
        <w:pStyle w:val="51"/>
        <w:shd w:val="clear" w:color="auto" w:fill="auto"/>
        <w:spacing w:after="0" w:line="312" w:lineRule="auto"/>
        <w:ind w:left="20" w:right="20" w:firstLine="400"/>
        <w:jc w:val="both"/>
        <w:rPr>
          <w:rStyle w:val="25"/>
          <w:sz w:val="24"/>
          <w:szCs w:val="24"/>
        </w:rPr>
      </w:pPr>
    </w:p>
    <w:p w:rsidR="0089342C" w:rsidRDefault="0089342C" w:rsidP="00ED5903">
      <w:pPr>
        <w:pStyle w:val="51"/>
        <w:shd w:val="clear" w:color="auto" w:fill="auto"/>
        <w:spacing w:after="0" w:line="312" w:lineRule="auto"/>
        <w:ind w:left="20" w:right="20" w:firstLine="400"/>
        <w:jc w:val="both"/>
        <w:rPr>
          <w:rStyle w:val="25"/>
          <w:sz w:val="24"/>
          <w:szCs w:val="24"/>
        </w:rPr>
      </w:pPr>
    </w:p>
    <w:p w:rsidR="0089342C" w:rsidRDefault="0089342C" w:rsidP="00ED5903">
      <w:pPr>
        <w:pStyle w:val="51"/>
        <w:shd w:val="clear" w:color="auto" w:fill="auto"/>
        <w:spacing w:after="0" w:line="312" w:lineRule="auto"/>
        <w:ind w:left="20" w:right="20" w:firstLine="400"/>
        <w:jc w:val="both"/>
        <w:rPr>
          <w:rStyle w:val="25"/>
          <w:sz w:val="24"/>
          <w:szCs w:val="24"/>
        </w:rPr>
      </w:pPr>
    </w:p>
    <w:p w:rsidR="0089342C" w:rsidRDefault="0089342C" w:rsidP="00ED5903">
      <w:pPr>
        <w:pStyle w:val="51"/>
        <w:shd w:val="clear" w:color="auto" w:fill="auto"/>
        <w:spacing w:after="0" w:line="312" w:lineRule="auto"/>
        <w:ind w:left="20" w:right="20" w:firstLine="400"/>
        <w:jc w:val="both"/>
        <w:rPr>
          <w:rStyle w:val="25"/>
          <w:sz w:val="24"/>
          <w:szCs w:val="24"/>
        </w:rPr>
      </w:pPr>
    </w:p>
    <w:p w:rsidR="0089342C" w:rsidRDefault="0089342C" w:rsidP="00ED5903">
      <w:pPr>
        <w:pStyle w:val="51"/>
        <w:shd w:val="clear" w:color="auto" w:fill="auto"/>
        <w:spacing w:after="0" w:line="312" w:lineRule="auto"/>
        <w:ind w:left="20" w:right="20" w:firstLine="400"/>
        <w:jc w:val="both"/>
        <w:rPr>
          <w:rStyle w:val="25"/>
          <w:sz w:val="24"/>
          <w:szCs w:val="24"/>
        </w:rPr>
      </w:pPr>
    </w:p>
    <w:p w:rsidR="0089342C" w:rsidRDefault="0089342C" w:rsidP="00ED5903">
      <w:pPr>
        <w:pStyle w:val="51"/>
        <w:shd w:val="clear" w:color="auto" w:fill="auto"/>
        <w:spacing w:after="0" w:line="312" w:lineRule="auto"/>
        <w:ind w:left="20" w:right="20" w:firstLine="400"/>
        <w:jc w:val="both"/>
        <w:rPr>
          <w:rStyle w:val="25"/>
          <w:sz w:val="24"/>
          <w:szCs w:val="24"/>
        </w:rPr>
      </w:pPr>
    </w:p>
    <w:p w:rsidR="0089342C" w:rsidRDefault="0089342C" w:rsidP="00ED5903">
      <w:pPr>
        <w:pStyle w:val="51"/>
        <w:shd w:val="clear" w:color="auto" w:fill="auto"/>
        <w:spacing w:after="0" w:line="312" w:lineRule="auto"/>
        <w:ind w:left="20" w:right="20" w:firstLine="400"/>
        <w:jc w:val="both"/>
        <w:rPr>
          <w:rStyle w:val="25"/>
          <w:sz w:val="24"/>
          <w:szCs w:val="24"/>
        </w:rPr>
      </w:pPr>
    </w:p>
    <w:p w:rsidR="0089342C" w:rsidRPr="00B97F48" w:rsidRDefault="0089342C" w:rsidP="00ED5903">
      <w:pPr>
        <w:pStyle w:val="51"/>
        <w:shd w:val="clear" w:color="auto" w:fill="auto"/>
        <w:spacing w:after="0" w:line="312" w:lineRule="auto"/>
        <w:ind w:left="20" w:right="20" w:firstLine="400"/>
        <w:jc w:val="both"/>
        <w:rPr>
          <w:sz w:val="24"/>
          <w:szCs w:val="24"/>
        </w:rPr>
      </w:pPr>
    </w:p>
    <w:p w:rsidR="00120841" w:rsidRPr="00B803FE" w:rsidRDefault="000A1050" w:rsidP="0089342C">
      <w:pPr>
        <w:pStyle w:val="51"/>
        <w:shd w:val="clear" w:color="auto" w:fill="auto"/>
        <w:spacing w:before="120" w:after="120" w:line="312" w:lineRule="auto"/>
        <w:ind w:firstLine="709"/>
        <w:jc w:val="both"/>
        <w:rPr>
          <w:b/>
          <w:i/>
          <w:sz w:val="28"/>
          <w:szCs w:val="28"/>
        </w:rPr>
      </w:pPr>
      <w:r w:rsidRPr="00B803FE">
        <w:rPr>
          <w:rStyle w:val="35"/>
          <w:b/>
          <w:i/>
          <w:sz w:val="28"/>
          <w:szCs w:val="28"/>
        </w:rPr>
        <w:t>2.2. Т</w:t>
      </w:r>
      <w:r w:rsidR="00674972" w:rsidRPr="00B803FE">
        <w:rPr>
          <w:rStyle w:val="35"/>
          <w:b/>
          <w:i/>
          <w:sz w:val="28"/>
          <w:szCs w:val="28"/>
        </w:rPr>
        <w:t>ематическое</w:t>
      </w:r>
      <w:r w:rsidR="00B803FE">
        <w:rPr>
          <w:rStyle w:val="35"/>
          <w:b/>
          <w:i/>
          <w:sz w:val="28"/>
          <w:szCs w:val="28"/>
        </w:rPr>
        <w:t xml:space="preserve"> </w:t>
      </w:r>
      <w:r w:rsidR="00674972" w:rsidRPr="00B803FE">
        <w:rPr>
          <w:rStyle w:val="35"/>
          <w:b/>
          <w:i/>
          <w:sz w:val="28"/>
          <w:szCs w:val="28"/>
        </w:rPr>
        <w:t xml:space="preserve"> </w:t>
      </w:r>
      <w:r w:rsidR="004D3300" w:rsidRPr="00B803FE">
        <w:rPr>
          <w:rStyle w:val="35"/>
          <w:b/>
          <w:i/>
          <w:sz w:val="28"/>
          <w:szCs w:val="28"/>
        </w:rPr>
        <w:t>планирование</w:t>
      </w:r>
    </w:p>
    <w:tbl>
      <w:tblPr>
        <w:tblStyle w:val="aff7"/>
        <w:tblW w:w="9783" w:type="dxa"/>
        <w:tblInd w:w="-459" w:type="dxa"/>
        <w:tblLayout w:type="fixed"/>
        <w:tblLook w:val="04A0"/>
      </w:tblPr>
      <w:tblGrid>
        <w:gridCol w:w="2835"/>
        <w:gridCol w:w="4678"/>
        <w:gridCol w:w="851"/>
        <w:gridCol w:w="708"/>
        <w:gridCol w:w="711"/>
      </w:tblGrid>
      <w:tr w:rsidR="0089342C" w:rsidRPr="00674972" w:rsidTr="0089342C">
        <w:trPr>
          <w:trHeight w:val="405"/>
        </w:trPr>
        <w:tc>
          <w:tcPr>
            <w:tcW w:w="2835" w:type="dxa"/>
            <w:vMerge w:val="restart"/>
          </w:tcPr>
          <w:p w:rsidR="0089342C" w:rsidRPr="0089342C" w:rsidRDefault="0089342C" w:rsidP="00674972">
            <w:pPr>
              <w:pStyle w:val="91"/>
              <w:shd w:val="clear" w:color="auto" w:fill="auto"/>
              <w:spacing w:line="312" w:lineRule="auto"/>
              <w:ind w:left="780"/>
              <w:rPr>
                <w:rStyle w:val="92"/>
                <w:sz w:val="20"/>
                <w:szCs w:val="20"/>
              </w:rPr>
            </w:pPr>
          </w:p>
          <w:p w:rsidR="0089342C" w:rsidRPr="0089342C" w:rsidRDefault="0089342C" w:rsidP="00674972">
            <w:pPr>
              <w:pStyle w:val="91"/>
              <w:shd w:val="clear" w:color="auto" w:fill="auto"/>
              <w:spacing w:line="312" w:lineRule="auto"/>
              <w:ind w:left="780"/>
              <w:rPr>
                <w:sz w:val="20"/>
                <w:szCs w:val="20"/>
              </w:rPr>
            </w:pPr>
            <w:r w:rsidRPr="0089342C">
              <w:rPr>
                <w:rStyle w:val="92"/>
                <w:sz w:val="20"/>
                <w:szCs w:val="20"/>
              </w:rPr>
              <w:t>Тема</w:t>
            </w:r>
          </w:p>
        </w:tc>
        <w:tc>
          <w:tcPr>
            <w:tcW w:w="4678" w:type="dxa"/>
            <w:vMerge w:val="restart"/>
          </w:tcPr>
          <w:p w:rsidR="0089342C" w:rsidRPr="0089342C" w:rsidRDefault="0089342C" w:rsidP="00674972">
            <w:pPr>
              <w:pStyle w:val="91"/>
              <w:shd w:val="clear" w:color="auto" w:fill="auto"/>
              <w:spacing w:line="312" w:lineRule="auto"/>
              <w:ind w:left="1020"/>
              <w:rPr>
                <w:rStyle w:val="92"/>
                <w:sz w:val="20"/>
                <w:szCs w:val="20"/>
              </w:rPr>
            </w:pPr>
          </w:p>
          <w:p w:rsidR="0089342C" w:rsidRPr="0089342C" w:rsidRDefault="0089342C" w:rsidP="00674972">
            <w:pPr>
              <w:pStyle w:val="91"/>
              <w:shd w:val="clear" w:color="auto" w:fill="auto"/>
              <w:spacing w:line="312" w:lineRule="auto"/>
              <w:ind w:left="1020"/>
              <w:rPr>
                <w:sz w:val="20"/>
                <w:szCs w:val="20"/>
              </w:rPr>
            </w:pPr>
            <w:r w:rsidRPr="0089342C">
              <w:rPr>
                <w:rStyle w:val="92"/>
                <w:sz w:val="20"/>
                <w:szCs w:val="20"/>
              </w:rPr>
              <w:t>Основное содержание</w:t>
            </w:r>
          </w:p>
        </w:tc>
        <w:tc>
          <w:tcPr>
            <w:tcW w:w="851" w:type="dxa"/>
            <w:vMerge w:val="restart"/>
          </w:tcPr>
          <w:p w:rsidR="0089342C" w:rsidRPr="0089342C" w:rsidRDefault="0089342C" w:rsidP="0089342C">
            <w:pPr>
              <w:pStyle w:val="70"/>
              <w:shd w:val="clear" w:color="auto" w:fill="auto"/>
              <w:spacing w:before="0" w:after="202" w:line="312" w:lineRule="auto"/>
              <w:rPr>
                <w:sz w:val="20"/>
                <w:szCs w:val="20"/>
              </w:rPr>
            </w:pPr>
            <w:r w:rsidRPr="0089342C">
              <w:rPr>
                <w:sz w:val="20"/>
                <w:szCs w:val="20"/>
              </w:rPr>
              <w:t>кол-во часов</w:t>
            </w:r>
          </w:p>
        </w:tc>
        <w:tc>
          <w:tcPr>
            <w:tcW w:w="1419" w:type="dxa"/>
            <w:gridSpan w:val="2"/>
          </w:tcPr>
          <w:p w:rsidR="0089342C" w:rsidRPr="0089342C" w:rsidRDefault="0089342C" w:rsidP="000C0C98">
            <w:pPr>
              <w:pStyle w:val="70"/>
              <w:shd w:val="clear" w:color="auto" w:fill="auto"/>
              <w:spacing w:before="0" w:after="202" w:line="312" w:lineRule="auto"/>
              <w:jc w:val="center"/>
              <w:rPr>
                <w:sz w:val="20"/>
                <w:szCs w:val="20"/>
              </w:rPr>
            </w:pPr>
            <w:r w:rsidRPr="0089342C">
              <w:rPr>
                <w:sz w:val="20"/>
                <w:szCs w:val="20"/>
              </w:rPr>
              <w:t xml:space="preserve">Дата </w:t>
            </w:r>
          </w:p>
        </w:tc>
      </w:tr>
      <w:tr w:rsidR="0089342C" w:rsidRPr="00674972" w:rsidTr="0089342C">
        <w:trPr>
          <w:trHeight w:val="390"/>
        </w:trPr>
        <w:tc>
          <w:tcPr>
            <w:tcW w:w="2835" w:type="dxa"/>
            <w:vMerge/>
          </w:tcPr>
          <w:p w:rsidR="0089342C" w:rsidRPr="0089342C" w:rsidRDefault="0089342C" w:rsidP="00674972">
            <w:pPr>
              <w:pStyle w:val="91"/>
              <w:shd w:val="clear" w:color="auto" w:fill="auto"/>
              <w:spacing w:line="312" w:lineRule="auto"/>
              <w:ind w:left="780"/>
              <w:rPr>
                <w:rStyle w:val="92"/>
                <w:sz w:val="20"/>
                <w:szCs w:val="20"/>
              </w:rPr>
            </w:pPr>
          </w:p>
        </w:tc>
        <w:tc>
          <w:tcPr>
            <w:tcW w:w="4678" w:type="dxa"/>
            <w:vMerge/>
          </w:tcPr>
          <w:p w:rsidR="0089342C" w:rsidRPr="0089342C" w:rsidRDefault="0089342C" w:rsidP="00674972">
            <w:pPr>
              <w:pStyle w:val="91"/>
              <w:shd w:val="clear" w:color="auto" w:fill="auto"/>
              <w:spacing w:line="312" w:lineRule="auto"/>
              <w:ind w:left="1020"/>
              <w:rPr>
                <w:rStyle w:val="92"/>
                <w:sz w:val="20"/>
                <w:szCs w:val="20"/>
              </w:rPr>
            </w:pPr>
          </w:p>
        </w:tc>
        <w:tc>
          <w:tcPr>
            <w:tcW w:w="851" w:type="dxa"/>
            <w:vMerge/>
          </w:tcPr>
          <w:p w:rsidR="0089342C" w:rsidRPr="0089342C" w:rsidRDefault="0089342C" w:rsidP="000C0C98">
            <w:pPr>
              <w:pStyle w:val="70"/>
              <w:shd w:val="clear" w:color="auto" w:fill="auto"/>
              <w:spacing w:before="0" w:after="202" w:line="312" w:lineRule="auto"/>
              <w:jc w:val="center"/>
              <w:rPr>
                <w:sz w:val="20"/>
                <w:szCs w:val="20"/>
              </w:rPr>
            </w:pPr>
          </w:p>
        </w:tc>
        <w:tc>
          <w:tcPr>
            <w:tcW w:w="708" w:type="dxa"/>
          </w:tcPr>
          <w:p w:rsidR="0089342C" w:rsidRPr="0089342C" w:rsidRDefault="0089342C" w:rsidP="000C0C98">
            <w:pPr>
              <w:pStyle w:val="70"/>
              <w:spacing w:after="202" w:line="312" w:lineRule="auto"/>
              <w:jc w:val="center"/>
              <w:rPr>
                <w:sz w:val="20"/>
                <w:szCs w:val="20"/>
              </w:rPr>
            </w:pPr>
            <w:r w:rsidRPr="0089342C">
              <w:rPr>
                <w:sz w:val="20"/>
                <w:szCs w:val="20"/>
              </w:rPr>
              <w:t>План</w:t>
            </w:r>
          </w:p>
        </w:tc>
        <w:tc>
          <w:tcPr>
            <w:tcW w:w="711" w:type="dxa"/>
          </w:tcPr>
          <w:p w:rsidR="0089342C" w:rsidRPr="0089342C" w:rsidRDefault="0089342C" w:rsidP="000C0C98">
            <w:pPr>
              <w:pStyle w:val="70"/>
              <w:spacing w:after="202" w:line="312" w:lineRule="auto"/>
              <w:jc w:val="center"/>
              <w:rPr>
                <w:sz w:val="20"/>
                <w:szCs w:val="20"/>
              </w:rPr>
            </w:pPr>
            <w:r w:rsidRPr="0089342C">
              <w:rPr>
                <w:sz w:val="20"/>
                <w:szCs w:val="20"/>
              </w:rPr>
              <w:t>Факт</w:t>
            </w:r>
          </w:p>
        </w:tc>
      </w:tr>
      <w:tr w:rsidR="0089342C" w:rsidRPr="00B97F48" w:rsidTr="0089342C">
        <w:tc>
          <w:tcPr>
            <w:tcW w:w="2835" w:type="dxa"/>
          </w:tcPr>
          <w:p w:rsidR="0089342C" w:rsidRPr="00B97F48" w:rsidRDefault="0089342C" w:rsidP="00C979EE">
            <w:pPr>
              <w:pStyle w:val="50"/>
              <w:shd w:val="clear" w:color="auto" w:fill="auto"/>
              <w:spacing w:before="0" w:line="312" w:lineRule="auto"/>
              <w:ind w:left="80"/>
              <w:jc w:val="left"/>
              <w:rPr>
                <w:sz w:val="24"/>
                <w:szCs w:val="24"/>
              </w:rPr>
            </w:pPr>
            <w:r w:rsidRPr="00B97F48">
              <w:rPr>
                <w:rStyle w:val="55"/>
                <w:sz w:val="24"/>
                <w:szCs w:val="24"/>
              </w:rPr>
              <w:t>Почему экологические</w:t>
            </w:r>
            <w:r>
              <w:rPr>
                <w:rStyle w:val="55"/>
                <w:sz w:val="24"/>
                <w:szCs w:val="24"/>
              </w:rPr>
              <w:t xml:space="preserve"> </w:t>
            </w:r>
            <w:r w:rsidRPr="00B97F48">
              <w:rPr>
                <w:rStyle w:val="55"/>
                <w:sz w:val="24"/>
                <w:szCs w:val="24"/>
              </w:rPr>
              <w:t>проекты становятся</w:t>
            </w:r>
            <w:r>
              <w:rPr>
                <w:rStyle w:val="55"/>
                <w:sz w:val="24"/>
                <w:szCs w:val="24"/>
              </w:rPr>
              <w:t xml:space="preserve"> </w:t>
            </w:r>
            <w:r w:rsidRPr="00B97F48">
              <w:rPr>
                <w:rStyle w:val="55"/>
                <w:sz w:val="24"/>
                <w:szCs w:val="24"/>
              </w:rPr>
              <w:t>особенно актуальными?</w:t>
            </w:r>
          </w:p>
        </w:tc>
        <w:tc>
          <w:tcPr>
            <w:tcW w:w="4678" w:type="dxa"/>
          </w:tcPr>
          <w:p w:rsidR="0089342C" w:rsidRPr="00B97F48" w:rsidRDefault="0089342C" w:rsidP="00C979EE">
            <w:pPr>
              <w:pStyle w:val="50"/>
              <w:shd w:val="clear" w:color="auto" w:fill="auto"/>
              <w:spacing w:before="0" w:line="312" w:lineRule="auto"/>
              <w:ind w:left="80"/>
              <w:jc w:val="left"/>
              <w:rPr>
                <w:sz w:val="24"/>
                <w:szCs w:val="24"/>
              </w:rPr>
            </w:pPr>
            <w:r w:rsidRPr="00B97F48">
              <w:rPr>
                <w:rStyle w:val="55"/>
                <w:sz w:val="24"/>
                <w:szCs w:val="24"/>
              </w:rPr>
              <w:t>Актуальность проектов, направленных на</w:t>
            </w:r>
            <w:r>
              <w:rPr>
                <w:rStyle w:val="55"/>
                <w:sz w:val="24"/>
                <w:szCs w:val="24"/>
              </w:rPr>
              <w:t xml:space="preserve"> </w:t>
            </w:r>
            <w:r w:rsidRPr="00B97F48">
              <w:rPr>
                <w:rStyle w:val="55"/>
                <w:sz w:val="24"/>
                <w:szCs w:val="24"/>
              </w:rPr>
              <w:t>улучшение экологической ситуации в регионах</w:t>
            </w:r>
          </w:p>
        </w:tc>
        <w:tc>
          <w:tcPr>
            <w:tcW w:w="851" w:type="dxa"/>
          </w:tcPr>
          <w:p w:rsidR="0089342C" w:rsidRPr="00674972" w:rsidRDefault="0089342C" w:rsidP="000C0C98">
            <w:pPr>
              <w:pStyle w:val="91"/>
              <w:shd w:val="clear" w:color="auto" w:fill="auto"/>
              <w:spacing w:line="312" w:lineRule="auto"/>
              <w:ind w:left="280"/>
              <w:jc w:val="center"/>
              <w:rPr>
                <w:b w:val="0"/>
                <w:sz w:val="24"/>
                <w:szCs w:val="24"/>
              </w:rPr>
            </w:pPr>
            <w:r w:rsidRPr="00674972">
              <w:rPr>
                <w:rStyle w:val="92"/>
                <w:b w:val="0"/>
                <w:sz w:val="24"/>
                <w:szCs w:val="24"/>
              </w:rPr>
              <w:t>1</w:t>
            </w:r>
          </w:p>
        </w:tc>
        <w:tc>
          <w:tcPr>
            <w:tcW w:w="708" w:type="dxa"/>
          </w:tcPr>
          <w:p w:rsidR="0089342C" w:rsidRPr="00C56CDA" w:rsidRDefault="0089342C" w:rsidP="00C56CDA">
            <w:pPr>
              <w:pStyle w:val="91"/>
              <w:shd w:val="clear" w:color="auto" w:fill="auto"/>
              <w:spacing w:line="312" w:lineRule="auto"/>
              <w:ind w:left="-108"/>
              <w:jc w:val="center"/>
              <w:rPr>
                <w:rStyle w:val="92"/>
                <w:b w:val="0"/>
                <w:sz w:val="20"/>
                <w:szCs w:val="20"/>
              </w:rPr>
            </w:pPr>
          </w:p>
        </w:tc>
        <w:tc>
          <w:tcPr>
            <w:tcW w:w="711" w:type="dxa"/>
          </w:tcPr>
          <w:p w:rsidR="0089342C" w:rsidRPr="00674972" w:rsidRDefault="0089342C" w:rsidP="000C0C98">
            <w:pPr>
              <w:pStyle w:val="91"/>
              <w:shd w:val="clear" w:color="auto" w:fill="auto"/>
              <w:spacing w:line="312" w:lineRule="auto"/>
              <w:ind w:left="280"/>
              <w:jc w:val="center"/>
              <w:rPr>
                <w:rStyle w:val="92"/>
                <w:b w:val="0"/>
                <w:sz w:val="24"/>
                <w:szCs w:val="24"/>
              </w:rPr>
            </w:pPr>
          </w:p>
        </w:tc>
      </w:tr>
      <w:tr w:rsidR="0089342C" w:rsidRPr="00B97F48" w:rsidTr="0089342C">
        <w:tc>
          <w:tcPr>
            <w:tcW w:w="7513" w:type="dxa"/>
            <w:gridSpan w:val="2"/>
          </w:tcPr>
          <w:p w:rsidR="0089342C" w:rsidRPr="00B97F48" w:rsidRDefault="0089342C" w:rsidP="000F47D8">
            <w:pPr>
              <w:pStyle w:val="91"/>
              <w:shd w:val="clear" w:color="auto" w:fill="auto"/>
              <w:spacing w:line="312" w:lineRule="auto"/>
              <w:ind w:left="80"/>
              <w:jc w:val="left"/>
              <w:rPr>
                <w:sz w:val="24"/>
                <w:szCs w:val="24"/>
              </w:rPr>
            </w:pPr>
            <w:r w:rsidRPr="00B97F48">
              <w:rPr>
                <w:rStyle w:val="92"/>
                <w:sz w:val="24"/>
                <w:szCs w:val="24"/>
              </w:rPr>
              <w:t>Модуль 1. Культура исследования и проектирования</w:t>
            </w:r>
          </w:p>
        </w:tc>
        <w:tc>
          <w:tcPr>
            <w:tcW w:w="851" w:type="dxa"/>
          </w:tcPr>
          <w:p w:rsidR="0089342C" w:rsidRPr="00DD7CB2" w:rsidRDefault="0089342C" w:rsidP="000C0C98">
            <w:pPr>
              <w:pStyle w:val="70"/>
              <w:shd w:val="clear" w:color="auto" w:fill="auto"/>
              <w:spacing w:before="0" w:after="202" w:line="312" w:lineRule="auto"/>
              <w:jc w:val="center"/>
              <w:rPr>
                <w:sz w:val="24"/>
                <w:szCs w:val="24"/>
              </w:rPr>
            </w:pPr>
            <w:r w:rsidRPr="00DD7CB2">
              <w:rPr>
                <w:sz w:val="24"/>
                <w:szCs w:val="24"/>
              </w:rPr>
              <w:t>10</w:t>
            </w:r>
          </w:p>
        </w:tc>
        <w:tc>
          <w:tcPr>
            <w:tcW w:w="708" w:type="dxa"/>
          </w:tcPr>
          <w:p w:rsidR="0089342C" w:rsidRPr="00DD7CB2" w:rsidRDefault="0089342C" w:rsidP="000C0C98">
            <w:pPr>
              <w:pStyle w:val="70"/>
              <w:shd w:val="clear" w:color="auto" w:fill="auto"/>
              <w:spacing w:before="0" w:after="202" w:line="312" w:lineRule="auto"/>
              <w:jc w:val="center"/>
              <w:rPr>
                <w:sz w:val="24"/>
                <w:szCs w:val="24"/>
              </w:rPr>
            </w:pPr>
          </w:p>
        </w:tc>
        <w:tc>
          <w:tcPr>
            <w:tcW w:w="711" w:type="dxa"/>
          </w:tcPr>
          <w:p w:rsidR="0089342C" w:rsidRPr="00DD7CB2" w:rsidRDefault="0089342C" w:rsidP="000C0C98">
            <w:pPr>
              <w:pStyle w:val="70"/>
              <w:shd w:val="clear" w:color="auto" w:fill="auto"/>
              <w:spacing w:before="0" w:after="202" w:line="312" w:lineRule="auto"/>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5"/>
                <w:sz w:val="24"/>
                <w:szCs w:val="24"/>
              </w:rPr>
              <w:t>Что такое проект и</w:t>
            </w:r>
            <w:r>
              <w:rPr>
                <w:rStyle w:val="55"/>
                <w:sz w:val="24"/>
                <w:szCs w:val="24"/>
              </w:rPr>
              <w:t xml:space="preserve"> </w:t>
            </w:r>
            <w:r w:rsidRPr="00B97F48">
              <w:rPr>
                <w:rStyle w:val="55"/>
                <w:sz w:val="24"/>
                <w:szCs w:val="24"/>
              </w:rPr>
              <w:t>почему реализация</w:t>
            </w:r>
            <w:r>
              <w:rPr>
                <w:rStyle w:val="55"/>
                <w:sz w:val="24"/>
                <w:szCs w:val="24"/>
              </w:rPr>
              <w:t xml:space="preserve"> </w:t>
            </w:r>
            <w:r w:rsidRPr="00B97F48">
              <w:rPr>
                <w:rStyle w:val="55"/>
                <w:sz w:val="24"/>
                <w:szCs w:val="24"/>
              </w:rPr>
              <w:t>проекта — это сложно,</w:t>
            </w:r>
            <w:r>
              <w:rPr>
                <w:rStyle w:val="55"/>
                <w:sz w:val="24"/>
                <w:szCs w:val="24"/>
              </w:rPr>
              <w:t xml:space="preserve"> </w:t>
            </w:r>
            <w:r w:rsidRPr="00B97F48">
              <w:rPr>
                <w:rStyle w:val="55"/>
                <w:sz w:val="24"/>
                <w:szCs w:val="24"/>
              </w:rPr>
              <w:t>но интересно</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5"/>
                <w:sz w:val="24"/>
                <w:szCs w:val="24"/>
              </w:rPr>
              <w:t>Понятие «проект». Происхождение понятия.</w:t>
            </w:r>
            <w:r>
              <w:rPr>
                <w:rStyle w:val="55"/>
                <w:sz w:val="24"/>
                <w:szCs w:val="24"/>
              </w:rPr>
              <w:t xml:space="preserve"> </w:t>
            </w:r>
            <w:r w:rsidRPr="00B97F48">
              <w:rPr>
                <w:rStyle w:val="55"/>
                <w:sz w:val="24"/>
                <w:szCs w:val="24"/>
              </w:rPr>
              <w:t>Цели проектов. Проекты, оказавшие влияние на</w:t>
            </w:r>
            <w:r>
              <w:rPr>
                <w:rStyle w:val="55"/>
                <w:sz w:val="24"/>
                <w:szCs w:val="24"/>
              </w:rPr>
              <w:t xml:space="preserve"> </w:t>
            </w:r>
            <w:r w:rsidRPr="00B97F48">
              <w:rPr>
                <w:rStyle w:val="55"/>
                <w:sz w:val="24"/>
                <w:szCs w:val="24"/>
              </w:rPr>
              <w:t>жизнь большей части человечества.</w:t>
            </w:r>
            <w:r>
              <w:rPr>
                <w:rStyle w:val="55"/>
                <w:sz w:val="24"/>
                <w:szCs w:val="24"/>
              </w:rPr>
              <w:t xml:space="preserve"> </w:t>
            </w:r>
            <w:r w:rsidRPr="00B97F48">
              <w:rPr>
                <w:rStyle w:val="55"/>
                <w:sz w:val="24"/>
                <w:szCs w:val="24"/>
              </w:rPr>
              <w:t>Отечественные и зарубежные масштабные</w:t>
            </w:r>
            <w:r>
              <w:rPr>
                <w:rStyle w:val="55"/>
                <w:sz w:val="24"/>
                <w:szCs w:val="24"/>
              </w:rPr>
              <w:t xml:space="preserve"> </w:t>
            </w:r>
            <w:r w:rsidRPr="00B97F48">
              <w:rPr>
                <w:rStyle w:val="55"/>
                <w:sz w:val="24"/>
                <w:szCs w:val="24"/>
              </w:rPr>
              <w:t>проекты. Негативные последствия проектов.</w:t>
            </w:r>
            <w:r w:rsidR="00B803FE">
              <w:rPr>
                <w:rStyle w:val="55"/>
                <w:sz w:val="24"/>
                <w:szCs w:val="24"/>
              </w:rPr>
              <w:t xml:space="preserve"> </w:t>
            </w:r>
            <w:r w:rsidRPr="00B97F48">
              <w:rPr>
                <w:rStyle w:val="55"/>
                <w:sz w:val="24"/>
                <w:szCs w:val="24"/>
              </w:rPr>
              <w:t>«Синдром Кесслера»</w:t>
            </w:r>
          </w:p>
        </w:tc>
        <w:tc>
          <w:tcPr>
            <w:tcW w:w="851" w:type="dxa"/>
          </w:tcPr>
          <w:p w:rsidR="0089342C" w:rsidRPr="00674972" w:rsidRDefault="0089342C" w:rsidP="000C0C98">
            <w:pPr>
              <w:pStyle w:val="50"/>
              <w:shd w:val="clear" w:color="auto" w:fill="auto"/>
              <w:spacing w:before="0" w:line="312" w:lineRule="auto"/>
              <w:ind w:left="280"/>
              <w:jc w:val="center"/>
              <w:rPr>
                <w:sz w:val="24"/>
                <w:szCs w:val="24"/>
              </w:rPr>
            </w:pPr>
            <w:r w:rsidRPr="00674972">
              <w:rPr>
                <w:sz w:val="24"/>
                <w:szCs w:val="24"/>
              </w:rPr>
              <w:t>1</w:t>
            </w:r>
          </w:p>
        </w:tc>
        <w:tc>
          <w:tcPr>
            <w:tcW w:w="708" w:type="dxa"/>
          </w:tcPr>
          <w:p w:rsidR="0089342C" w:rsidRPr="00C56CDA" w:rsidRDefault="0089342C" w:rsidP="00C56CDA">
            <w:pPr>
              <w:pStyle w:val="50"/>
              <w:shd w:val="clear" w:color="auto" w:fill="auto"/>
              <w:spacing w:before="0" w:line="312" w:lineRule="auto"/>
              <w:rPr>
                <w:sz w:val="20"/>
                <w:szCs w:val="20"/>
              </w:rPr>
            </w:pPr>
          </w:p>
        </w:tc>
        <w:tc>
          <w:tcPr>
            <w:tcW w:w="711" w:type="dxa"/>
          </w:tcPr>
          <w:p w:rsidR="0089342C" w:rsidRPr="00674972"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rPr>
                <w:sz w:val="24"/>
                <w:szCs w:val="24"/>
              </w:rPr>
            </w:pPr>
            <w:r w:rsidRPr="00B97F48">
              <w:rPr>
                <w:rStyle w:val="55"/>
                <w:sz w:val="24"/>
                <w:szCs w:val="24"/>
              </w:rPr>
              <w:t>Какие бывают проекты.</w:t>
            </w:r>
            <w:r>
              <w:rPr>
                <w:rStyle w:val="55"/>
                <w:sz w:val="24"/>
                <w:szCs w:val="24"/>
              </w:rPr>
              <w:t xml:space="preserve"> </w:t>
            </w:r>
            <w:r w:rsidRPr="00B97F48">
              <w:rPr>
                <w:rStyle w:val="55"/>
                <w:sz w:val="24"/>
                <w:szCs w:val="24"/>
              </w:rPr>
              <w:t>Национальный проект«Экология»</w:t>
            </w:r>
          </w:p>
        </w:tc>
        <w:tc>
          <w:tcPr>
            <w:tcW w:w="4678" w:type="dxa"/>
          </w:tcPr>
          <w:p w:rsidR="0089342C" w:rsidRPr="00B97F48" w:rsidRDefault="0089342C" w:rsidP="007828D8">
            <w:pPr>
              <w:pStyle w:val="50"/>
              <w:shd w:val="clear" w:color="auto" w:fill="auto"/>
              <w:spacing w:before="0" w:line="312" w:lineRule="auto"/>
              <w:ind w:left="80"/>
              <w:jc w:val="left"/>
              <w:rPr>
                <w:sz w:val="24"/>
                <w:szCs w:val="24"/>
              </w:rPr>
            </w:pPr>
            <w:r w:rsidRPr="00B97F48">
              <w:rPr>
                <w:rStyle w:val="55"/>
                <w:sz w:val="24"/>
                <w:szCs w:val="24"/>
              </w:rPr>
              <w:t>Технологические, социальные, экономические,</w:t>
            </w:r>
            <w:r>
              <w:rPr>
                <w:rStyle w:val="55"/>
                <w:sz w:val="24"/>
                <w:szCs w:val="24"/>
              </w:rPr>
              <w:t xml:space="preserve"> </w:t>
            </w:r>
            <w:r w:rsidRPr="00B97F48">
              <w:rPr>
                <w:rStyle w:val="55"/>
                <w:sz w:val="24"/>
                <w:szCs w:val="24"/>
              </w:rPr>
              <w:t>волонтёрские, организационные проекты.</w:t>
            </w:r>
            <w:r>
              <w:rPr>
                <w:rStyle w:val="55"/>
                <w:sz w:val="24"/>
                <w:szCs w:val="24"/>
              </w:rPr>
              <w:t xml:space="preserve"> </w:t>
            </w:r>
            <w:r w:rsidRPr="00B97F48">
              <w:rPr>
                <w:rStyle w:val="55"/>
                <w:sz w:val="24"/>
                <w:szCs w:val="24"/>
              </w:rPr>
              <w:t>Национальный проект «Экология». Замысел</w:t>
            </w:r>
            <w:r>
              <w:rPr>
                <w:rStyle w:val="55"/>
                <w:sz w:val="24"/>
                <w:szCs w:val="24"/>
              </w:rPr>
              <w:t xml:space="preserve"> </w:t>
            </w:r>
            <w:r w:rsidRPr="00B97F48">
              <w:rPr>
                <w:rStyle w:val="55"/>
                <w:sz w:val="24"/>
                <w:szCs w:val="24"/>
              </w:rPr>
              <w:t>проекта. Твёрдые коммунальные отходы (ТКО).Экологический сбор. Мусороперерабатывающая инфраструктура</w:t>
            </w:r>
          </w:p>
        </w:tc>
        <w:tc>
          <w:tcPr>
            <w:tcW w:w="851" w:type="dxa"/>
          </w:tcPr>
          <w:p w:rsidR="0089342C" w:rsidRPr="00674972" w:rsidRDefault="0089342C" w:rsidP="000C0C98">
            <w:pPr>
              <w:pStyle w:val="50"/>
              <w:shd w:val="clear" w:color="auto" w:fill="auto"/>
              <w:spacing w:before="0" w:line="312" w:lineRule="auto"/>
              <w:ind w:left="280"/>
              <w:jc w:val="center"/>
              <w:rPr>
                <w:sz w:val="24"/>
                <w:szCs w:val="24"/>
              </w:rPr>
            </w:pPr>
            <w:r w:rsidRPr="00674972">
              <w:rPr>
                <w:sz w:val="24"/>
                <w:szCs w:val="24"/>
              </w:rPr>
              <w:t>1</w:t>
            </w:r>
          </w:p>
        </w:tc>
        <w:tc>
          <w:tcPr>
            <w:tcW w:w="708" w:type="dxa"/>
          </w:tcPr>
          <w:p w:rsidR="0089342C" w:rsidRPr="00C56CDA" w:rsidRDefault="0089342C" w:rsidP="00C56CDA">
            <w:pPr>
              <w:pStyle w:val="50"/>
              <w:shd w:val="clear" w:color="auto" w:fill="auto"/>
              <w:spacing w:before="0" w:line="312" w:lineRule="auto"/>
              <w:ind w:left="280" w:hanging="247"/>
              <w:jc w:val="center"/>
              <w:rPr>
                <w:sz w:val="20"/>
                <w:szCs w:val="20"/>
              </w:rPr>
            </w:pPr>
          </w:p>
        </w:tc>
        <w:tc>
          <w:tcPr>
            <w:tcW w:w="711" w:type="dxa"/>
          </w:tcPr>
          <w:p w:rsidR="0089342C" w:rsidRPr="00674972"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5"/>
                <w:sz w:val="24"/>
                <w:szCs w:val="24"/>
              </w:rPr>
              <w:t>Проектная идея как</w:t>
            </w:r>
            <w:r>
              <w:rPr>
                <w:rStyle w:val="55"/>
                <w:sz w:val="24"/>
                <w:szCs w:val="24"/>
              </w:rPr>
              <w:t xml:space="preserve"> </w:t>
            </w:r>
            <w:r w:rsidRPr="00B97F48">
              <w:rPr>
                <w:rStyle w:val="55"/>
                <w:sz w:val="24"/>
                <w:szCs w:val="24"/>
              </w:rPr>
              <w:t>образ будущего</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5"/>
                <w:sz w:val="24"/>
                <w:szCs w:val="24"/>
              </w:rPr>
              <w:t>Конечный результат проекта. Логика работы</w:t>
            </w:r>
            <w:r>
              <w:rPr>
                <w:rStyle w:val="55"/>
                <w:sz w:val="24"/>
                <w:szCs w:val="24"/>
              </w:rPr>
              <w:t xml:space="preserve"> </w:t>
            </w:r>
            <w:r w:rsidRPr="00B97F48">
              <w:rPr>
                <w:rStyle w:val="55"/>
                <w:sz w:val="24"/>
                <w:szCs w:val="24"/>
              </w:rPr>
              <w:t>проектировщика. Отличие проектирования от</w:t>
            </w:r>
            <w:r>
              <w:rPr>
                <w:rStyle w:val="55"/>
                <w:sz w:val="24"/>
                <w:szCs w:val="24"/>
              </w:rPr>
              <w:t xml:space="preserve"> </w:t>
            </w:r>
            <w:r w:rsidRPr="00B97F48">
              <w:rPr>
                <w:rStyle w:val="55"/>
                <w:sz w:val="24"/>
                <w:szCs w:val="24"/>
              </w:rPr>
              <w:t>занятий искусством, математикой и других</w:t>
            </w:r>
            <w:r>
              <w:rPr>
                <w:rStyle w:val="55"/>
                <w:sz w:val="24"/>
                <w:szCs w:val="24"/>
              </w:rPr>
              <w:t xml:space="preserve"> </w:t>
            </w:r>
            <w:r w:rsidRPr="00B97F48">
              <w:rPr>
                <w:rStyle w:val="55"/>
                <w:sz w:val="24"/>
                <w:szCs w:val="24"/>
              </w:rPr>
              <w:t>профессиональных занятий. Реальное и</w:t>
            </w:r>
            <w:r>
              <w:rPr>
                <w:rStyle w:val="55"/>
                <w:sz w:val="24"/>
                <w:szCs w:val="24"/>
              </w:rPr>
              <w:t xml:space="preserve"> </w:t>
            </w:r>
            <w:r w:rsidRPr="00B97F48">
              <w:rPr>
                <w:rStyle w:val="55"/>
                <w:sz w:val="24"/>
                <w:szCs w:val="24"/>
              </w:rPr>
              <w:t>воображаемое в проектировании.</w:t>
            </w:r>
            <w:r>
              <w:rPr>
                <w:rStyle w:val="55"/>
                <w:sz w:val="24"/>
                <w:szCs w:val="24"/>
              </w:rPr>
              <w:t xml:space="preserve"> </w:t>
            </w:r>
            <w:r w:rsidRPr="00B97F48">
              <w:rPr>
                <w:rStyle w:val="55"/>
                <w:sz w:val="24"/>
                <w:szCs w:val="24"/>
              </w:rPr>
              <w:t>Экологические проекты разных уровней</w:t>
            </w:r>
            <w:r>
              <w:rPr>
                <w:rStyle w:val="55"/>
                <w:sz w:val="24"/>
                <w:szCs w:val="24"/>
              </w:rPr>
              <w:t xml:space="preserve"> </w:t>
            </w:r>
            <w:r w:rsidRPr="00B97F48">
              <w:rPr>
                <w:rStyle w:val="55"/>
                <w:sz w:val="24"/>
                <w:szCs w:val="24"/>
              </w:rPr>
              <w:t>сложности</w:t>
            </w:r>
          </w:p>
        </w:tc>
        <w:tc>
          <w:tcPr>
            <w:tcW w:w="851" w:type="dxa"/>
          </w:tcPr>
          <w:p w:rsidR="0089342C" w:rsidRPr="00674972" w:rsidRDefault="0089342C" w:rsidP="000C0C98">
            <w:pPr>
              <w:pStyle w:val="50"/>
              <w:shd w:val="clear" w:color="auto" w:fill="auto"/>
              <w:spacing w:before="0" w:line="312" w:lineRule="auto"/>
              <w:ind w:left="280"/>
              <w:jc w:val="center"/>
              <w:rPr>
                <w:sz w:val="24"/>
                <w:szCs w:val="24"/>
              </w:rPr>
            </w:pPr>
            <w:r w:rsidRPr="00674972">
              <w:rPr>
                <w:sz w:val="24"/>
                <w:szCs w:val="24"/>
              </w:rPr>
              <w:t>1</w:t>
            </w:r>
          </w:p>
        </w:tc>
        <w:tc>
          <w:tcPr>
            <w:tcW w:w="708" w:type="dxa"/>
          </w:tcPr>
          <w:p w:rsidR="0089342C" w:rsidRPr="00C56CDA" w:rsidRDefault="0089342C" w:rsidP="00C56CDA">
            <w:pPr>
              <w:pStyle w:val="50"/>
              <w:shd w:val="clear" w:color="auto" w:fill="auto"/>
              <w:spacing w:before="0" w:line="312" w:lineRule="auto"/>
              <w:ind w:left="-108"/>
              <w:jc w:val="center"/>
              <w:rPr>
                <w:sz w:val="20"/>
                <w:szCs w:val="20"/>
              </w:rPr>
            </w:pPr>
          </w:p>
        </w:tc>
        <w:tc>
          <w:tcPr>
            <w:tcW w:w="711" w:type="dxa"/>
          </w:tcPr>
          <w:p w:rsidR="0089342C" w:rsidRPr="00674972"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rPr>
                <w:sz w:val="24"/>
                <w:szCs w:val="24"/>
              </w:rPr>
            </w:pPr>
            <w:r w:rsidRPr="00B97F48">
              <w:rPr>
                <w:rStyle w:val="55"/>
                <w:sz w:val="24"/>
                <w:szCs w:val="24"/>
              </w:rPr>
              <w:t>Проекты, которые</w:t>
            </w:r>
            <w:r>
              <w:rPr>
                <w:rStyle w:val="55"/>
                <w:sz w:val="24"/>
                <w:szCs w:val="24"/>
              </w:rPr>
              <w:t xml:space="preserve"> </w:t>
            </w:r>
            <w:r w:rsidRPr="00B97F48">
              <w:rPr>
                <w:rStyle w:val="55"/>
                <w:sz w:val="24"/>
                <w:szCs w:val="24"/>
              </w:rPr>
              <w:t>изменили страну:</w:t>
            </w:r>
            <w:r>
              <w:rPr>
                <w:rStyle w:val="55"/>
                <w:sz w:val="24"/>
                <w:szCs w:val="24"/>
              </w:rPr>
              <w:t xml:space="preserve"> </w:t>
            </w:r>
            <w:r w:rsidRPr="00B97F48">
              <w:rPr>
                <w:rStyle w:val="55"/>
                <w:sz w:val="24"/>
                <w:szCs w:val="24"/>
              </w:rPr>
              <w:t>проект П. А. Столыпина</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5"/>
                <w:sz w:val="24"/>
                <w:szCs w:val="24"/>
              </w:rPr>
              <w:t>Понятие о сторонниках и противниках проекта.</w:t>
            </w:r>
            <w:r>
              <w:rPr>
                <w:rStyle w:val="55"/>
                <w:sz w:val="24"/>
                <w:szCs w:val="24"/>
              </w:rPr>
              <w:t xml:space="preserve"> </w:t>
            </w:r>
            <w:r w:rsidRPr="00B97F48">
              <w:rPr>
                <w:rStyle w:val="55"/>
                <w:sz w:val="24"/>
                <w:szCs w:val="24"/>
              </w:rPr>
              <w:t>Необходимость аргументации собственной</w:t>
            </w:r>
            <w:r>
              <w:rPr>
                <w:rStyle w:val="55"/>
                <w:sz w:val="24"/>
                <w:szCs w:val="24"/>
              </w:rPr>
              <w:t xml:space="preserve"> </w:t>
            </w:r>
            <w:r w:rsidRPr="00B97F48">
              <w:rPr>
                <w:rStyle w:val="55"/>
                <w:sz w:val="24"/>
                <w:szCs w:val="24"/>
              </w:rPr>
              <w:t>позиции при проектировании. Сопоставление</w:t>
            </w:r>
            <w:r>
              <w:rPr>
                <w:rStyle w:val="55"/>
                <w:sz w:val="24"/>
                <w:szCs w:val="24"/>
              </w:rPr>
              <w:t xml:space="preserve"> </w:t>
            </w:r>
            <w:r w:rsidRPr="00B97F48">
              <w:rPr>
                <w:rStyle w:val="55"/>
                <w:sz w:val="24"/>
                <w:szCs w:val="24"/>
              </w:rPr>
              <w:t>аргументов разных сторон. Полная реализация</w:t>
            </w:r>
            <w:r>
              <w:rPr>
                <w:rStyle w:val="55"/>
                <w:sz w:val="24"/>
                <w:szCs w:val="24"/>
              </w:rPr>
              <w:t xml:space="preserve"> </w:t>
            </w:r>
            <w:r w:rsidRPr="00B97F48">
              <w:rPr>
                <w:rStyle w:val="55"/>
                <w:sz w:val="24"/>
                <w:szCs w:val="24"/>
              </w:rPr>
              <w:t>проекта</w:t>
            </w:r>
          </w:p>
        </w:tc>
        <w:tc>
          <w:tcPr>
            <w:tcW w:w="851" w:type="dxa"/>
          </w:tcPr>
          <w:p w:rsidR="0089342C" w:rsidRPr="00674972" w:rsidRDefault="0089342C" w:rsidP="000C0C98">
            <w:pPr>
              <w:pStyle w:val="70"/>
              <w:shd w:val="clear" w:color="auto" w:fill="auto"/>
              <w:spacing w:before="0" w:after="202" w:line="312" w:lineRule="auto"/>
              <w:jc w:val="center"/>
              <w:rPr>
                <w:b w:val="0"/>
                <w:sz w:val="24"/>
                <w:szCs w:val="24"/>
              </w:rPr>
            </w:pPr>
            <w:r w:rsidRPr="00674972">
              <w:rPr>
                <w:b w:val="0"/>
                <w:sz w:val="24"/>
                <w:szCs w:val="24"/>
              </w:rPr>
              <w:t>1</w:t>
            </w:r>
          </w:p>
        </w:tc>
        <w:tc>
          <w:tcPr>
            <w:tcW w:w="708" w:type="dxa"/>
          </w:tcPr>
          <w:p w:rsidR="0089342C" w:rsidRPr="00C56CDA" w:rsidRDefault="0089342C" w:rsidP="00C56CDA">
            <w:pPr>
              <w:pStyle w:val="70"/>
              <w:shd w:val="clear" w:color="auto" w:fill="auto"/>
              <w:spacing w:before="0" w:after="202" w:line="312" w:lineRule="auto"/>
              <w:ind w:left="-108"/>
              <w:jc w:val="center"/>
              <w:rPr>
                <w:b w:val="0"/>
                <w:sz w:val="20"/>
                <w:szCs w:val="20"/>
              </w:rPr>
            </w:pPr>
          </w:p>
        </w:tc>
        <w:tc>
          <w:tcPr>
            <w:tcW w:w="711" w:type="dxa"/>
          </w:tcPr>
          <w:p w:rsidR="0089342C" w:rsidRPr="00674972" w:rsidRDefault="0089342C" w:rsidP="000C0C98">
            <w:pPr>
              <w:pStyle w:val="70"/>
              <w:shd w:val="clear" w:color="auto" w:fill="auto"/>
              <w:spacing w:before="0" w:after="202" w:line="312" w:lineRule="auto"/>
              <w:jc w:val="center"/>
              <w:rPr>
                <w:b w:val="0"/>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5"/>
                <w:sz w:val="24"/>
                <w:szCs w:val="24"/>
              </w:rPr>
              <w:t>Техническое</w:t>
            </w:r>
            <w:r>
              <w:rPr>
                <w:rStyle w:val="55"/>
                <w:sz w:val="24"/>
                <w:szCs w:val="24"/>
              </w:rPr>
              <w:t xml:space="preserve"> </w:t>
            </w:r>
            <w:r w:rsidRPr="00B97F48">
              <w:rPr>
                <w:rStyle w:val="55"/>
                <w:sz w:val="24"/>
                <w:szCs w:val="24"/>
              </w:rPr>
              <w:t>проектирование и</w:t>
            </w:r>
            <w:r>
              <w:rPr>
                <w:rStyle w:val="55"/>
                <w:sz w:val="24"/>
                <w:szCs w:val="24"/>
              </w:rPr>
              <w:t xml:space="preserve"> </w:t>
            </w:r>
            <w:r w:rsidRPr="00B97F48">
              <w:rPr>
                <w:rStyle w:val="55"/>
                <w:sz w:val="24"/>
                <w:szCs w:val="24"/>
              </w:rPr>
              <w:t>конструирование как</w:t>
            </w:r>
            <w:r w:rsidR="00C56CDA">
              <w:rPr>
                <w:rStyle w:val="55"/>
                <w:sz w:val="24"/>
                <w:szCs w:val="24"/>
              </w:rPr>
              <w:t xml:space="preserve"> </w:t>
            </w:r>
            <w:r w:rsidRPr="00B97F48">
              <w:rPr>
                <w:rStyle w:val="55"/>
                <w:sz w:val="24"/>
                <w:szCs w:val="24"/>
              </w:rPr>
              <w:t>типы деятельности</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5"/>
                <w:sz w:val="24"/>
                <w:szCs w:val="24"/>
              </w:rPr>
              <w:t>Понятие «техносфера». Искусственная среда.</w:t>
            </w:r>
            <w:r>
              <w:rPr>
                <w:rStyle w:val="55"/>
                <w:sz w:val="24"/>
                <w:szCs w:val="24"/>
              </w:rPr>
              <w:t xml:space="preserve"> </w:t>
            </w:r>
            <w:r w:rsidRPr="00B97F48">
              <w:rPr>
                <w:rStyle w:val="55"/>
                <w:sz w:val="24"/>
                <w:szCs w:val="24"/>
              </w:rPr>
              <w:t>Проектно-конструкторская деятельность.</w:t>
            </w:r>
            <w:r>
              <w:rPr>
                <w:rStyle w:val="55"/>
                <w:sz w:val="24"/>
                <w:szCs w:val="24"/>
              </w:rPr>
              <w:t xml:space="preserve"> </w:t>
            </w:r>
            <w:r w:rsidRPr="00B97F48">
              <w:rPr>
                <w:rStyle w:val="55"/>
                <w:sz w:val="24"/>
                <w:szCs w:val="24"/>
              </w:rPr>
              <w:t>Конструирование и конструкции. Этапы</w:t>
            </w:r>
            <w:r>
              <w:rPr>
                <w:rStyle w:val="55"/>
                <w:sz w:val="24"/>
                <w:szCs w:val="24"/>
              </w:rPr>
              <w:t xml:space="preserve"> </w:t>
            </w:r>
            <w:r w:rsidRPr="00B97F48">
              <w:rPr>
                <w:rStyle w:val="55"/>
                <w:sz w:val="24"/>
                <w:szCs w:val="24"/>
              </w:rPr>
              <w:t>процесса конструирования. Анализ и синтез</w:t>
            </w:r>
            <w:r>
              <w:rPr>
                <w:rStyle w:val="55"/>
                <w:sz w:val="24"/>
                <w:szCs w:val="24"/>
              </w:rPr>
              <w:t xml:space="preserve"> </w:t>
            </w:r>
            <w:r w:rsidRPr="00B97F48">
              <w:rPr>
                <w:rStyle w:val="55"/>
                <w:sz w:val="24"/>
                <w:szCs w:val="24"/>
              </w:rPr>
              <w:t>вариантов конструкции. Функция конструкции.</w:t>
            </w:r>
            <w:r>
              <w:rPr>
                <w:rStyle w:val="55"/>
                <w:sz w:val="24"/>
                <w:szCs w:val="24"/>
              </w:rPr>
              <w:t xml:space="preserve"> </w:t>
            </w:r>
            <w:r w:rsidRPr="00B97F48">
              <w:rPr>
                <w:rStyle w:val="55"/>
                <w:sz w:val="24"/>
                <w:szCs w:val="24"/>
              </w:rPr>
              <w:t>Личное действие в проекте. Отчуждаемый</w:t>
            </w:r>
            <w:r>
              <w:rPr>
                <w:rStyle w:val="55"/>
                <w:sz w:val="24"/>
                <w:szCs w:val="24"/>
              </w:rPr>
              <w:t xml:space="preserve"> </w:t>
            </w:r>
            <w:r w:rsidRPr="00B97F48">
              <w:rPr>
                <w:rStyle w:val="55"/>
                <w:sz w:val="24"/>
                <w:szCs w:val="24"/>
              </w:rPr>
              <w:t>продукт. Экологические последствия проекта</w:t>
            </w:r>
          </w:p>
        </w:tc>
        <w:tc>
          <w:tcPr>
            <w:tcW w:w="851" w:type="dxa"/>
          </w:tcPr>
          <w:p w:rsidR="0089342C" w:rsidRPr="00674972" w:rsidRDefault="0089342C" w:rsidP="000C0C98">
            <w:pPr>
              <w:pStyle w:val="70"/>
              <w:shd w:val="clear" w:color="auto" w:fill="auto"/>
              <w:spacing w:before="0" w:after="202" w:line="312" w:lineRule="auto"/>
              <w:jc w:val="center"/>
              <w:rPr>
                <w:b w:val="0"/>
                <w:sz w:val="24"/>
                <w:szCs w:val="24"/>
              </w:rPr>
            </w:pPr>
            <w:r w:rsidRPr="00674972">
              <w:rPr>
                <w:b w:val="0"/>
                <w:sz w:val="24"/>
                <w:szCs w:val="24"/>
              </w:rPr>
              <w:t>1</w:t>
            </w:r>
          </w:p>
        </w:tc>
        <w:tc>
          <w:tcPr>
            <w:tcW w:w="708" w:type="dxa"/>
          </w:tcPr>
          <w:p w:rsidR="0089342C" w:rsidRPr="00C56CDA" w:rsidRDefault="0089342C" w:rsidP="00C56CDA">
            <w:pPr>
              <w:pStyle w:val="70"/>
              <w:shd w:val="clear" w:color="auto" w:fill="auto"/>
              <w:spacing w:before="0" w:after="202" w:line="312" w:lineRule="auto"/>
              <w:ind w:left="-108"/>
              <w:jc w:val="center"/>
              <w:rPr>
                <w:b w:val="0"/>
                <w:sz w:val="20"/>
                <w:szCs w:val="20"/>
              </w:rPr>
            </w:pPr>
          </w:p>
        </w:tc>
        <w:tc>
          <w:tcPr>
            <w:tcW w:w="711" w:type="dxa"/>
          </w:tcPr>
          <w:p w:rsidR="0089342C" w:rsidRPr="00674972" w:rsidRDefault="0089342C" w:rsidP="000C0C98">
            <w:pPr>
              <w:pStyle w:val="70"/>
              <w:shd w:val="clear" w:color="auto" w:fill="auto"/>
              <w:spacing w:before="0" w:after="202" w:line="312" w:lineRule="auto"/>
              <w:jc w:val="center"/>
              <w:rPr>
                <w:b w:val="0"/>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5"/>
                <w:sz w:val="24"/>
                <w:szCs w:val="24"/>
              </w:rPr>
              <w:t>Социальное</w:t>
            </w:r>
            <w:r>
              <w:rPr>
                <w:rStyle w:val="55"/>
                <w:sz w:val="24"/>
                <w:szCs w:val="24"/>
              </w:rPr>
              <w:t xml:space="preserve"> </w:t>
            </w:r>
            <w:r w:rsidRPr="00B97F48">
              <w:rPr>
                <w:rStyle w:val="55"/>
                <w:sz w:val="24"/>
                <w:szCs w:val="24"/>
              </w:rPr>
              <w:t>проектирование: как</w:t>
            </w:r>
            <w:r>
              <w:rPr>
                <w:rStyle w:val="55"/>
                <w:sz w:val="24"/>
                <w:szCs w:val="24"/>
              </w:rPr>
              <w:t xml:space="preserve"> </w:t>
            </w:r>
            <w:r w:rsidRPr="00B97F48">
              <w:rPr>
                <w:rStyle w:val="55"/>
                <w:sz w:val="24"/>
                <w:szCs w:val="24"/>
              </w:rPr>
              <w:t>сделать лучше среду, в</w:t>
            </w:r>
            <w:r>
              <w:rPr>
                <w:rStyle w:val="55"/>
                <w:sz w:val="24"/>
                <w:szCs w:val="24"/>
              </w:rPr>
              <w:t xml:space="preserve"> </w:t>
            </w:r>
            <w:r w:rsidRPr="00B97F48">
              <w:rPr>
                <w:rStyle w:val="55"/>
                <w:sz w:val="24"/>
                <w:szCs w:val="24"/>
              </w:rPr>
              <w:t>которой мы живём</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5"/>
                <w:sz w:val="24"/>
                <w:szCs w:val="24"/>
              </w:rPr>
              <w:t>Отличие проекта от дела. Социальное</w:t>
            </w:r>
            <w:r>
              <w:rPr>
                <w:rStyle w:val="55"/>
                <w:sz w:val="24"/>
                <w:szCs w:val="24"/>
              </w:rPr>
              <w:t xml:space="preserve"> </w:t>
            </w:r>
            <w:r w:rsidRPr="00B97F48">
              <w:rPr>
                <w:rStyle w:val="55"/>
                <w:sz w:val="24"/>
                <w:szCs w:val="24"/>
              </w:rPr>
              <w:t>проектирование. Старт социального проекта.</w:t>
            </w:r>
            <w:r>
              <w:rPr>
                <w:rStyle w:val="55"/>
                <w:sz w:val="24"/>
                <w:szCs w:val="24"/>
              </w:rPr>
              <w:t xml:space="preserve"> </w:t>
            </w:r>
            <w:r w:rsidRPr="00B97F48">
              <w:rPr>
                <w:rStyle w:val="55"/>
                <w:sz w:val="24"/>
                <w:szCs w:val="24"/>
              </w:rPr>
              <w:t>Отношения, ценности и нормы в социальном</w:t>
            </w:r>
            <w:r>
              <w:rPr>
                <w:rStyle w:val="55"/>
                <w:sz w:val="24"/>
                <w:szCs w:val="24"/>
              </w:rPr>
              <w:t xml:space="preserve"> </w:t>
            </w:r>
            <w:r w:rsidRPr="00B97F48">
              <w:rPr>
                <w:rStyle w:val="55"/>
                <w:sz w:val="24"/>
                <w:szCs w:val="24"/>
              </w:rPr>
              <w:t>проекте. Проектирование ценности.</w:t>
            </w:r>
            <w:r>
              <w:rPr>
                <w:rStyle w:val="55"/>
                <w:sz w:val="24"/>
                <w:szCs w:val="24"/>
              </w:rPr>
              <w:t xml:space="preserve"> </w:t>
            </w:r>
            <w:r w:rsidRPr="00B97F48">
              <w:rPr>
                <w:rStyle w:val="55"/>
                <w:sz w:val="24"/>
                <w:szCs w:val="24"/>
              </w:rPr>
              <w:t>Проектирование способов деятельности.</w:t>
            </w:r>
            <w:r>
              <w:rPr>
                <w:rStyle w:val="55"/>
                <w:sz w:val="24"/>
                <w:szCs w:val="24"/>
              </w:rPr>
              <w:t xml:space="preserve"> </w:t>
            </w:r>
            <w:r w:rsidRPr="00B97F48">
              <w:rPr>
                <w:rStyle w:val="55"/>
                <w:sz w:val="24"/>
                <w:szCs w:val="24"/>
              </w:rPr>
              <w:t>Мероприятия проекта</w:t>
            </w:r>
          </w:p>
        </w:tc>
        <w:tc>
          <w:tcPr>
            <w:tcW w:w="851" w:type="dxa"/>
          </w:tcPr>
          <w:p w:rsidR="0089342C" w:rsidRPr="00674972" w:rsidRDefault="0089342C" w:rsidP="000C0C98">
            <w:pPr>
              <w:pStyle w:val="70"/>
              <w:shd w:val="clear" w:color="auto" w:fill="auto"/>
              <w:spacing w:before="0" w:after="202" w:line="312" w:lineRule="auto"/>
              <w:jc w:val="center"/>
              <w:rPr>
                <w:b w:val="0"/>
                <w:sz w:val="24"/>
                <w:szCs w:val="24"/>
              </w:rPr>
            </w:pPr>
            <w:r w:rsidRPr="00674972">
              <w:rPr>
                <w:b w:val="0"/>
                <w:sz w:val="24"/>
                <w:szCs w:val="24"/>
              </w:rPr>
              <w:t>1</w:t>
            </w:r>
          </w:p>
        </w:tc>
        <w:tc>
          <w:tcPr>
            <w:tcW w:w="708" w:type="dxa"/>
          </w:tcPr>
          <w:p w:rsidR="0089342C" w:rsidRPr="00674972" w:rsidRDefault="0089342C" w:rsidP="00C56CDA">
            <w:pPr>
              <w:pStyle w:val="70"/>
              <w:shd w:val="clear" w:color="auto" w:fill="auto"/>
              <w:spacing w:before="0" w:after="202" w:line="312" w:lineRule="auto"/>
              <w:ind w:left="-108"/>
              <w:jc w:val="center"/>
              <w:rPr>
                <w:b w:val="0"/>
                <w:sz w:val="24"/>
                <w:szCs w:val="24"/>
              </w:rPr>
            </w:pPr>
          </w:p>
        </w:tc>
        <w:tc>
          <w:tcPr>
            <w:tcW w:w="711" w:type="dxa"/>
          </w:tcPr>
          <w:p w:rsidR="0089342C" w:rsidRPr="00674972" w:rsidRDefault="0089342C" w:rsidP="000C0C98">
            <w:pPr>
              <w:pStyle w:val="70"/>
              <w:shd w:val="clear" w:color="auto" w:fill="auto"/>
              <w:spacing w:before="0" w:after="202" w:line="312" w:lineRule="auto"/>
              <w:jc w:val="center"/>
              <w:rPr>
                <w:b w:val="0"/>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5"/>
                <w:sz w:val="24"/>
                <w:szCs w:val="24"/>
              </w:rPr>
              <w:t>Волонтёрские проекты</w:t>
            </w:r>
            <w:r>
              <w:rPr>
                <w:rStyle w:val="55"/>
                <w:sz w:val="24"/>
                <w:szCs w:val="24"/>
              </w:rPr>
              <w:t xml:space="preserve"> </w:t>
            </w:r>
            <w:r w:rsidRPr="00B97F48">
              <w:rPr>
                <w:rStyle w:val="55"/>
                <w:sz w:val="24"/>
                <w:szCs w:val="24"/>
              </w:rPr>
              <w:t>и сообщества</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5"/>
                <w:sz w:val="24"/>
                <w:szCs w:val="24"/>
              </w:rPr>
              <w:t>Личная ответственность за происходящее.</w:t>
            </w:r>
            <w:r>
              <w:rPr>
                <w:rStyle w:val="55"/>
                <w:sz w:val="24"/>
                <w:szCs w:val="24"/>
              </w:rPr>
              <w:t xml:space="preserve"> </w:t>
            </w:r>
            <w:r w:rsidRPr="00B97F48">
              <w:rPr>
                <w:rStyle w:val="55"/>
                <w:sz w:val="24"/>
                <w:szCs w:val="24"/>
              </w:rPr>
              <w:t>Социокультурные, информационно-консультативные, экологические проекты.2018 — год добровольца и волонтёра.</w:t>
            </w:r>
            <w:r>
              <w:rPr>
                <w:rStyle w:val="55"/>
                <w:sz w:val="24"/>
                <w:szCs w:val="24"/>
              </w:rPr>
              <w:t xml:space="preserve"> </w:t>
            </w:r>
            <w:r w:rsidRPr="00B97F48">
              <w:rPr>
                <w:rStyle w:val="55"/>
                <w:sz w:val="24"/>
                <w:szCs w:val="24"/>
              </w:rPr>
              <w:t>Деятельность волонтёрских объединений.</w:t>
            </w:r>
            <w:r>
              <w:rPr>
                <w:rStyle w:val="55"/>
                <w:sz w:val="24"/>
                <w:szCs w:val="24"/>
              </w:rPr>
              <w:t xml:space="preserve"> </w:t>
            </w:r>
            <w:r w:rsidRPr="00B97F48">
              <w:rPr>
                <w:rStyle w:val="55"/>
                <w:sz w:val="24"/>
                <w:szCs w:val="24"/>
              </w:rPr>
              <w:t>Организация «Добровольцы России»</w:t>
            </w:r>
          </w:p>
        </w:tc>
        <w:tc>
          <w:tcPr>
            <w:tcW w:w="851" w:type="dxa"/>
          </w:tcPr>
          <w:p w:rsidR="0089342C" w:rsidRPr="00674972" w:rsidRDefault="0089342C" w:rsidP="000C0C98">
            <w:pPr>
              <w:pStyle w:val="70"/>
              <w:shd w:val="clear" w:color="auto" w:fill="auto"/>
              <w:spacing w:before="0" w:after="202" w:line="312" w:lineRule="auto"/>
              <w:jc w:val="center"/>
              <w:rPr>
                <w:b w:val="0"/>
                <w:sz w:val="24"/>
                <w:szCs w:val="24"/>
              </w:rPr>
            </w:pPr>
            <w:r w:rsidRPr="00674972">
              <w:rPr>
                <w:b w:val="0"/>
                <w:sz w:val="24"/>
                <w:szCs w:val="24"/>
              </w:rPr>
              <w:t>1</w:t>
            </w:r>
          </w:p>
        </w:tc>
        <w:tc>
          <w:tcPr>
            <w:tcW w:w="708" w:type="dxa"/>
          </w:tcPr>
          <w:p w:rsidR="0089342C" w:rsidRPr="00674972" w:rsidRDefault="0089342C" w:rsidP="00C56CDA">
            <w:pPr>
              <w:pStyle w:val="70"/>
              <w:shd w:val="clear" w:color="auto" w:fill="auto"/>
              <w:spacing w:before="0" w:after="202" w:line="312" w:lineRule="auto"/>
              <w:ind w:left="-108"/>
              <w:jc w:val="center"/>
              <w:rPr>
                <w:b w:val="0"/>
                <w:sz w:val="24"/>
                <w:szCs w:val="24"/>
              </w:rPr>
            </w:pPr>
          </w:p>
        </w:tc>
        <w:tc>
          <w:tcPr>
            <w:tcW w:w="711" w:type="dxa"/>
          </w:tcPr>
          <w:p w:rsidR="0089342C" w:rsidRPr="00674972" w:rsidRDefault="0089342C" w:rsidP="000C0C98">
            <w:pPr>
              <w:pStyle w:val="70"/>
              <w:shd w:val="clear" w:color="auto" w:fill="auto"/>
              <w:spacing w:before="0" w:after="202" w:line="312" w:lineRule="auto"/>
              <w:jc w:val="center"/>
              <w:rPr>
                <w:b w:val="0"/>
                <w:sz w:val="24"/>
                <w:szCs w:val="24"/>
              </w:rPr>
            </w:pPr>
          </w:p>
        </w:tc>
      </w:tr>
      <w:tr w:rsidR="0089342C" w:rsidRPr="00B97F48" w:rsidTr="0089342C">
        <w:tc>
          <w:tcPr>
            <w:tcW w:w="2835" w:type="dxa"/>
          </w:tcPr>
          <w:p w:rsidR="0089342C" w:rsidRPr="00B97F48" w:rsidRDefault="0089342C" w:rsidP="00A84238">
            <w:pPr>
              <w:pStyle w:val="50"/>
              <w:shd w:val="clear" w:color="auto" w:fill="auto"/>
              <w:spacing w:before="0" w:line="312" w:lineRule="auto"/>
              <w:ind w:left="80"/>
              <w:jc w:val="left"/>
              <w:rPr>
                <w:sz w:val="24"/>
                <w:szCs w:val="24"/>
              </w:rPr>
            </w:pPr>
            <w:r w:rsidRPr="00B97F48">
              <w:rPr>
                <w:rStyle w:val="57"/>
                <w:sz w:val="24"/>
                <w:szCs w:val="24"/>
              </w:rPr>
              <w:t>Анализируем проекты</w:t>
            </w:r>
            <w:r>
              <w:rPr>
                <w:rStyle w:val="57"/>
                <w:sz w:val="24"/>
                <w:szCs w:val="24"/>
              </w:rPr>
              <w:t xml:space="preserve"> </w:t>
            </w:r>
            <w:r w:rsidRPr="00B97F48">
              <w:rPr>
                <w:rStyle w:val="57"/>
                <w:sz w:val="24"/>
                <w:szCs w:val="24"/>
              </w:rPr>
              <w:t>сверстников:</w:t>
            </w:r>
            <w:r>
              <w:rPr>
                <w:rStyle w:val="57"/>
                <w:sz w:val="24"/>
                <w:szCs w:val="24"/>
              </w:rPr>
              <w:t xml:space="preserve"> </w:t>
            </w:r>
            <w:r w:rsidRPr="00B97F48">
              <w:rPr>
                <w:rStyle w:val="57"/>
                <w:sz w:val="24"/>
                <w:szCs w:val="24"/>
              </w:rPr>
              <w:t>социальный проект</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Проблема. Цель проекта. Задачи проекта. План</w:t>
            </w:r>
            <w:r>
              <w:rPr>
                <w:rStyle w:val="57"/>
                <w:sz w:val="24"/>
                <w:szCs w:val="24"/>
              </w:rPr>
              <w:t xml:space="preserve"> </w:t>
            </w:r>
            <w:r w:rsidRPr="00B97F48">
              <w:rPr>
                <w:rStyle w:val="57"/>
                <w:sz w:val="24"/>
                <w:szCs w:val="24"/>
              </w:rPr>
              <w:t>реализации проекта. Результаты проекта</w:t>
            </w:r>
          </w:p>
        </w:tc>
        <w:tc>
          <w:tcPr>
            <w:tcW w:w="851" w:type="dxa"/>
          </w:tcPr>
          <w:p w:rsidR="0089342C" w:rsidRPr="00674972" w:rsidRDefault="0089342C" w:rsidP="000C0C98">
            <w:pPr>
              <w:pStyle w:val="50"/>
              <w:shd w:val="clear" w:color="auto" w:fill="auto"/>
              <w:spacing w:before="0" w:line="312" w:lineRule="auto"/>
              <w:ind w:left="300"/>
              <w:jc w:val="center"/>
              <w:rPr>
                <w:sz w:val="24"/>
                <w:szCs w:val="24"/>
              </w:rPr>
            </w:pPr>
            <w:r w:rsidRPr="00674972">
              <w:rPr>
                <w:sz w:val="24"/>
                <w:szCs w:val="24"/>
              </w:rPr>
              <w:t>1</w:t>
            </w:r>
          </w:p>
        </w:tc>
        <w:tc>
          <w:tcPr>
            <w:tcW w:w="708" w:type="dxa"/>
          </w:tcPr>
          <w:p w:rsidR="0089342C" w:rsidRPr="00674972" w:rsidRDefault="0089342C" w:rsidP="00C56CDA">
            <w:pPr>
              <w:pStyle w:val="50"/>
              <w:shd w:val="clear" w:color="auto" w:fill="auto"/>
              <w:spacing w:before="0" w:line="312" w:lineRule="auto"/>
              <w:ind w:left="-108"/>
              <w:jc w:val="center"/>
              <w:rPr>
                <w:sz w:val="24"/>
                <w:szCs w:val="24"/>
              </w:rPr>
            </w:pPr>
          </w:p>
        </w:tc>
        <w:tc>
          <w:tcPr>
            <w:tcW w:w="711" w:type="dxa"/>
          </w:tcPr>
          <w:p w:rsidR="0089342C" w:rsidRPr="00674972" w:rsidRDefault="0089342C" w:rsidP="000C0C98">
            <w:pPr>
              <w:pStyle w:val="50"/>
              <w:shd w:val="clear" w:color="auto" w:fill="auto"/>
              <w:spacing w:before="0" w:line="312" w:lineRule="auto"/>
              <w:ind w:left="30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Анализируем проекты</w:t>
            </w:r>
            <w:r>
              <w:rPr>
                <w:rStyle w:val="57"/>
                <w:sz w:val="24"/>
                <w:szCs w:val="24"/>
              </w:rPr>
              <w:t xml:space="preserve"> </w:t>
            </w:r>
            <w:r w:rsidRPr="00B97F48">
              <w:rPr>
                <w:rStyle w:val="57"/>
                <w:sz w:val="24"/>
                <w:szCs w:val="24"/>
              </w:rPr>
              <w:t>сверстников:</w:t>
            </w:r>
            <w:r>
              <w:rPr>
                <w:rStyle w:val="57"/>
                <w:sz w:val="24"/>
                <w:szCs w:val="24"/>
              </w:rPr>
              <w:t xml:space="preserve"> </w:t>
            </w:r>
            <w:r w:rsidRPr="00B97F48">
              <w:rPr>
                <w:rStyle w:val="57"/>
                <w:sz w:val="24"/>
                <w:szCs w:val="24"/>
              </w:rPr>
              <w:t xml:space="preserve">возможности </w:t>
            </w:r>
            <w:r w:rsidRPr="00B97F48">
              <w:rPr>
                <w:rStyle w:val="57"/>
                <w:sz w:val="24"/>
                <w:szCs w:val="24"/>
                <w:lang w:val="en-US"/>
              </w:rPr>
              <w:t>IT</w:t>
            </w:r>
            <w:r w:rsidRPr="00B97F48">
              <w:rPr>
                <w:rStyle w:val="57"/>
                <w:sz w:val="24"/>
                <w:szCs w:val="24"/>
              </w:rPr>
              <w:t>-технологий для</w:t>
            </w:r>
            <w:r>
              <w:rPr>
                <w:rStyle w:val="57"/>
                <w:sz w:val="24"/>
                <w:szCs w:val="24"/>
              </w:rPr>
              <w:t xml:space="preserve"> </w:t>
            </w:r>
            <w:r w:rsidRPr="00B97F48">
              <w:rPr>
                <w:rStyle w:val="57"/>
                <w:sz w:val="24"/>
                <w:szCs w:val="24"/>
              </w:rPr>
              <w:t>междисциплинарных</w:t>
            </w:r>
            <w:r>
              <w:rPr>
                <w:rStyle w:val="57"/>
                <w:sz w:val="24"/>
                <w:szCs w:val="24"/>
              </w:rPr>
              <w:t xml:space="preserve"> </w:t>
            </w:r>
            <w:r w:rsidRPr="00B97F48">
              <w:rPr>
                <w:rStyle w:val="57"/>
                <w:sz w:val="24"/>
                <w:szCs w:val="24"/>
              </w:rPr>
              <w:t>проектов</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Математическое моделирование, компьютерное</w:t>
            </w:r>
            <w:r>
              <w:rPr>
                <w:rStyle w:val="57"/>
                <w:sz w:val="24"/>
                <w:szCs w:val="24"/>
              </w:rPr>
              <w:t xml:space="preserve"> </w:t>
            </w:r>
            <w:r w:rsidRPr="00B97F48">
              <w:rPr>
                <w:rStyle w:val="57"/>
                <w:sz w:val="24"/>
                <w:szCs w:val="24"/>
              </w:rPr>
              <w:t>моделирование, программное обеспечение,</w:t>
            </w:r>
            <w:r>
              <w:rPr>
                <w:rStyle w:val="57"/>
                <w:sz w:val="24"/>
                <w:szCs w:val="24"/>
              </w:rPr>
              <w:t xml:space="preserve"> </w:t>
            </w:r>
            <w:r w:rsidRPr="00B97F48">
              <w:rPr>
                <w:rStyle w:val="57"/>
                <w:sz w:val="24"/>
                <w:szCs w:val="24"/>
              </w:rPr>
              <w:t>агроинженерия</w:t>
            </w:r>
          </w:p>
        </w:tc>
        <w:tc>
          <w:tcPr>
            <w:tcW w:w="851" w:type="dxa"/>
          </w:tcPr>
          <w:p w:rsidR="0089342C" w:rsidRPr="00674972" w:rsidRDefault="0089342C" w:rsidP="000C0C98">
            <w:pPr>
              <w:pStyle w:val="50"/>
              <w:shd w:val="clear" w:color="auto" w:fill="auto"/>
              <w:spacing w:before="0" w:line="312" w:lineRule="auto"/>
              <w:ind w:left="300"/>
              <w:jc w:val="center"/>
              <w:rPr>
                <w:sz w:val="24"/>
                <w:szCs w:val="24"/>
              </w:rPr>
            </w:pPr>
            <w:r w:rsidRPr="00674972">
              <w:rPr>
                <w:sz w:val="24"/>
                <w:szCs w:val="24"/>
              </w:rPr>
              <w:t>1</w:t>
            </w:r>
          </w:p>
        </w:tc>
        <w:tc>
          <w:tcPr>
            <w:tcW w:w="708" w:type="dxa"/>
          </w:tcPr>
          <w:p w:rsidR="0089342C" w:rsidRPr="00674972" w:rsidRDefault="0089342C" w:rsidP="00C56CDA">
            <w:pPr>
              <w:pStyle w:val="50"/>
              <w:shd w:val="clear" w:color="auto" w:fill="auto"/>
              <w:spacing w:before="0" w:line="312" w:lineRule="auto"/>
              <w:ind w:left="-108"/>
              <w:jc w:val="center"/>
              <w:rPr>
                <w:sz w:val="24"/>
                <w:szCs w:val="24"/>
              </w:rPr>
            </w:pPr>
          </w:p>
        </w:tc>
        <w:tc>
          <w:tcPr>
            <w:tcW w:w="711" w:type="dxa"/>
          </w:tcPr>
          <w:p w:rsidR="0089342C" w:rsidRPr="00674972" w:rsidRDefault="0089342C" w:rsidP="000C0C98">
            <w:pPr>
              <w:pStyle w:val="50"/>
              <w:shd w:val="clear" w:color="auto" w:fill="auto"/>
              <w:spacing w:before="0" w:line="312" w:lineRule="auto"/>
              <w:ind w:left="30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Исследование как</w:t>
            </w:r>
            <w:r>
              <w:rPr>
                <w:rStyle w:val="57"/>
                <w:sz w:val="24"/>
                <w:szCs w:val="24"/>
              </w:rPr>
              <w:t xml:space="preserve"> </w:t>
            </w:r>
            <w:r w:rsidRPr="00B97F48">
              <w:rPr>
                <w:rStyle w:val="57"/>
                <w:sz w:val="24"/>
                <w:szCs w:val="24"/>
              </w:rPr>
              <w:t>элемент проекта и как</w:t>
            </w:r>
            <w:r>
              <w:rPr>
                <w:rStyle w:val="57"/>
                <w:sz w:val="24"/>
                <w:szCs w:val="24"/>
              </w:rPr>
              <w:t xml:space="preserve"> </w:t>
            </w:r>
            <w:r w:rsidRPr="00B97F48">
              <w:rPr>
                <w:rStyle w:val="57"/>
                <w:sz w:val="24"/>
                <w:szCs w:val="24"/>
              </w:rPr>
              <w:t>тип деятельности</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Цель и результат исследования. Исследования</w:t>
            </w:r>
            <w:r>
              <w:rPr>
                <w:rStyle w:val="57"/>
                <w:sz w:val="24"/>
                <w:szCs w:val="24"/>
              </w:rPr>
              <w:t xml:space="preserve"> </w:t>
            </w:r>
            <w:r w:rsidRPr="00B97F48">
              <w:rPr>
                <w:rStyle w:val="57"/>
                <w:sz w:val="24"/>
                <w:szCs w:val="24"/>
              </w:rPr>
              <w:t>фундаментальные и прикладные. Объект и</w:t>
            </w:r>
            <w:r>
              <w:rPr>
                <w:rStyle w:val="57"/>
                <w:sz w:val="24"/>
                <w:szCs w:val="24"/>
              </w:rPr>
              <w:t xml:space="preserve"> </w:t>
            </w:r>
            <w:r w:rsidRPr="00B97F48">
              <w:rPr>
                <w:rStyle w:val="57"/>
                <w:sz w:val="24"/>
                <w:szCs w:val="24"/>
              </w:rPr>
              <w:t>предмет исследования. Монодисциплинарные и</w:t>
            </w:r>
            <w:r>
              <w:rPr>
                <w:rStyle w:val="57"/>
                <w:sz w:val="24"/>
                <w:szCs w:val="24"/>
              </w:rPr>
              <w:t xml:space="preserve"> </w:t>
            </w:r>
            <w:r w:rsidRPr="00B97F48">
              <w:rPr>
                <w:rStyle w:val="57"/>
                <w:sz w:val="24"/>
                <w:szCs w:val="24"/>
              </w:rPr>
              <w:t>междисциплинарные исследования. Гипотеза и</w:t>
            </w:r>
            <w:r>
              <w:rPr>
                <w:rStyle w:val="57"/>
                <w:sz w:val="24"/>
                <w:szCs w:val="24"/>
              </w:rPr>
              <w:t xml:space="preserve"> </w:t>
            </w:r>
            <w:r w:rsidRPr="00B97F48">
              <w:rPr>
                <w:rStyle w:val="57"/>
                <w:sz w:val="24"/>
                <w:szCs w:val="24"/>
              </w:rPr>
              <w:t>метод исследования. Способ и методика</w:t>
            </w:r>
            <w:r>
              <w:rPr>
                <w:rStyle w:val="57"/>
                <w:sz w:val="24"/>
                <w:szCs w:val="24"/>
              </w:rPr>
              <w:t xml:space="preserve"> </w:t>
            </w:r>
            <w:r w:rsidRPr="00B97F48">
              <w:rPr>
                <w:rStyle w:val="57"/>
                <w:sz w:val="24"/>
                <w:szCs w:val="24"/>
              </w:rPr>
              <w:t>исследования</w:t>
            </w:r>
          </w:p>
        </w:tc>
        <w:tc>
          <w:tcPr>
            <w:tcW w:w="851" w:type="dxa"/>
          </w:tcPr>
          <w:p w:rsidR="0089342C" w:rsidRPr="00674972" w:rsidRDefault="0089342C" w:rsidP="000C0C98">
            <w:pPr>
              <w:pStyle w:val="50"/>
              <w:shd w:val="clear" w:color="auto" w:fill="auto"/>
              <w:spacing w:before="0" w:line="312" w:lineRule="auto"/>
              <w:ind w:left="300"/>
              <w:jc w:val="center"/>
              <w:rPr>
                <w:sz w:val="24"/>
                <w:szCs w:val="24"/>
              </w:rPr>
            </w:pPr>
            <w:r w:rsidRPr="00674972">
              <w:rPr>
                <w:sz w:val="24"/>
                <w:szCs w:val="24"/>
              </w:rPr>
              <w:t>1</w:t>
            </w:r>
          </w:p>
        </w:tc>
        <w:tc>
          <w:tcPr>
            <w:tcW w:w="708" w:type="dxa"/>
          </w:tcPr>
          <w:p w:rsidR="0089342C" w:rsidRPr="00674972" w:rsidRDefault="0089342C" w:rsidP="00C56CDA">
            <w:pPr>
              <w:pStyle w:val="50"/>
              <w:shd w:val="clear" w:color="auto" w:fill="auto"/>
              <w:spacing w:before="0" w:line="312" w:lineRule="auto"/>
              <w:ind w:left="-108"/>
              <w:jc w:val="center"/>
              <w:rPr>
                <w:sz w:val="24"/>
                <w:szCs w:val="24"/>
              </w:rPr>
            </w:pPr>
          </w:p>
        </w:tc>
        <w:tc>
          <w:tcPr>
            <w:tcW w:w="711" w:type="dxa"/>
          </w:tcPr>
          <w:p w:rsidR="0089342C" w:rsidRPr="00674972" w:rsidRDefault="0089342C" w:rsidP="000C0C98">
            <w:pPr>
              <w:pStyle w:val="50"/>
              <w:shd w:val="clear" w:color="auto" w:fill="auto"/>
              <w:spacing w:before="0" w:line="312" w:lineRule="auto"/>
              <w:ind w:left="300"/>
              <w:jc w:val="center"/>
              <w:rPr>
                <w:sz w:val="24"/>
                <w:szCs w:val="24"/>
              </w:rPr>
            </w:pPr>
          </w:p>
        </w:tc>
      </w:tr>
      <w:tr w:rsidR="0089342C" w:rsidRPr="00B97F48" w:rsidTr="0089342C">
        <w:tc>
          <w:tcPr>
            <w:tcW w:w="7513" w:type="dxa"/>
            <w:gridSpan w:val="2"/>
          </w:tcPr>
          <w:p w:rsidR="0089342C" w:rsidRPr="00B97F48" w:rsidRDefault="0089342C" w:rsidP="000F47D8">
            <w:pPr>
              <w:pStyle w:val="91"/>
              <w:shd w:val="clear" w:color="auto" w:fill="auto"/>
              <w:spacing w:line="312" w:lineRule="auto"/>
              <w:ind w:left="80"/>
              <w:jc w:val="left"/>
              <w:rPr>
                <w:sz w:val="24"/>
                <w:szCs w:val="24"/>
              </w:rPr>
            </w:pPr>
            <w:r w:rsidRPr="00B97F48">
              <w:rPr>
                <w:rStyle w:val="94"/>
                <w:sz w:val="24"/>
                <w:szCs w:val="24"/>
              </w:rPr>
              <w:t>Модуль 2. Самоопределение: какую проблему решаем</w:t>
            </w:r>
          </w:p>
        </w:tc>
        <w:tc>
          <w:tcPr>
            <w:tcW w:w="851" w:type="dxa"/>
          </w:tcPr>
          <w:p w:rsidR="0089342C" w:rsidRPr="00DD7CB2" w:rsidRDefault="0089342C" w:rsidP="000C0C98">
            <w:pPr>
              <w:pStyle w:val="91"/>
              <w:shd w:val="clear" w:color="auto" w:fill="auto"/>
              <w:spacing w:line="312" w:lineRule="auto"/>
              <w:ind w:left="300"/>
              <w:jc w:val="center"/>
              <w:rPr>
                <w:sz w:val="24"/>
                <w:szCs w:val="24"/>
              </w:rPr>
            </w:pPr>
            <w:r w:rsidRPr="00DD7CB2">
              <w:rPr>
                <w:rStyle w:val="94"/>
                <w:sz w:val="24"/>
                <w:szCs w:val="24"/>
              </w:rPr>
              <w:t>6</w:t>
            </w:r>
          </w:p>
        </w:tc>
        <w:tc>
          <w:tcPr>
            <w:tcW w:w="708" w:type="dxa"/>
          </w:tcPr>
          <w:p w:rsidR="0089342C" w:rsidRPr="00DD7CB2" w:rsidRDefault="0089342C" w:rsidP="00C56CDA">
            <w:pPr>
              <w:pStyle w:val="91"/>
              <w:shd w:val="clear" w:color="auto" w:fill="auto"/>
              <w:spacing w:line="312" w:lineRule="auto"/>
              <w:ind w:left="-108"/>
              <w:jc w:val="center"/>
              <w:rPr>
                <w:rStyle w:val="94"/>
                <w:sz w:val="24"/>
                <w:szCs w:val="24"/>
              </w:rPr>
            </w:pPr>
          </w:p>
        </w:tc>
        <w:tc>
          <w:tcPr>
            <w:tcW w:w="711" w:type="dxa"/>
          </w:tcPr>
          <w:p w:rsidR="0089342C" w:rsidRPr="00DD7CB2" w:rsidRDefault="0089342C" w:rsidP="000C0C98">
            <w:pPr>
              <w:pStyle w:val="91"/>
              <w:shd w:val="clear" w:color="auto" w:fill="auto"/>
              <w:spacing w:line="312" w:lineRule="auto"/>
              <w:ind w:left="300"/>
              <w:jc w:val="center"/>
              <w:rPr>
                <w:rStyle w:val="94"/>
                <w:sz w:val="24"/>
                <w:szCs w:val="24"/>
              </w:rPr>
            </w:pPr>
          </w:p>
        </w:tc>
      </w:tr>
      <w:tr w:rsidR="0089342C" w:rsidRPr="00B97F48" w:rsidTr="0089342C">
        <w:tc>
          <w:tcPr>
            <w:tcW w:w="2835" w:type="dxa"/>
          </w:tcPr>
          <w:p w:rsidR="0089342C" w:rsidRPr="00B97F48" w:rsidRDefault="0089342C" w:rsidP="001B7BE4">
            <w:pPr>
              <w:pStyle w:val="50"/>
              <w:shd w:val="clear" w:color="auto" w:fill="auto"/>
              <w:spacing w:before="0" w:line="312" w:lineRule="auto"/>
              <w:ind w:left="80"/>
              <w:jc w:val="left"/>
              <w:rPr>
                <w:sz w:val="24"/>
                <w:szCs w:val="24"/>
              </w:rPr>
            </w:pPr>
            <w:r w:rsidRPr="00B97F48">
              <w:rPr>
                <w:rStyle w:val="57"/>
                <w:sz w:val="24"/>
                <w:szCs w:val="24"/>
              </w:rPr>
              <w:t>Проекты и технологии:</w:t>
            </w:r>
            <w:r>
              <w:rPr>
                <w:rStyle w:val="57"/>
                <w:sz w:val="24"/>
                <w:szCs w:val="24"/>
              </w:rPr>
              <w:t xml:space="preserve"> </w:t>
            </w:r>
            <w:r w:rsidRPr="00B97F48">
              <w:rPr>
                <w:sz w:val="24"/>
                <w:szCs w:val="24"/>
              </w:rPr>
              <w:t>выбираем сферы</w:t>
            </w:r>
            <w:r>
              <w:rPr>
                <w:sz w:val="24"/>
                <w:szCs w:val="24"/>
              </w:rPr>
              <w:t xml:space="preserve"> </w:t>
            </w:r>
            <w:r w:rsidRPr="00B97F48">
              <w:rPr>
                <w:rStyle w:val="57"/>
                <w:sz w:val="24"/>
                <w:szCs w:val="24"/>
              </w:rPr>
              <w:t>деятельности</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Глобальные проблемы, экологические</w:t>
            </w:r>
            <w:r>
              <w:rPr>
                <w:rStyle w:val="57"/>
                <w:sz w:val="24"/>
                <w:szCs w:val="24"/>
              </w:rPr>
              <w:t xml:space="preserve"> </w:t>
            </w:r>
            <w:r w:rsidRPr="00B97F48">
              <w:rPr>
                <w:rStyle w:val="57"/>
                <w:sz w:val="24"/>
                <w:szCs w:val="24"/>
              </w:rPr>
              <w:t>проблемы, экологические катастрофы.</w:t>
            </w:r>
            <w:r>
              <w:rPr>
                <w:rStyle w:val="57"/>
                <w:sz w:val="24"/>
                <w:szCs w:val="24"/>
              </w:rPr>
              <w:t xml:space="preserve"> </w:t>
            </w:r>
            <w:r w:rsidRPr="00B97F48">
              <w:rPr>
                <w:rStyle w:val="57"/>
                <w:sz w:val="24"/>
                <w:szCs w:val="24"/>
              </w:rPr>
              <w:t>Приоритетные направления развития:</w:t>
            </w:r>
            <w:r>
              <w:rPr>
                <w:rStyle w:val="57"/>
                <w:sz w:val="24"/>
                <w:szCs w:val="24"/>
              </w:rPr>
              <w:t xml:space="preserve"> </w:t>
            </w:r>
            <w:r w:rsidRPr="00B97F48">
              <w:rPr>
                <w:rStyle w:val="57"/>
                <w:sz w:val="24"/>
                <w:szCs w:val="24"/>
              </w:rPr>
              <w:t>транспорт, связь, новые материалы, здоровое</w:t>
            </w:r>
            <w:r>
              <w:rPr>
                <w:rStyle w:val="57"/>
                <w:sz w:val="24"/>
                <w:szCs w:val="24"/>
              </w:rPr>
              <w:t xml:space="preserve"> </w:t>
            </w:r>
            <w:r w:rsidRPr="00B97F48">
              <w:rPr>
                <w:rStyle w:val="57"/>
                <w:sz w:val="24"/>
                <w:szCs w:val="24"/>
              </w:rPr>
              <w:t>питание, агробиотехнологии, «умные дома и</w:t>
            </w:r>
            <w:r>
              <w:rPr>
                <w:rStyle w:val="57"/>
                <w:sz w:val="24"/>
                <w:szCs w:val="24"/>
              </w:rPr>
              <w:t xml:space="preserve"> </w:t>
            </w:r>
            <w:r w:rsidRPr="00B97F48">
              <w:rPr>
                <w:rStyle w:val="57"/>
                <w:sz w:val="24"/>
                <w:szCs w:val="24"/>
              </w:rPr>
              <w:t>умные города» и др.</w:t>
            </w:r>
          </w:p>
        </w:tc>
        <w:tc>
          <w:tcPr>
            <w:tcW w:w="851" w:type="dxa"/>
          </w:tcPr>
          <w:p w:rsidR="0089342C" w:rsidRPr="00DD7CB2" w:rsidRDefault="0089342C" w:rsidP="000C0C98">
            <w:pPr>
              <w:pStyle w:val="50"/>
              <w:shd w:val="clear" w:color="auto" w:fill="auto"/>
              <w:spacing w:before="0" w:line="312" w:lineRule="auto"/>
              <w:ind w:left="300"/>
              <w:jc w:val="center"/>
              <w:rPr>
                <w:sz w:val="24"/>
                <w:szCs w:val="24"/>
              </w:rPr>
            </w:pPr>
            <w:r>
              <w:rPr>
                <w:sz w:val="24"/>
                <w:szCs w:val="24"/>
              </w:rPr>
              <w:t>1</w:t>
            </w:r>
          </w:p>
        </w:tc>
        <w:tc>
          <w:tcPr>
            <w:tcW w:w="708" w:type="dxa"/>
          </w:tcPr>
          <w:p w:rsidR="0089342C" w:rsidRDefault="0089342C"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30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Создаём элементы</w:t>
            </w:r>
            <w:r>
              <w:rPr>
                <w:rStyle w:val="57"/>
                <w:sz w:val="24"/>
                <w:szCs w:val="24"/>
              </w:rPr>
              <w:t xml:space="preserve"> </w:t>
            </w:r>
            <w:r w:rsidRPr="00B97F48">
              <w:rPr>
                <w:rStyle w:val="57"/>
                <w:sz w:val="24"/>
                <w:szCs w:val="24"/>
              </w:rPr>
              <w:t>образа будущего: что</w:t>
            </w:r>
            <w:r>
              <w:rPr>
                <w:rStyle w:val="57"/>
                <w:sz w:val="24"/>
                <w:szCs w:val="24"/>
              </w:rPr>
              <w:t xml:space="preserve"> </w:t>
            </w:r>
            <w:r w:rsidRPr="00B97F48">
              <w:rPr>
                <w:rStyle w:val="57"/>
                <w:sz w:val="24"/>
                <w:szCs w:val="24"/>
              </w:rPr>
              <w:t>мы хотим изменить</w:t>
            </w:r>
            <w:r>
              <w:rPr>
                <w:rStyle w:val="57"/>
                <w:sz w:val="24"/>
                <w:szCs w:val="24"/>
              </w:rPr>
              <w:t xml:space="preserve"> </w:t>
            </w:r>
            <w:r w:rsidRPr="00B97F48">
              <w:rPr>
                <w:rStyle w:val="57"/>
                <w:sz w:val="24"/>
                <w:szCs w:val="24"/>
              </w:rPr>
              <w:t>своим проектом</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Проблемная экологическая ситуация на</w:t>
            </w:r>
            <w:r>
              <w:rPr>
                <w:rStyle w:val="57"/>
                <w:sz w:val="24"/>
                <w:szCs w:val="24"/>
              </w:rPr>
              <w:t xml:space="preserve"> </w:t>
            </w:r>
            <w:r w:rsidRPr="00B97F48">
              <w:rPr>
                <w:rStyle w:val="57"/>
                <w:sz w:val="24"/>
                <w:szCs w:val="24"/>
              </w:rPr>
              <w:t>примере Московского региона. Позитивный</w:t>
            </w:r>
            <w:r>
              <w:rPr>
                <w:rStyle w:val="57"/>
                <w:sz w:val="24"/>
                <w:szCs w:val="24"/>
              </w:rPr>
              <w:t xml:space="preserve"> </w:t>
            </w:r>
            <w:r w:rsidRPr="00B97F48">
              <w:rPr>
                <w:rStyle w:val="57"/>
                <w:sz w:val="24"/>
                <w:szCs w:val="24"/>
              </w:rPr>
              <w:t>образ будущего для себя и других. Понятие«качество жизни», что на него влияет</w:t>
            </w:r>
          </w:p>
        </w:tc>
        <w:tc>
          <w:tcPr>
            <w:tcW w:w="851" w:type="dxa"/>
          </w:tcPr>
          <w:p w:rsidR="0089342C" w:rsidRPr="00DD7CB2" w:rsidRDefault="0089342C" w:rsidP="000C0C98">
            <w:pPr>
              <w:pStyle w:val="50"/>
              <w:shd w:val="clear" w:color="auto" w:fill="auto"/>
              <w:spacing w:before="0" w:line="312" w:lineRule="auto"/>
              <w:ind w:left="300"/>
              <w:jc w:val="center"/>
              <w:rPr>
                <w:sz w:val="24"/>
                <w:szCs w:val="24"/>
              </w:rPr>
            </w:pPr>
            <w:r>
              <w:rPr>
                <w:sz w:val="24"/>
                <w:szCs w:val="24"/>
              </w:rPr>
              <w:t>1</w:t>
            </w:r>
          </w:p>
        </w:tc>
        <w:tc>
          <w:tcPr>
            <w:tcW w:w="708" w:type="dxa"/>
          </w:tcPr>
          <w:p w:rsidR="0089342C" w:rsidRDefault="0089342C"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30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Формируем отношение</w:t>
            </w:r>
            <w:r>
              <w:rPr>
                <w:rStyle w:val="57"/>
                <w:sz w:val="24"/>
                <w:szCs w:val="24"/>
              </w:rPr>
              <w:t xml:space="preserve"> </w:t>
            </w:r>
            <w:r w:rsidRPr="00B97F48">
              <w:rPr>
                <w:rStyle w:val="57"/>
                <w:sz w:val="24"/>
                <w:szCs w:val="24"/>
              </w:rPr>
              <w:t>к проблемам:</w:t>
            </w:r>
            <w:r>
              <w:rPr>
                <w:rStyle w:val="57"/>
                <w:sz w:val="24"/>
                <w:szCs w:val="24"/>
              </w:rPr>
              <w:t xml:space="preserve"> </w:t>
            </w:r>
            <w:r w:rsidRPr="00B97F48">
              <w:rPr>
                <w:rStyle w:val="57"/>
                <w:sz w:val="24"/>
                <w:szCs w:val="24"/>
              </w:rPr>
              <w:t>препятствие или</w:t>
            </w:r>
            <w:r>
              <w:rPr>
                <w:rStyle w:val="57"/>
                <w:sz w:val="24"/>
                <w:szCs w:val="24"/>
              </w:rPr>
              <w:t xml:space="preserve"> </w:t>
            </w:r>
            <w:r w:rsidRPr="00B97F48">
              <w:rPr>
                <w:rStyle w:val="57"/>
                <w:sz w:val="24"/>
                <w:szCs w:val="24"/>
              </w:rPr>
              <w:t>побуждение к</w:t>
            </w:r>
            <w:r>
              <w:rPr>
                <w:rStyle w:val="57"/>
                <w:sz w:val="24"/>
                <w:szCs w:val="24"/>
              </w:rPr>
              <w:t xml:space="preserve"> </w:t>
            </w:r>
            <w:r w:rsidRPr="00B97F48">
              <w:rPr>
                <w:rStyle w:val="57"/>
                <w:sz w:val="24"/>
                <w:szCs w:val="24"/>
              </w:rPr>
              <w:t>действию?</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Проблемы практические, научные,</w:t>
            </w:r>
            <w:r>
              <w:rPr>
                <w:rStyle w:val="57"/>
                <w:sz w:val="24"/>
                <w:szCs w:val="24"/>
              </w:rPr>
              <w:t xml:space="preserve"> </w:t>
            </w:r>
            <w:r w:rsidRPr="00B97F48">
              <w:rPr>
                <w:rStyle w:val="57"/>
                <w:sz w:val="24"/>
                <w:szCs w:val="24"/>
              </w:rPr>
              <w:t>мировоззренческие. Проблемы глобальные,</w:t>
            </w:r>
            <w:r>
              <w:rPr>
                <w:rStyle w:val="57"/>
                <w:sz w:val="24"/>
                <w:szCs w:val="24"/>
              </w:rPr>
              <w:t xml:space="preserve"> </w:t>
            </w:r>
            <w:r w:rsidRPr="00B97F48">
              <w:rPr>
                <w:rStyle w:val="57"/>
                <w:sz w:val="24"/>
                <w:szCs w:val="24"/>
              </w:rPr>
              <w:t>национальные, региональные, локальные.</w:t>
            </w:r>
            <w:r>
              <w:rPr>
                <w:rStyle w:val="57"/>
                <w:sz w:val="24"/>
                <w:szCs w:val="24"/>
              </w:rPr>
              <w:t xml:space="preserve"> </w:t>
            </w:r>
            <w:r w:rsidRPr="00B97F48">
              <w:rPr>
                <w:rStyle w:val="57"/>
                <w:sz w:val="24"/>
                <w:szCs w:val="24"/>
              </w:rPr>
              <w:t>Комплексные проблемы. «День экологического</w:t>
            </w:r>
            <w:r>
              <w:rPr>
                <w:rStyle w:val="57"/>
                <w:sz w:val="24"/>
                <w:szCs w:val="24"/>
              </w:rPr>
              <w:t xml:space="preserve"> </w:t>
            </w:r>
            <w:r w:rsidRPr="00B97F48">
              <w:rPr>
                <w:rStyle w:val="57"/>
                <w:sz w:val="24"/>
                <w:szCs w:val="24"/>
              </w:rPr>
              <w:t>долга»</w:t>
            </w:r>
          </w:p>
        </w:tc>
        <w:tc>
          <w:tcPr>
            <w:tcW w:w="851" w:type="dxa"/>
          </w:tcPr>
          <w:p w:rsidR="0089342C" w:rsidRPr="00DD7CB2" w:rsidRDefault="0089342C" w:rsidP="000C0C98">
            <w:pPr>
              <w:pStyle w:val="50"/>
              <w:shd w:val="clear" w:color="auto" w:fill="auto"/>
              <w:spacing w:before="0" w:line="312" w:lineRule="auto"/>
              <w:ind w:left="300"/>
              <w:jc w:val="center"/>
              <w:rPr>
                <w:sz w:val="24"/>
                <w:szCs w:val="24"/>
              </w:rPr>
            </w:pPr>
            <w:r>
              <w:rPr>
                <w:sz w:val="24"/>
                <w:szCs w:val="24"/>
              </w:rPr>
              <w:t>1</w:t>
            </w:r>
          </w:p>
        </w:tc>
        <w:tc>
          <w:tcPr>
            <w:tcW w:w="708" w:type="dxa"/>
          </w:tcPr>
          <w:p w:rsidR="0089342C" w:rsidRDefault="0089342C"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30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Знакомимся с</w:t>
            </w:r>
          </w:p>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проектными</w:t>
            </w:r>
          </w:p>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движениями</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Президентский форум «Месторождение</w:t>
            </w:r>
            <w:r>
              <w:rPr>
                <w:rStyle w:val="57"/>
                <w:sz w:val="24"/>
                <w:szCs w:val="24"/>
              </w:rPr>
              <w:t xml:space="preserve"> </w:t>
            </w:r>
            <w:r w:rsidRPr="00B97F48">
              <w:rPr>
                <w:rStyle w:val="57"/>
                <w:sz w:val="24"/>
                <w:szCs w:val="24"/>
              </w:rPr>
              <w:t>талантов», «Шаг в будущее», «Билет в</w:t>
            </w:r>
            <w:r>
              <w:rPr>
                <w:rStyle w:val="57"/>
                <w:sz w:val="24"/>
                <w:szCs w:val="24"/>
              </w:rPr>
              <w:t xml:space="preserve"> </w:t>
            </w:r>
            <w:r w:rsidRPr="00B97F48">
              <w:rPr>
                <w:rStyle w:val="57"/>
                <w:sz w:val="24"/>
                <w:szCs w:val="24"/>
              </w:rPr>
              <w:t>будущее»</w:t>
            </w:r>
          </w:p>
        </w:tc>
        <w:tc>
          <w:tcPr>
            <w:tcW w:w="851" w:type="dxa"/>
          </w:tcPr>
          <w:p w:rsidR="0089342C" w:rsidRPr="00DD7CB2" w:rsidRDefault="0089342C" w:rsidP="000C0C98">
            <w:pPr>
              <w:pStyle w:val="50"/>
              <w:shd w:val="clear" w:color="auto" w:fill="auto"/>
              <w:spacing w:before="0" w:line="312" w:lineRule="auto"/>
              <w:ind w:left="300"/>
              <w:jc w:val="center"/>
              <w:rPr>
                <w:sz w:val="24"/>
                <w:szCs w:val="24"/>
              </w:rPr>
            </w:pPr>
            <w:r>
              <w:rPr>
                <w:sz w:val="24"/>
                <w:szCs w:val="24"/>
              </w:rPr>
              <w:t>1</w:t>
            </w:r>
          </w:p>
        </w:tc>
        <w:tc>
          <w:tcPr>
            <w:tcW w:w="708" w:type="dxa"/>
          </w:tcPr>
          <w:p w:rsidR="0089342C" w:rsidRDefault="0089342C"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30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Первичное</w:t>
            </w:r>
            <w:r>
              <w:rPr>
                <w:rStyle w:val="57"/>
                <w:sz w:val="24"/>
                <w:szCs w:val="24"/>
              </w:rPr>
              <w:t xml:space="preserve"> </w:t>
            </w:r>
            <w:r w:rsidRPr="00B97F48">
              <w:rPr>
                <w:rStyle w:val="57"/>
                <w:sz w:val="24"/>
                <w:szCs w:val="24"/>
              </w:rPr>
              <w:t>самоопределение.</w:t>
            </w:r>
            <w:r>
              <w:rPr>
                <w:rStyle w:val="57"/>
                <w:sz w:val="24"/>
                <w:szCs w:val="24"/>
              </w:rPr>
              <w:t xml:space="preserve"> </w:t>
            </w:r>
            <w:r w:rsidRPr="00B97F48">
              <w:rPr>
                <w:rStyle w:val="57"/>
                <w:sz w:val="24"/>
                <w:szCs w:val="24"/>
              </w:rPr>
              <w:t>Обоснование</w:t>
            </w:r>
            <w:r>
              <w:rPr>
                <w:rStyle w:val="57"/>
                <w:sz w:val="24"/>
                <w:szCs w:val="24"/>
              </w:rPr>
              <w:t xml:space="preserve"> </w:t>
            </w:r>
            <w:r w:rsidRPr="00B97F48">
              <w:rPr>
                <w:rStyle w:val="57"/>
                <w:sz w:val="24"/>
                <w:szCs w:val="24"/>
              </w:rPr>
              <w:t>актуальности темы для</w:t>
            </w:r>
            <w:r>
              <w:rPr>
                <w:rStyle w:val="57"/>
                <w:sz w:val="24"/>
                <w:szCs w:val="24"/>
              </w:rPr>
              <w:t xml:space="preserve"> </w:t>
            </w:r>
            <w:r w:rsidRPr="00B97F48">
              <w:rPr>
                <w:rStyle w:val="57"/>
                <w:sz w:val="24"/>
                <w:szCs w:val="24"/>
              </w:rPr>
              <w:t>проекта или</w:t>
            </w:r>
            <w:r>
              <w:rPr>
                <w:rStyle w:val="57"/>
                <w:sz w:val="24"/>
                <w:szCs w:val="24"/>
              </w:rPr>
              <w:t xml:space="preserve"> </w:t>
            </w:r>
            <w:r w:rsidRPr="00B97F48">
              <w:rPr>
                <w:rStyle w:val="57"/>
                <w:sz w:val="24"/>
                <w:szCs w:val="24"/>
              </w:rPr>
              <w:t>исследования</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Варианты самоопределения относительно</w:t>
            </w:r>
            <w:r>
              <w:rPr>
                <w:rStyle w:val="57"/>
                <w:sz w:val="24"/>
                <w:szCs w:val="24"/>
              </w:rPr>
              <w:t xml:space="preserve"> </w:t>
            </w:r>
            <w:r w:rsidRPr="00B97F48">
              <w:rPr>
                <w:rStyle w:val="57"/>
                <w:sz w:val="24"/>
                <w:szCs w:val="24"/>
              </w:rPr>
              <w:t>проблемы: увидеть актуальность, осознать</w:t>
            </w:r>
            <w:r>
              <w:rPr>
                <w:rStyle w:val="57"/>
                <w:sz w:val="24"/>
                <w:szCs w:val="24"/>
              </w:rPr>
              <w:t xml:space="preserve"> </w:t>
            </w:r>
            <w:r w:rsidRPr="00B97F48">
              <w:rPr>
                <w:rStyle w:val="57"/>
                <w:sz w:val="24"/>
                <w:szCs w:val="24"/>
              </w:rPr>
              <w:t>желание осуществить изменения, обеспечить</w:t>
            </w:r>
            <w:r>
              <w:rPr>
                <w:rStyle w:val="57"/>
                <w:sz w:val="24"/>
                <w:szCs w:val="24"/>
              </w:rPr>
              <w:t xml:space="preserve"> </w:t>
            </w:r>
            <w:r w:rsidRPr="00B97F48">
              <w:rPr>
                <w:rStyle w:val="57"/>
                <w:sz w:val="24"/>
                <w:szCs w:val="24"/>
              </w:rPr>
              <w:t>развитие, попробовать свои силы, углубить</w:t>
            </w:r>
            <w:r>
              <w:rPr>
                <w:rStyle w:val="57"/>
                <w:sz w:val="24"/>
                <w:szCs w:val="24"/>
              </w:rPr>
              <w:t xml:space="preserve"> </w:t>
            </w:r>
            <w:r w:rsidRPr="00B97F48">
              <w:rPr>
                <w:rStyle w:val="57"/>
                <w:sz w:val="24"/>
                <w:szCs w:val="24"/>
              </w:rPr>
              <w:t>знания и получить новые</w:t>
            </w:r>
          </w:p>
        </w:tc>
        <w:tc>
          <w:tcPr>
            <w:tcW w:w="851" w:type="dxa"/>
          </w:tcPr>
          <w:p w:rsidR="0089342C" w:rsidRPr="00DD7CB2" w:rsidRDefault="0089342C" w:rsidP="000C0C98">
            <w:pPr>
              <w:pStyle w:val="50"/>
              <w:shd w:val="clear" w:color="auto" w:fill="auto"/>
              <w:spacing w:before="0" w:line="312" w:lineRule="auto"/>
              <w:ind w:left="300"/>
              <w:jc w:val="center"/>
              <w:rPr>
                <w:sz w:val="24"/>
                <w:szCs w:val="24"/>
              </w:rPr>
            </w:pPr>
            <w:r>
              <w:rPr>
                <w:sz w:val="24"/>
                <w:szCs w:val="24"/>
              </w:rPr>
              <w:t>2</w:t>
            </w:r>
          </w:p>
        </w:tc>
        <w:tc>
          <w:tcPr>
            <w:tcW w:w="708" w:type="dxa"/>
          </w:tcPr>
          <w:p w:rsidR="00C56CDA" w:rsidRDefault="00C56CDA"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300"/>
              <w:jc w:val="center"/>
              <w:rPr>
                <w:sz w:val="24"/>
                <w:szCs w:val="24"/>
              </w:rPr>
            </w:pPr>
          </w:p>
        </w:tc>
      </w:tr>
      <w:tr w:rsidR="0089342C" w:rsidRPr="00DD7CB2" w:rsidTr="0089342C">
        <w:tc>
          <w:tcPr>
            <w:tcW w:w="7513" w:type="dxa"/>
            <w:gridSpan w:val="2"/>
          </w:tcPr>
          <w:p w:rsidR="0089342C" w:rsidRPr="00B97F48" w:rsidRDefault="0089342C" w:rsidP="000F47D8">
            <w:pPr>
              <w:pStyle w:val="91"/>
              <w:shd w:val="clear" w:color="auto" w:fill="auto"/>
              <w:spacing w:line="312" w:lineRule="auto"/>
              <w:ind w:left="780"/>
              <w:jc w:val="left"/>
              <w:rPr>
                <w:sz w:val="24"/>
                <w:szCs w:val="24"/>
              </w:rPr>
            </w:pPr>
            <w:r w:rsidRPr="00B97F48">
              <w:rPr>
                <w:rStyle w:val="94"/>
                <w:sz w:val="24"/>
                <w:szCs w:val="24"/>
              </w:rPr>
              <w:t>Модуль 3. Замысел и ресурсы проекта</w:t>
            </w:r>
          </w:p>
        </w:tc>
        <w:tc>
          <w:tcPr>
            <w:tcW w:w="851" w:type="dxa"/>
          </w:tcPr>
          <w:p w:rsidR="0089342C" w:rsidRPr="00DD7CB2" w:rsidRDefault="0089342C" w:rsidP="000C0C98">
            <w:pPr>
              <w:pStyle w:val="91"/>
              <w:shd w:val="clear" w:color="auto" w:fill="auto"/>
              <w:spacing w:line="312" w:lineRule="auto"/>
              <w:ind w:left="300"/>
              <w:jc w:val="center"/>
              <w:rPr>
                <w:sz w:val="24"/>
                <w:szCs w:val="24"/>
              </w:rPr>
            </w:pPr>
            <w:r w:rsidRPr="00DD7CB2">
              <w:rPr>
                <w:rStyle w:val="94"/>
                <w:sz w:val="24"/>
                <w:szCs w:val="24"/>
              </w:rPr>
              <w:t>9</w:t>
            </w:r>
          </w:p>
        </w:tc>
        <w:tc>
          <w:tcPr>
            <w:tcW w:w="708" w:type="dxa"/>
          </w:tcPr>
          <w:p w:rsidR="0089342C" w:rsidRPr="00DD7CB2" w:rsidRDefault="0089342C" w:rsidP="00C56CDA">
            <w:pPr>
              <w:pStyle w:val="91"/>
              <w:shd w:val="clear" w:color="auto" w:fill="auto"/>
              <w:spacing w:line="312" w:lineRule="auto"/>
              <w:ind w:left="-108"/>
              <w:jc w:val="center"/>
              <w:rPr>
                <w:rStyle w:val="94"/>
                <w:sz w:val="24"/>
                <w:szCs w:val="24"/>
              </w:rPr>
            </w:pPr>
          </w:p>
        </w:tc>
        <w:tc>
          <w:tcPr>
            <w:tcW w:w="711" w:type="dxa"/>
          </w:tcPr>
          <w:p w:rsidR="0089342C" w:rsidRPr="00DD7CB2" w:rsidRDefault="0089342C" w:rsidP="000C0C98">
            <w:pPr>
              <w:pStyle w:val="91"/>
              <w:shd w:val="clear" w:color="auto" w:fill="auto"/>
              <w:spacing w:line="312" w:lineRule="auto"/>
              <w:ind w:left="300"/>
              <w:jc w:val="center"/>
              <w:rPr>
                <w:rStyle w:val="94"/>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Понятие «проблема» и</w:t>
            </w:r>
            <w:r>
              <w:rPr>
                <w:rStyle w:val="57"/>
                <w:sz w:val="24"/>
                <w:szCs w:val="24"/>
              </w:rPr>
              <w:t xml:space="preserve"> </w:t>
            </w:r>
            <w:r w:rsidRPr="00B97F48">
              <w:rPr>
                <w:rStyle w:val="57"/>
                <w:sz w:val="24"/>
                <w:szCs w:val="24"/>
              </w:rPr>
              <w:t>«позиция» при</w:t>
            </w:r>
            <w:r>
              <w:rPr>
                <w:rStyle w:val="57"/>
                <w:sz w:val="24"/>
                <w:szCs w:val="24"/>
              </w:rPr>
              <w:t xml:space="preserve"> </w:t>
            </w:r>
            <w:r w:rsidRPr="00B97F48">
              <w:rPr>
                <w:rStyle w:val="57"/>
                <w:sz w:val="24"/>
                <w:szCs w:val="24"/>
              </w:rPr>
              <w:t>осуществлении</w:t>
            </w:r>
            <w:r>
              <w:rPr>
                <w:rStyle w:val="57"/>
                <w:sz w:val="24"/>
                <w:szCs w:val="24"/>
              </w:rPr>
              <w:t xml:space="preserve"> </w:t>
            </w:r>
            <w:r w:rsidRPr="00B97F48">
              <w:rPr>
                <w:rStyle w:val="57"/>
                <w:sz w:val="24"/>
                <w:szCs w:val="24"/>
              </w:rPr>
              <w:t>проектирования</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Проблемная ситуация. Этапы постановки</w:t>
            </w:r>
            <w:r>
              <w:rPr>
                <w:rStyle w:val="57"/>
                <w:sz w:val="24"/>
                <w:szCs w:val="24"/>
              </w:rPr>
              <w:t xml:space="preserve"> </w:t>
            </w:r>
            <w:r w:rsidRPr="00B97F48">
              <w:rPr>
                <w:rStyle w:val="57"/>
                <w:sz w:val="24"/>
                <w:szCs w:val="24"/>
              </w:rPr>
              <w:t>проблемы. Позиционное рассмотрение</w:t>
            </w:r>
            <w:r>
              <w:rPr>
                <w:rStyle w:val="57"/>
                <w:sz w:val="24"/>
                <w:szCs w:val="24"/>
              </w:rPr>
              <w:t xml:space="preserve"> </w:t>
            </w:r>
            <w:r w:rsidRPr="00B97F48">
              <w:rPr>
                <w:rStyle w:val="57"/>
                <w:sz w:val="24"/>
                <w:szCs w:val="24"/>
              </w:rPr>
              <w:t>проблемной ситуации. Формулировка</w:t>
            </w:r>
            <w:r>
              <w:rPr>
                <w:rStyle w:val="57"/>
                <w:sz w:val="24"/>
                <w:szCs w:val="24"/>
              </w:rPr>
              <w:t xml:space="preserve"> </w:t>
            </w:r>
            <w:r w:rsidRPr="00B97F48">
              <w:rPr>
                <w:rStyle w:val="57"/>
                <w:sz w:val="24"/>
                <w:szCs w:val="24"/>
              </w:rPr>
              <w:t>проблемы.</w:t>
            </w:r>
          </w:p>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Позиции конструктора, учёного, управленца,</w:t>
            </w:r>
            <w:r>
              <w:rPr>
                <w:rStyle w:val="57"/>
                <w:sz w:val="24"/>
                <w:szCs w:val="24"/>
              </w:rPr>
              <w:t xml:space="preserve"> </w:t>
            </w:r>
            <w:r w:rsidRPr="00B97F48">
              <w:rPr>
                <w:rStyle w:val="57"/>
                <w:sz w:val="24"/>
                <w:szCs w:val="24"/>
              </w:rPr>
              <w:t>эколога, финансиста, инвестора</w:t>
            </w:r>
          </w:p>
        </w:tc>
        <w:tc>
          <w:tcPr>
            <w:tcW w:w="851" w:type="dxa"/>
          </w:tcPr>
          <w:p w:rsidR="0089342C" w:rsidRPr="00DD7CB2" w:rsidRDefault="0089342C" w:rsidP="000C0C98">
            <w:pPr>
              <w:pStyle w:val="50"/>
              <w:shd w:val="clear" w:color="auto" w:fill="auto"/>
              <w:spacing w:before="0" w:line="312" w:lineRule="auto"/>
              <w:ind w:left="300"/>
              <w:jc w:val="center"/>
              <w:rPr>
                <w:sz w:val="24"/>
                <w:szCs w:val="24"/>
              </w:rPr>
            </w:pPr>
            <w:r>
              <w:rPr>
                <w:sz w:val="24"/>
                <w:szCs w:val="24"/>
              </w:rPr>
              <w:t>1</w:t>
            </w:r>
          </w:p>
        </w:tc>
        <w:tc>
          <w:tcPr>
            <w:tcW w:w="708" w:type="dxa"/>
          </w:tcPr>
          <w:p w:rsidR="0089342C" w:rsidRDefault="0089342C"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30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Формулирование цели</w:t>
            </w:r>
            <w:r>
              <w:rPr>
                <w:rStyle w:val="57"/>
                <w:sz w:val="24"/>
                <w:szCs w:val="24"/>
              </w:rPr>
              <w:t xml:space="preserve"> </w:t>
            </w:r>
            <w:r w:rsidRPr="00B97F48">
              <w:rPr>
                <w:rStyle w:val="57"/>
                <w:sz w:val="24"/>
                <w:szCs w:val="24"/>
              </w:rPr>
              <w:t>проекта</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7"/>
                <w:sz w:val="24"/>
                <w:szCs w:val="24"/>
              </w:rPr>
              <w:t>Цели и ценности проекта. Личное отношение к</w:t>
            </w:r>
            <w:r>
              <w:rPr>
                <w:rStyle w:val="57"/>
                <w:sz w:val="24"/>
                <w:szCs w:val="24"/>
              </w:rPr>
              <w:t xml:space="preserve"> </w:t>
            </w:r>
            <w:r w:rsidRPr="00B97F48">
              <w:rPr>
                <w:rStyle w:val="57"/>
                <w:sz w:val="24"/>
                <w:szCs w:val="24"/>
              </w:rPr>
              <w:t>ситуации. Соотнесение прогноза и идеала.</w:t>
            </w:r>
            <w:r>
              <w:rPr>
                <w:rStyle w:val="57"/>
                <w:sz w:val="24"/>
                <w:szCs w:val="24"/>
              </w:rPr>
              <w:t xml:space="preserve"> </w:t>
            </w:r>
            <w:r w:rsidRPr="00B97F48">
              <w:rPr>
                <w:rStyle w:val="57"/>
                <w:sz w:val="24"/>
                <w:szCs w:val="24"/>
              </w:rPr>
              <w:t>Постановка и принятие цели. Заказчик проекта</w:t>
            </w:r>
          </w:p>
        </w:tc>
        <w:tc>
          <w:tcPr>
            <w:tcW w:w="851" w:type="dxa"/>
          </w:tcPr>
          <w:p w:rsidR="0089342C" w:rsidRPr="00DD7CB2" w:rsidRDefault="0089342C" w:rsidP="000C0C98">
            <w:pPr>
              <w:pStyle w:val="50"/>
              <w:shd w:val="clear" w:color="auto" w:fill="auto"/>
              <w:spacing w:before="0" w:line="312" w:lineRule="auto"/>
              <w:ind w:left="300"/>
              <w:jc w:val="center"/>
              <w:rPr>
                <w:sz w:val="24"/>
                <w:szCs w:val="24"/>
              </w:rPr>
            </w:pPr>
            <w:r>
              <w:rPr>
                <w:sz w:val="24"/>
                <w:szCs w:val="24"/>
              </w:rPr>
              <w:t>1</w:t>
            </w:r>
          </w:p>
        </w:tc>
        <w:tc>
          <w:tcPr>
            <w:tcW w:w="708" w:type="dxa"/>
          </w:tcPr>
          <w:p w:rsidR="0089342C" w:rsidRDefault="0089342C"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30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rPr>
                <w:sz w:val="24"/>
                <w:szCs w:val="24"/>
              </w:rPr>
            </w:pPr>
            <w:r w:rsidRPr="00B97F48">
              <w:rPr>
                <w:rStyle w:val="59"/>
                <w:sz w:val="24"/>
                <w:szCs w:val="24"/>
              </w:rPr>
              <w:t>Целеполагание и</w:t>
            </w:r>
            <w:r>
              <w:rPr>
                <w:rStyle w:val="59"/>
                <w:sz w:val="24"/>
                <w:szCs w:val="24"/>
              </w:rPr>
              <w:t xml:space="preserve"> </w:t>
            </w:r>
            <w:r w:rsidRPr="00B97F48">
              <w:rPr>
                <w:rStyle w:val="59"/>
                <w:sz w:val="24"/>
                <w:szCs w:val="24"/>
              </w:rPr>
              <w:t>постановка задач.</w:t>
            </w:r>
            <w:r>
              <w:rPr>
                <w:rStyle w:val="59"/>
                <w:sz w:val="24"/>
                <w:szCs w:val="24"/>
              </w:rPr>
              <w:t xml:space="preserve"> </w:t>
            </w:r>
            <w:r w:rsidRPr="00B97F48">
              <w:rPr>
                <w:rStyle w:val="59"/>
                <w:sz w:val="24"/>
                <w:szCs w:val="24"/>
              </w:rPr>
              <w:t>Прогнозирование</w:t>
            </w:r>
            <w:r>
              <w:rPr>
                <w:rStyle w:val="59"/>
                <w:sz w:val="24"/>
                <w:szCs w:val="24"/>
              </w:rPr>
              <w:t xml:space="preserve"> </w:t>
            </w:r>
            <w:r w:rsidRPr="00B97F48">
              <w:rPr>
                <w:rStyle w:val="59"/>
                <w:sz w:val="24"/>
                <w:szCs w:val="24"/>
              </w:rPr>
              <w:t>результатов проекта</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Перевод проблемы и цели в задачи.</w:t>
            </w:r>
            <w:r>
              <w:rPr>
                <w:rStyle w:val="59"/>
                <w:sz w:val="24"/>
                <w:szCs w:val="24"/>
              </w:rPr>
              <w:t xml:space="preserve"> </w:t>
            </w:r>
            <w:r w:rsidRPr="00B97F48">
              <w:rPr>
                <w:rStyle w:val="59"/>
                <w:sz w:val="24"/>
                <w:szCs w:val="24"/>
              </w:rPr>
              <w:t>Определение ожидаемых результатов.</w:t>
            </w:r>
            <w:r>
              <w:rPr>
                <w:rStyle w:val="59"/>
                <w:sz w:val="24"/>
                <w:szCs w:val="24"/>
              </w:rPr>
              <w:t xml:space="preserve"> </w:t>
            </w:r>
            <w:r w:rsidRPr="00B97F48">
              <w:rPr>
                <w:rStyle w:val="59"/>
                <w:sz w:val="24"/>
                <w:szCs w:val="24"/>
              </w:rPr>
              <w:t>Постановка задач по удалению мусора с</w:t>
            </w:r>
            <w:r>
              <w:rPr>
                <w:rStyle w:val="59"/>
                <w:sz w:val="24"/>
                <w:szCs w:val="24"/>
              </w:rPr>
              <w:t xml:space="preserve"> </w:t>
            </w:r>
            <w:r w:rsidRPr="00B97F48">
              <w:rPr>
                <w:rStyle w:val="59"/>
                <w:sz w:val="24"/>
                <w:szCs w:val="24"/>
              </w:rPr>
              <w:t>территории. Технические, транспортные,</w:t>
            </w:r>
            <w:r>
              <w:rPr>
                <w:rStyle w:val="59"/>
                <w:sz w:val="24"/>
                <w:szCs w:val="24"/>
              </w:rPr>
              <w:t xml:space="preserve"> </w:t>
            </w:r>
            <w:r w:rsidRPr="00B97F48">
              <w:rPr>
                <w:rStyle w:val="59"/>
                <w:sz w:val="24"/>
                <w:szCs w:val="24"/>
              </w:rPr>
              <w:t>логистические задачи.</w:t>
            </w:r>
          </w:p>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Соотношение имеющихся и отсутствующих</w:t>
            </w:r>
            <w:r>
              <w:rPr>
                <w:rStyle w:val="59"/>
                <w:sz w:val="24"/>
                <w:szCs w:val="24"/>
              </w:rPr>
              <w:t xml:space="preserve"> </w:t>
            </w:r>
            <w:r w:rsidRPr="00B97F48">
              <w:rPr>
                <w:rStyle w:val="59"/>
                <w:sz w:val="24"/>
                <w:szCs w:val="24"/>
              </w:rPr>
              <w:t>знаний и ресурсов</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2</w:t>
            </w:r>
          </w:p>
        </w:tc>
        <w:tc>
          <w:tcPr>
            <w:tcW w:w="708" w:type="dxa"/>
          </w:tcPr>
          <w:p w:rsidR="00C56CDA" w:rsidRDefault="00C56CDA"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Роль акции в</w:t>
            </w:r>
            <w:r>
              <w:rPr>
                <w:rStyle w:val="59"/>
                <w:sz w:val="24"/>
                <w:szCs w:val="24"/>
              </w:rPr>
              <w:t xml:space="preserve"> </w:t>
            </w:r>
            <w:r w:rsidRPr="00B97F48">
              <w:rPr>
                <w:rStyle w:val="59"/>
                <w:sz w:val="24"/>
                <w:szCs w:val="24"/>
              </w:rPr>
              <w:t>реализации проектов</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Понятие и сущность акции. Отличие акции от</w:t>
            </w:r>
            <w:r>
              <w:rPr>
                <w:rStyle w:val="59"/>
                <w:sz w:val="24"/>
                <w:szCs w:val="24"/>
              </w:rPr>
              <w:t xml:space="preserve"> </w:t>
            </w:r>
            <w:r w:rsidRPr="00B97F48">
              <w:rPr>
                <w:rStyle w:val="59"/>
                <w:sz w:val="24"/>
                <w:szCs w:val="24"/>
              </w:rPr>
              <w:t>проекта. Роль акции в реализации проекта</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1</w:t>
            </w:r>
          </w:p>
        </w:tc>
        <w:tc>
          <w:tcPr>
            <w:tcW w:w="708" w:type="dxa"/>
          </w:tcPr>
          <w:p w:rsidR="0089342C" w:rsidRDefault="0089342C"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Ресурсы и бюджет</w:t>
            </w:r>
            <w:r>
              <w:rPr>
                <w:rStyle w:val="59"/>
                <w:sz w:val="24"/>
                <w:szCs w:val="24"/>
              </w:rPr>
              <w:t xml:space="preserve"> </w:t>
            </w:r>
            <w:r w:rsidRPr="00B97F48">
              <w:rPr>
                <w:rStyle w:val="59"/>
                <w:sz w:val="24"/>
                <w:szCs w:val="24"/>
              </w:rPr>
              <w:t>проекта</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Ресурс для реализации проекта. Бюджет</w:t>
            </w:r>
            <w:r>
              <w:rPr>
                <w:rStyle w:val="59"/>
                <w:sz w:val="24"/>
                <w:szCs w:val="24"/>
              </w:rPr>
              <w:t xml:space="preserve"> </w:t>
            </w:r>
            <w:r w:rsidRPr="00B97F48">
              <w:rPr>
                <w:rStyle w:val="59"/>
                <w:sz w:val="24"/>
                <w:szCs w:val="24"/>
              </w:rPr>
              <w:t>проекта. Средства для реализации проекта.</w:t>
            </w:r>
            <w:r>
              <w:rPr>
                <w:rStyle w:val="59"/>
                <w:sz w:val="24"/>
                <w:szCs w:val="24"/>
              </w:rPr>
              <w:t xml:space="preserve"> </w:t>
            </w:r>
            <w:r w:rsidRPr="00B97F48">
              <w:rPr>
                <w:rStyle w:val="59"/>
                <w:sz w:val="24"/>
                <w:szCs w:val="24"/>
              </w:rPr>
              <w:t>Участники проекта. Интересанты проекта</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1</w:t>
            </w:r>
          </w:p>
        </w:tc>
        <w:tc>
          <w:tcPr>
            <w:tcW w:w="708" w:type="dxa"/>
          </w:tcPr>
          <w:p w:rsidR="0089342C" w:rsidRDefault="0089342C"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Поиск недостающей</w:t>
            </w:r>
            <w:r>
              <w:rPr>
                <w:rStyle w:val="59"/>
                <w:sz w:val="24"/>
                <w:szCs w:val="24"/>
              </w:rPr>
              <w:t xml:space="preserve"> </w:t>
            </w:r>
            <w:r w:rsidRPr="00B97F48">
              <w:rPr>
                <w:rStyle w:val="59"/>
                <w:sz w:val="24"/>
                <w:szCs w:val="24"/>
              </w:rPr>
              <w:t>информации</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Информационный ресурс. Объективность</w:t>
            </w:r>
            <w:r>
              <w:rPr>
                <w:rStyle w:val="59"/>
                <w:sz w:val="24"/>
                <w:szCs w:val="24"/>
              </w:rPr>
              <w:t xml:space="preserve"> </w:t>
            </w:r>
            <w:r w:rsidRPr="00B97F48">
              <w:rPr>
                <w:rStyle w:val="59"/>
                <w:sz w:val="24"/>
                <w:szCs w:val="24"/>
              </w:rPr>
              <w:t>информации. Экспертное знание. Совпадающие</w:t>
            </w:r>
            <w:r>
              <w:rPr>
                <w:rStyle w:val="59"/>
                <w:sz w:val="24"/>
                <w:szCs w:val="24"/>
              </w:rPr>
              <w:t xml:space="preserve"> </w:t>
            </w:r>
            <w:r w:rsidRPr="00B97F48">
              <w:rPr>
                <w:rStyle w:val="59"/>
                <w:sz w:val="24"/>
                <w:szCs w:val="24"/>
              </w:rPr>
              <w:t>и различающиеся позиции. Выявление</w:t>
            </w:r>
            <w:r>
              <w:rPr>
                <w:rStyle w:val="59"/>
                <w:sz w:val="24"/>
                <w:szCs w:val="24"/>
              </w:rPr>
              <w:t xml:space="preserve"> </w:t>
            </w:r>
            <w:r w:rsidRPr="00B97F48">
              <w:rPr>
                <w:rStyle w:val="59"/>
                <w:sz w:val="24"/>
                <w:szCs w:val="24"/>
              </w:rPr>
              <w:t>оснований для расхождения точек зрения</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3</w:t>
            </w:r>
          </w:p>
        </w:tc>
        <w:tc>
          <w:tcPr>
            <w:tcW w:w="708" w:type="dxa"/>
          </w:tcPr>
          <w:p w:rsidR="00C56CDA" w:rsidRDefault="00C56CDA"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7513" w:type="dxa"/>
            <w:gridSpan w:val="2"/>
          </w:tcPr>
          <w:p w:rsidR="0089342C" w:rsidRPr="00B97F48" w:rsidRDefault="0089342C" w:rsidP="000F47D8">
            <w:pPr>
              <w:pStyle w:val="91"/>
              <w:shd w:val="clear" w:color="auto" w:fill="auto"/>
              <w:spacing w:line="312" w:lineRule="auto"/>
              <w:ind w:left="260"/>
              <w:jc w:val="left"/>
              <w:rPr>
                <w:sz w:val="24"/>
                <w:szCs w:val="24"/>
              </w:rPr>
            </w:pPr>
            <w:r w:rsidRPr="00B97F48">
              <w:rPr>
                <w:rStyle w:val="95"/>
                <w:sz w:val="24"/>
                <w:szCs w:val="24"/>
              </w:rPr>
              <w:t>Модуль 4. Чистая страна — проблема, цель, проект</w:t>
            </w:r>
          </w:p>
        </w:tc>
        <w:tc>
          <w:tcPr>
            <w:tcW w:w="851" w:type="dxa"/>
          </w:tcPr>
          <w:p w:rsidR="0089342C" w:rsidRPr="00DD7CB2" w:rsidRDefault="0089342C" w:rsidP="000C0C98">
            <w:pPr>
              <w:pStyle w:val="91"/>
              <w:shd w:val="clear" w:color="auto" w:fill="auto"/>
              <w:spacing w:line="312" w:lineRule="auto"/>
              <w:ind w:left="280"/>
              <w:jc w:val="center"/>
              <w:rPr>
                <w:sz w:val="24"/>
                <w:szCs w:val="24"/>
              </w:rPr>
            </w:pPr>
            <w:r w:rsidRPr="00DD7CB2">
              <w:rPr>
                <w:rStyle w:val="95"/>
                <w:sz w:val="24"/>
                <w:szCs w:val="24"/>
              </w:rPr>
              <w:t>9</w:t>
            </w:r>
          </w:p>
        </w:tc>
        <w:tc>
          <w:tcPr>
            <w:tcW w:w="708" w:type="dxa"/>
          </w:tcPr>
          <w:p w:rsidR="0089342C" w:rsidRPr="00DD7CB2" w:rsidRDefault="0089342C" w:rsidP="00C56CDA">
            <w:pPr>
              <w:pStyle w:val="91"/>
              <w:shd w:val="clear" w:color="auto" w:fill="auto"/>
              <w:spacing w:line="312" w:lineRule="auto"/>
              <w:ind w:left="-108"/>
              <w:jc w:val="center"/>
              <w:rPr>
                <w:rStyle w:val="95"/>
                <w:sz w:val="24"/>
                <w:szCs w:val="24"/>
              </w:rPr>
            </w:pPr>
          </w:p>
        </w:tc>
        <w:tc>
          <w:tcPr>
            <w:tcW w:w="711" w:type="dxa"/>
          </w:tcPr>
          <w:p w:rsidR="0089342C" w:rsidRPr="00DD7CB2" w:rsidRDefault="0089342C" w:rsidP="000C0C98">
            <w:pPr>
              <w:pStyle w:val="91"/>
              <w:shd w:val="clear" w:color="auto" w:fill="auto"/>
              <w:spacing w:line="312" w:lineRule="auto"/>
              <w:ind w:left="280"/>
              <w:jc w:val="center"/>
              <w:rPr>
                <w:rStyle w:val="95"/>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Передовой опыт</w:t>
            </w:r>
            <w:r>
              <w:rPr>
                <w:rStyle w:val="59"/>
                <w:sz w:val="24"/>
                <w:szCs w:val="24"/>
              </w:rPr>
              <w:t xml:space="preserve"> </w:t>
            </w:r>
            <w:r w:rsidRPr="00B97F48">
              <w:rPr>
                <w:rStyle w:val="59"/>
                <w:sz w:val="24"/>
                <w:szCs w:val="24"/>
              </w:rPr>
              <w:t>переработки отходов</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Проект «Чистая страна». Раздельный сбор</w:t>
            </w:r>
            <w:r>
              <w:rPr>
                <w:rStyle w:val="59"/>
                <w:sz w:val="24"/>
                <w:szCs w:val="24"/>
              </w:rPr>
              <w:t xml:space="preserve"> </w:t>
            </w:r>
            <w:r w:rsidRPr="00B97F48">
              <w:rPr>
                <w:rStyle w:val="59"/>
                <w:sz w:val="24"/>
                <w:szCs w:val="24"/>
              </w:rPr>
              <w:t>мусора. Операторы по обращению с отходами.</w:t>
            </w:r>
            <w:r>
              <w:rPr>
                <w:rStyle w:val="59"/>
                <w:sz w:val="24"/>
                <w:szCs w:val="24"/>
              </w:rPr>
              <w:t xml:space="preserve"> </w:t>
            </w:r>
            <w:r w:rsidRPr="00B97F48">
              <w:rPr>
                <w:rStyle w:val="59"/>
                <w:sz w:val="24"/>
                <w:szCs w:val="24"/>
              </w:rPr>
              <w:t>Сухие отходы. Смешанные отходы. Создание</w:t>
            </w:r>
            <w:r>
              <w:rPr>
                <w:rStyle w:val="59"/>
                <w:sz w:val="24"/>
                <w:szCs w:val="24"/>
              </w:rPr>
              <w:t xml:space="preserve"> </w:t>
            </w:r>
            <w:r w:rsidRPr="00B97F48">
              <w:rPr>
                <w:rStyle w:val="59"/>
                <w:sz w:val="24"/>
                <w:szCs w:val="24"/>
              </w:rPr>
              <w:t>«мусорной отрасли»</w:t>
            </w:r>
          </w:p>
        </w:tc>
        <w:tc>
          <w:tcPr>
            <w:tcW w:w="851" w:type="dxa"/>
          </w:tcPr>
          <w:p w:rsidR="0089342C" w:rsidRPr="00DD7CB2" w:rsidRDefault="0089342C" w:rsidP="000C0C98">
            <w:pPr>
              <w:pStyle w:val="70"/>
              <w:shd w:val="clear" w:color="auto" w:fill="auto"/>
              <w:spacing w:before="0" w:after="202" w:line="312" w:lineRule="auto"/>
              <w:jc w:val="center"/>
              <w:rPr>
                <w:b w:val="0"/>
                <w:sz w:val="24"/>
                <w:szCs w:val="24"/>
              </w:rPr>
            </w:pPr>
            <w:r>
              <w:rPr>
                <w:b w:val="0"/>
                <w:sz w:val="24"/>
                <w:szCs w:val="24"/>
              </w:rPr>
              <w:t>2</w:t>
            </w:r>
          </w:p>
        </w:tc>
        <w:tc>
          <w:tcPr>
            <w:tcW w:w="708" w:type="dxa"/>
          </w:tcPr>
          <w:p w:rsidR="00C56CDA" w:rsidRDefault="00C56CDA" w:rsidP="00C56CDA">
            <w:pPr>
              <w:pStyle w:val="70"/>
              <w:shd w:val="clear" w:color="auto" w:fill="auto"/>
              <w:spacing w:before="0" w:after="202" w:line="312" w:lineRule="auto"/>
              <w:ind w:left="-108"/>
              <w:jc w:val="center"/>
              <w:rPr>
                <w:b w:val="0"/>
                <w:sz w:val="24"/>
                <w:szCs w:val="24"/>
              </w:rPr>
            </w:pPr>
          </w:p>
        </w:tc>
        <w:tc>
          <w:tcPr>
            <w:tcW w:w="711" w:type="dxa"/>
          </w:tcPr>
          <w:p w:rsidR="0089342C" w:rsidRDefault="0089342C" w:rsidP="000C0C98">
            <w:pPr>
              <w:pStyle w:val="70"/>
              <w:shd w:val="clear" w:color="auto" w:fill="auto"/>
              <w:spacing w:before="0" w:after="202" w:line="312" w:lineRule="auto"/>
              <w:jc w:val="center"/>
              <w:rPr>
                <w:b w:val="0"/>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Как использовать</w:t>
            </w:r>
            <w:r>
              <w:rPr>
                <w:rStyle w:val="59"/>
                <w:sz w:val="24"/>
                <w:szCs w:val="24"/>
              </w:rPr>
              <w:t xml:space="preserve"> </w:t>
            </w:r>
            <w:r w:rsidRPr="00B97F48">
              <w:rPr>
                <w:rStyle w:val="59"/>
                <w:sz w:val="24"/>
                <w:szCs w:val="24"/>
              </w:rPr>
              <w:t>зарубежный опыт</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Опыт борьбы разных стран за чистоту</w:t>
            </w:r>
            <w:r>
              <w:rPr>
                <w:rStyle w:val="59"/>
                <w:sz w:val="24"/>
                <w:szCs w:val="24"/>
              </w:rPr>
              <w:t xml:space="preserve"> </w:t>
            </w:r>
            <w:r w:rsidRPr="00B97F48">
              <w:rPr>
                <w:rStyle w:val="59"/>
                <w:sz w:val="24"/>
                <w:szCs w:val="24"/>
              </w:rPr>
              <w:t>окружающей среды. Альтернативные</w:t>
            </w:r>
            <w:r>
              <w:rPr>
                <w:rStyle w:val="59"/>
                <w:sz w:val="24"/>
                <w:szCs w:val="24"/>
              </w:rPr>
              <w:t xml:space="preserve"> </w:t>
            </w:r>
            <w:r w:rsidRPr="00B97F48">
              <w:rPr>
                <w:rStyle w:val="59"/>
                <w:sz w:val="24"/>
                <w:szCs w:val="24"/>
              </w:rPr>
              <w:t>источники энергии. Плазменная газификация.</w:t>
            </w:r>
            <w:r>
              <w:rPr>
                <w:rStyle w:val="59"/>
                <w:sz w:val="24"/>
                <w:szCs w:val="24"/>
              </w:rPr>
              <w:t xml:space="preserve"> </w:t>
            </w:r>
            <w:r w:rsidRPr="00B97F48">
              <w:rPr>
                <w:rStyle w:val="59"/>
                <w:sz w:val="24"/>
                <w:szCs w:val="24"/>
              </w:rPr>
              <w:t>Движение экообщин</w:t>
            </w:r>
          </w:p>
        </w:tc>
        <w:tc>
          <w:tcPr>
            <w:tcW w:w="851" w:type="dxa"/>
          </w:tcPr>
          <w:p w:rsidR="0089342C" w:rsidRPr="00DD7CB2" w:rsidRDefault="0089342C" w:rsidP="000C0C98">
            <w:pPr>
              <w:pStyle w:val="70"/>
              <w:shd w:val="clear" w:color="auto" w:fill="auto"/>
              <w:spacing w:before="0" w:after="202" w:line="312" w:lineRule="auto"/>
              <w:jc w:val="center"/>
              <w:rPr>
                <w:b w:val="0"/>
                <w:sz w:val="24"/>
                <w:szCs w:val="24"/>
              </w:rPr>
            </w:pPr>
            <w:r>
              <w:rPr>
                <w:b w:val="0"/>
                <w:sz w:val="24"/>
                <w:szCs w:val="24"/>
              </w:rPr>
              <w:t>2</w:t>
            </w:r>
          </w:p>
        </w:tc>
        <w:tc>
          <w:tcPr>
            <w:tcW w:w="708" w:type="dxa"/>
          </w:tcPr>
          <w:p w:rsidR="00C56CDA" w:rsidRDefault="00C56CDA" w:rsidP="00C56CDA">
            <w:pPr>
              <w:pStyle w:val="70"/>
              <w:shd w:val="clear" w:color="auto" w:fill="auto"/>
              <w:spacing w:before="0" w:after="202" w:line="312" w:lineRule="auto"/>
              <w:ind w:left="-108"/>
              <w:jc w:val="center"/>
              <w:rPr>
                <w:b w:val="0"/>
                <w:sz w:val="24"/>
                <w:szCs w:val="24"/>
              </w:rPr>
            </w:pPr>
          </w:p>
        </w:tc>
        <w:tc>
          <w:tcPr>
            <w:tcW w:w="711" w:type="dxa"/>
          </w:tcPr>
          <w:p w:rsidR="0089342C" w:rsidRDefault="0089342C" w:rsidP="000C0C98">
            <w:pPr>
              <w:pStyle w:val="70"/>
              <w:shd w:val="clear" w:color="auto" w:fill="auto"/>
              <w:spacing w:before="0" w:after="202" w:line="312" w:lineRule="auto"/>
              <w:jc w:val="center"/>
              <w:rPr>
                <w:b w:val="0"/>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Технологии</w:t>
            </w:r>
            <w:r>
              <w:rPr>
                <w:rStyle w:val="59"/>
                <w:sz w:val="24"/>
                <w:szCs w:val="24"/>
              </w:rPr>
              <w:t xml:space="preserve"> </w:t>
            </w:r>
            <w:r w:rsidRPr="00B97F48">
              <w:rPr>
                <w:rStyle w:val="59"/>
                <w:sz w:val="24"/>
                <w:szCs w:val="24"/>
              </w:rPr>
              <w:t>переработки и</w:t>
            </w:r>
            <w:r>
              <w:rPr>
                <w:rStyle w:val="59"/>
                <w:sz w:val="24"/>
                <w:szCs w:val="24"/>
              </w:rPr>
              <w:t xml:space="preserve"> </w:t>
            </w:r>
            <w:r w:rsidRPr="00B97F48">
              <w:rPr>
                <w:rStyle w:val="59"/>
                <w:sz w:val="24"/>
                <w:szCs w:val="24"/>
              </w:rPr>
              <w:t>утилизации мусора: как</w:t>
            </w:r>
            <w:r>
              <w:rPr>
                <w:rStyle w:val="59"/>
                <w:sz w:val="24"/>
                <w:szCs w:val="24"/>
              </w:rPr>
              <w:t xml:space="preserve"> </w:t>
            </w:r>
            <w:r w:rsidRPr="00B97F48">
              <w:rPr>
                <w:rStyle w:val="59"/>
                <w:sz w:val="24"/>
                <w:szCs w:val="24"/>
              </w:rPr>
              <w:t>выбрать оптимальную</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Захоронение отходов на полигонах. Сортировка</w:t>
            </w:r>
            <w:r>
              <w:rPr>
                <w:rStyle w:val="59"/>
                <w:sz w:val="24"/>
                <w:szCs w:val="24"/>
              </w:rPr>
              <w:t xml:space="preserve"> </w:t>
            </w:r>
            <w:r w:rsidRPr="00B97F48">
              <w:rPr>
                <w:rStyle w:val="59"/>
                <w:sz w:val="24"/>
                <w:szCs w:val="24"/>
              </w:rPr>
              <w:t>мусора. Переработка мусора.</w:t>
            </w:r>
            <w:r>
              <w:rPr>
                <w:rStyle w:val="59"/>
                <w:sz w:val="24"/>
                <w:szCs w:val="24"/>
              </w:rPr>
              <w:t xml:space="preserve"> </w:t>
            </w:r>
            <w:r w:rsidRPr="00B97F48">
              <w:rPr>
                <w:rStyle w:val="59"/>
                <w:sz w:val="24"/>
                <w:szCs w:val="24"/>
              </w:rPr>
              <w:t>Мусоросжигательные заводы (МСЗ).Утилизация отходов</w:t>
            </w:r>
          </w:p>
        </w:tc>
        <w:tc>
          <w:tcPr>
            <w:tcW w:w="851" w:type="dxa"/>
          </w:tcPr>
          <w:p w:rsidR="0089342C" w:rsidRPr="00DD7CB2" w:rsidRDefault="0089342C" w:rsidP="000C0C98">
            <w:pPr>
              <w:pStyle w:val="70"/>
              <w:shd w:val="clear" w:color="auto" w:fill="auto"/>
              <w:spacing w:before="0" w:after="202" w:line="312" w:lineRule="auto"/>
              <w:jc w:val="center"/>
              <w:rPr>
                <w:b w:val="0"/>
                <w:sz w:val="24"/>
                <w:szCs w:val="24"/>
              </w:rPr>
            </w:pPr>
            <w:r>
              <w:rPr>
                <w:b w:val="0"/>
                <w:sz w:val="24"/>
                <w:szCs w:val="24"/>
              </w:rPr>
              <w:t>2</w:t>
            </w:r>
          </w:p>
        </w:tc>
        <w:tc>
          <w:tcPr>
            <w:tcW w:w="708" w:type="dxa"/>
          </w:tcPr>
          <w:p w:rsidR="00C56CDA" w:rsidRDefault="00C56CDA" w:rsidP="00C56CDA">
            <w:pPr>
              <w:pStyle w:val="70"/>
              <w:shd w:val="clear" w:color="auto" w:fill="auto"/>
              <w:spacing w:before="0" w:after="202" w:line="312" w:lineRule="auto"/>
              <w:ind w:left="-108"/>
              <w:jc w:val="center"/>
              <w:rPr>
                <w:b w:val="0"/>
                <w:sz w:val="24"/>
                <w:szCs w:val="24"/>
              </w:rPr>
            </w:pPr>
          </w:p>
        </w:tc>
        <w:tc>
          <w:tcPr>
            <w:tcW w:w="711" w:type="dxa"/>
          </w:tcPr>
          <w:p w:rsidR="0089342C" w:rsidRDefault="0089342C" w:rsidP="000C0C98">
            <w:pPr>
              <w:pStyle w:val="70"/>
              <w:shd w:val="clear" w:color="auto" w:fill="auto"/>
              <w:spacing w:before="0" w:after="202" w:line="312" w:lineRule="auto"/>
              <w:jc w:val="center"/>
              <w:rPr>
                <w:b w:val="0"/>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Аналитический обзор</w:t>
            </w:r>
            <w:r>
              <w:rPr>
                <w:rStyle w:val="59"/>
                <w:sz w:val="24"/>
                <w:szCs w:val="24"/>
              </w:rPr>
              <w:t xml:space="preserve"> </w:t>
            </w:r>
            <w:r w:rsidRPr="00B97F48">
              <w:rPr>
                <w:rStyle w:val="59"/>
                <w:sz w:val="24"/>
                <w:szCs w:val="24"/>
              </w:rPr>
              <w:t xml:space="preserve">проектных </w:t>
            </w:r>
            <w:r>
              <w:rPr>
                <w:rStyle w:val="59"/>
                <w:sz w:val="24"/>
                <w:szCs w:val="24"/>
              </w:rPr>
              <w:t xml:space="preserve">исследовательских </w:t>
            </w:r>
            <w:r w:rsidRPr="00B97F48">
              <w:rPr>
                <w:rStyle w:val="59"/>
                <w:sz w:val="24"/>
                <w:szCs w:val="24"/>
              </w:rPr>
              <w:t>работ школьников в</w:t>
            </w:r>
            <w:r>
              <w:rPr>
                <w:rStyle w:val="59"/>
                <w:sz w:val="24"/>
                <w:szCs w:val="24"/>
              </w:rPr>
              <w:t xml:space="preserve"> </w:t>
            </w:r>
            <w:r w:rsidRPr="00B97F48">
              <w:rPr>
                <w:rStyle w:val="59"/>
                <w:sz w:val="24"/>
                <w:szCs w:val="24"/>
              </w:rPr>
              <w:t>области экологии</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Действия по изменению ситуации. Прикладные</w:t>
            </w:r>
            <w:r>
              <w:rPr>
                <w:rStyle w:val="59"/>
                <w:sz w:val="24"/>
                <w:szCs w:val="24"/>
              </w:rPr>
              <w:t xml:space="preserve"> </w:t>
            </w:r>
            <w:r w:rsidRPr="00B97F48">
              <w:rPr>
                <w:rStyle w:val="59"/>
                <w:sz w:val="24"/>
                <w:szCs w:val="24"/>
              </w:rPr>
              <w:t>экологические исследования. Анализ рекламы</w:t>
            </w:r>
            <w:r>
              <w:rPr>
                <w:rStyle w:val="59"/>
                <w:sz w:val="24"/>
                <w:szCs w:val="24"/>
              </w:rPr>
              <w:t xml:space="preserve"> </w:t>
            </w:r>
            <w:r w:rsidRPr="00B97F48">
              <w:rPr>
                <w:rStyle w:val="59"/>
                <w:sz w:val="24"/>
                <w:szCs w:val="24"/>
              </w:rPr>
              <w:t>новых объектов и последствия их</w:t>
            </w:r>
            <w:r>
              <w:rPr>
                <w:rStyle w:val="59"/>
                <w:sz w:val="24"/>
                <w:szCs w:val="24"/>
              </w:rPr>
              <w:t xml:space="preserve"> </w:t>
            </w:r>
            <w:r w:rsidRPr="00B97F48">
              <w:rPr>
                <w:rStyle w:val="59"/>
                <w:sz w:val="24"/>
                <w:szCs w:val="24"/>
              </w:rPr>
              <w:t>использования</w:t>
            </w:r>
          </w:p>
        </w:tc>
        <w:tc>
          <w:tcPr>
            <w:tcW w:w="851" w:type="dxa"/>
          </w:tcPr>
          <w:p w:rsidR="0089342C" w:rsidRPr="00DD7CB2" w:rsidRDefault="0089342C" w:rsidP="000C0C98">
            <w:pPr>
              <w:pStyle w:val="70"/>
              <w:shd w:val="clear" w:color="auto" w:fill="auto"/>
              <w:spacing w:before="0" w:after="202" w:line="312" w:lineRule="auto"/>
              <w:jc w:val="center"/>
              <w:rPr>
                <w:b w:val="0"/>
                <w:sz w:val="24"/>
                <w:szCs w:val="24"/>
              </w:rPr>
            </w:pPr>
            <w:r>
              <w:rPr>
                <w:b w:val="0"/>
                <w:sz w:val="24"/>
                <w:szCs w:val="24"/>
              </w:rPr>
              <w:t>1</w:t>
            </w:r>
          </w:p>
        </w:tc>
        <w:tc>
          <w:tcPr>
            <w:tcW w:w="708" w:type="dxa"/>
          </w:tcPr>
          <w:p w:rsidR="0089342C" w:rsidRDefault="0089342C" w:rsidP="00C56CDA">
            <w:pPr>
              <w:pStyle w:val="70"/>
              <w:shd w:val="clear" w:color="auto" w:fill="auto"/>
              <w:spacing w:before="0" w:after="202" w:line="312" w:lineRule="auto"/>
              <w:ind w:left="-108"/>
              <w:jc w:val="center"/>
              <w:rPr>
                <w:b w:val="0"/>
                <w:sz w:val="24"/>
                <w:szCs w:val="24"/>
              </w:rPr>
            </w:pPr>
          </w:p>
        </w:tc>
        <w:tc>
          <w:tcPr>
            <w:tcW w:w="711" w:type="dxa"/>
          </w:tcPr>
          <w:p w:rsidR="0089342C" w:rsidRDefault="0089342C" w:rsidP="000C0C98">
            <w:pPr>
              <w:pStyle w:val="70"/>
              <w:shd w:val="clear" w:color="auto" w:fill="auto"/>
              <w:spacing w:before="0" w:after="202" w:line="312" w:lineRule="auto"/>
              <w:jc w:val="center"/>
              <w:rPr>
                <w:b w:val="0"/>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Сделаем свой регион</w:t>
            </w:r>
            <w:r>
              <w:rPr>
                <w:rStyle w:val="59"/>
                <w:sz w:val="24"/>
                <w:szCs w:val="24"/>
              </w:rPr>
              <w:t xml:space="preserve"> </w:t>
            </w:r>
            <w:r w:rsidRPr="00B97F48">
              <w:rPr>
                <w:rStyle w:val="59"/>
                <w:sz w:val="24"/>
                <w:szCs w:val="24"/>
              </w:rPr>
              <w:t>чистым</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Общественные эксперты по экологии. Реестр</w:t>
            </w:r>
            <w:r>
              <w:rPr>
                <w:rStyle w:val="59"/>
                <w:sz w:val="24"/>
                <w:szCs w:val="24"/>
              </w:rPr>
              <w:t xml:space="preserve"> </w:t>
            </w:r>
            <w:r w:rsidRPr="00B97F48">
              <w:rPr>
                <w:rStyle w:val="59"/>
                <w:sz w:val="24"/>
                <w:szCs w:val="24"/>
              </w:rPr>
              <w:t>загрязнений. Система мониторинга</w:t>
            </w:r>
            <w:r>
              <w:rPr>
                <w:rStyle w:val="59"/>
                <w:sz w:val="24"/>
                <w:szCs w:val="24"/>
              </w:rPr>
              <w:t xml:space="preserve"> </w:t>
            </w:r>
            <w:r w:rsidRPr="00B97F48">
              <w:rPr>
                <w:rStyle w:val="59"/>
                <w:sz w:val="24"/>
                <w:szCs w:val="24"/>
              </w:rPr>
              <w:t>поверхностных вод и атмосферного воздуха</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2</w:t>
            </w:r>
          </w:p>
        </w:tc>
        <w:tc>
          <w:tcPr>
            <w:tcW w:w="708" w:type="dxa"/>
          </w:tcPr>
          <w:p w:rsidR="00C56CDA" w:rsidRDefault="00C56CDA"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7513" w:type="dxa"/>
            <w:gridSpan w:val="2"/>
          </w:tcPr>
          <w:p w:rsidR="00497C88" w:rsidRDefault="00497C88" w:rsidP="000F47D8">
            <w:pPr>
              <w:pStyle w:val="91"/>
              <w:shd w:val="clear" w:color="auto" w:fill="auto"/>
              <w:spacing w:line="312" w:lineRule="auto"/>
              <w:ind w:left="720"/>
              <w:jc w:val="left"/>
              <w:rPr>
                <w:rStyle w:val="95"/>
                <w:sz w:val="24"/>
                <w:szCs w:val="24"/>
              </w:rPr>
            </w:pPr>
          </w:p>
          <w:p w:rsidR="00497C88" w:rsidRDefault="00497C88" w:rsidP="000F47D8">
            <w:pPr>
              <w:pStyle w:val="91"/>
              <w:shd w:val="clear" w:color="auto" w:fill="auto"/>
              <w:spacing w:line="312" w:lineRule="auto"/>
              <w:ind w:left="720"/>
              <w:jc w:val="left"/>
              <w:rPr>
                <w:rStyle w:val="95"/>
                <w:sz w:val="24"/>
                <w:szCs w:val="24"/>
              </w:rPr>
            </w:pPr>
          </w:p>
          <w:p w:rsidR="00497C88" w:rsidRDefault="00497C88" w:rsidP="000F47D8">
            <w:pPr>
              <w:pStyle w:val="91"/>
              <w:shd w:val="clear" w:color="auto" w:fill="auto"/>
              <w:spacing w:line="312" w:lineRule="auto"/>
              <w:ind w:left="720"/>
              <w:jc w:val="left"/>
              <w:rPr>
                <w:rStyle w:val="95"/>
                <w:sz w:val="24"/>
                <w:szCs w:val="24"/>
              </w:rPr>
            </w:pPr>
          </w:p>
          <w:p w:rsidR="00497C88" w:rsidRDefault="00497C88" w:rsidP="000F47D8">
            <w:pPr>
              <w:pStyle w:val="91"/>
              <w:shd w:val="clear" w:color="auto" w:fill="auto"/>
              <w:spacing w:line="312" w:lineRule="auto"/>
              <w:ind w:left="720"/>
              <w:jc w:val="left"/>
              <w:rPr>
                <w:rStyle w:val="95"/>
                <w:sz w:val="24"/>
                <w:szCs w:val="24"/>
              </w:rPr>
            </w:pPr>
          </w:p>
          <w:p w:rsidR="00497C88" w:rsidRDefault="00497C88" w:rsidP="000F47D8">
            <w:pPr>
              <w:pStyle w:val="91"/>
              <w:shd w:val="clear" w:color="auto" w:fill="auto"/>
              <w:spacing w:line="312" w:lineRule="auto"/>
              <w:ind w:left="720"/>
              <w:jc w:val="left"/>
              <w:rPr>
                <w:rStyle w:val="95"/>
                <w:sz w:val="24"/>
                <w:szCs w:val="24"/>
              </w:rPr>
            </w:pPr>
          </w:p>
          <w:p w:rsidR="00497C88" w:rsidRDefault="00497C88" w:rsidP="000F47D8">
            <w:pPr>
              <w:pStyle w:val="91"/>
              <w:shd w:val="clear" w:color="auto" w:fill="auto"/>
              <w:spacing w:line="312" w:lineRule="auto"/>
              <w:ind w:left="720"/>
              <w:jc w:val="left"/>
              <w:rPr>
                <w:rStyle w:val="95"/>
                <w:sz w:val="24"/>
                <w:szCs w:val="24"/>
              </w:rPr>
            </w:pPr>
          </w:p>
          <w:p w:rsidR="00497C88" w:rsidRDefault="00497C88" w:rsidP="000F47D8">
            <w:pPr>
              <w:pStyle w:val="91"/>
              <w:shd w:val="clear" w:color="auto" w:fill="auto"/>
              <w:spacing w:line="312" w:lineRule="auto"/>
              <w:ind w:left="720"/>
              <w:jc w:val="left"/>
              <w:rPr>
                <w:rStyle w:val="95"/>
                <w:sz w:val="24"/>
                <w:szCs w:val="24"/>
              </w:rPr>
            </w:pPr>
          </w:p>
          <w:p w:rsidR="00497C88" w:rsidRDefault="00497C88" w:rsidP="000F47D8">
            <w:pPr>
              <w:pStyle w:val="91"/>
              <w:shd w:val="clear" w:color="auto" w:fill="auto"/>
              <w:spacing w:line="312" w:lineRule="auto"/>
              <w:ind w:left="720"/>
              <w:jc w:val="left"/>
              <w:rPr>
                <w:rStyle w:val="95"/>
                <w:sz w:val="24"/>
                <w:szCs w:val="24"/>
              </w:rPr>
            </w:pPr>
          </w:p>
          <w:p w:rsidR="0089342C" w:rsidRPr="00B97F48" w:rsidRDefault="0089342C" w:rsidP="000F47D8">
            <w:pPr>
              <w:pStyle w:val="91"/>
              <w:shd w:val="clear" w:color="auto" w:fill="auto"/>
              <w:spacing w:line="312" w:lineRule="auto"/>
              <w:ind w:left="720"/>
              <w:jc w:val="left"/>
              <w:rPr>
                <w:sz w:val="24"/>
                <w:szCs w:val="24"/>
              </w:rPr>
            </w:pPr>
            <w:r w:rsidRPr="00B97F48">
              <w:rPr>
                <w:rStyle w:val="95"/>
                <w:sz w:val="24"/>
                <w:szCs w:val="24"/>
              </w:rPr>
              <w:t>Модуль 5. Условия реализации проекта</w:t>
            </w:r>
          </w:p>
        </w:tc>
        <w:tc>
          <w:tcPr>
            <w:tcW w:w="851" w:type="dxa"/>
          </w:tcPr>
          <w:p w:rsidR="0089342C" w:rsidRDefault="0089342C" w:rsidP="000C0C98">
            <w:pPr>
              <w:pStyle w:val="91"/>
              <w:shd w:val="clear" w:color="auto" w:fill="auto"/>
              <w:spacing w:line="312" w:lineRule="auto"/>
              <w:ind w:left="280"/>
              <w:jc w:val="center"/>
              <w:rPr>
                <w:sz w:val="24"/>
                <w:szCs w:val="24"/>
              </w:rPr>
            </w:pPr>
          </w:p>
          <w:p w:rsidR="00497C88" w:rsidRDefault="00497C88" w:rsidP="000C0C98">
            <w:pPr>
              <w:pStyle w:val="91"/>
              <w:shd w:val="clear" w:color="auto" w:fill="auto"/>
              <w:spacing w:line="312" w:lineRule="auto"/>
              <w:ind w:left="280"/>
              <w:jc w:val="center"/>
              <w:rPr>
                <w:sz w:val="24"/>
                <w:szCs w:val="24"/>
              </w:rPr>
            </w:pPr>
          </w:p>
          <w:p w:rsidR="00497C88" w:rsidRDefault="00497C88" w:rsidP="000C0C98">
            <w:pPr>
              <w:pStyle w:val="91"/>
              <w:shd w:val="clear" w:color="auto" w:fill="auto"/>
              <w:spacing w:line="312" w:lineRule="auto"/>
              <w:ind w:left="280"/>
              <w:jc w:val="center"/>
              <w:rPr>
                <w:sz w:val="24"/>
                <w:szCs w:val="24"/>
              </w:rPr>
            </w:pPr>
          </w:p>
          <w:p w:rsidR="00497C88" w:rsidRDefault="00497C88" w:rsidP="000C0C98">
            <w:pPr>
              <w:pStyle w:val="91"/>
              <w:shd w:val="clear" w:color="auto" w:fill="auto"/>
              <w:spacing w:line="312" w:lineRule="auto"/>
              <w:ind w:left="280"/>
              <w:jc w:val="center"/>
              <w:rPr>
                <w:sz w:val="24"/>
                <w:szCs w:val="24"/>
              </w:rPr>
            </w:pPr>
          </w:p>
          <w:p w:rsidR="00497C88" w:rsidRDefault="00497C88" w:rsidP="000C0C98">
            <w:pPr>
              <w:pStyle w:val="91"/>
              <w:shd w:val="clear" w:color="auto" w:fill="auto"/>
              <w:spacing w:line="312" w:lineRule="auto"/>
              <w:ind w:left="280"/>
              <w:jc w:val="center"/>
              <w:rPr>
                <w:sz w:val="24"/>
                <w:szCs w:val="24"/>
              </w:rPr>
            </w:pPr>
          </w:p>
          <w:p w:rsidR="00497C88" w:rsidRDefault="00497C88" w:rsidP="000C0C98">
            <w:pPr>
              <w:pStyle w:val="91"/>
              <w:shd w:val="clear" w:color="auto" w:fill="auto"/>
              <w:spacing w:line="312" w:lineRule="auto"/>
              <w:ind w:left="280"/>
              <w:jc w:val="center"/>
              <w:rPr>
                <w:sz w:val="24"/>
                <w:szCs w:val="24"/>
              </w:rPr>
            </w:pPr>
          </w:p>
          <w:p w:rsidR="00497C88" w:rsidRDefault="00497C88" w:rsidP="000C0C98">
            <w:pPr>
              <w:pStyle w:val="91"/>
              <w:shd w:val="clear" w:color="auto" w:fill="auto"/>
              <w:spacing w:line="312" w:lineRule="auto"/>
              <w:ind w:left="280"/>
              <w:jc w:val="center"/>
              <w:rPr>
                <w:sz w:val="24"/>
                <w:szCs w:val="24"/>
              </w:rPr>
            </w:pPr>
          </w:p>
          <w:p w:rsidR="00497C88" w:rsidRPr="00DD7CB2" w:rsidRDefault="00497C88" w:rsidP="000C0C98">
            <w:pPr>
              <w:pStyle w:val="91"/>
              <w:shd w:val="clear" w:color="auto" w:fill="auto"/>
              <w:spacing w:line="312" w:lineRule="auto"/>
              <w:ind w:left="280"/>
              <w:jc w:val="center"/>
              <w:rPr>
                <w:sz w:val="24"/>
                <w:szCs w:val="24"/>
              </w:rPr>
            </w:pPr>
            <w:r>
              <w:rPr>
                <w:sz w:val="24"/>
                <w:szCs w:val="24"/>
              </w:rPr>
              <w:t>5</w:t>
            </w:r>
          </w:p>
        </w:tc>
        <w:tc>
          <w:tcPr>
            <w:tcW w:w="708" w:type="dxa"/>
          </w:tcPr>
          <w:p w:rsidR="0089342C" w:rsidRPr="00DD7CB2" w:rsidRDefault="0089342C" w:rsidP="00C56CDA">
            <w:pPr>
              <w:pStyle w:val="91"/>
              <w:shd w:val="clear" w:color="auto" w:fill="auto"/>
              <w:spacing w:line="312" w:lineRule="auto"/>
              <w:ind w:left="-108"/>
              <w:jc w:val="center"/>
              <w:rPr>
                <w:rStyle w:val="95"/>
                <w:sz w:val="24"/>
                <w:szCs w:val="24"/>
              </w:rPr>
            </w:pPr>
          </w:p>
        </w:tc>
        <w:tc>
          <w:tcPr>
            <w:tcW w:w="711" w:type="dxa"/>
          </w:tcPr>
          <w:p w:rsidR="0089342C" w:rsidRPr="00DD7CB2" w:rsidRDefault="0089342C" w:rsidP="000C0C98">
            <w:pPr>
              <w:pStyle w:val="91"/>
              <w:shd w:val="clear" w:color="auto" w:fill="auto"/>
              <w:spacing w:line="312" w:lineRule="auto"/>
              <w:ind w:left="280"/>
              <w:jc w:val="center"/>
              <w:rPr>
                <w:rStyle w:val="95"/>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Планирование</w:t>
            </w:r>
            <w:r>
              <w:rPr>
                <w:rStyle w:val="59"/>
                <w:sz w:val="24"/>
                <w:szCs w:val="24"/>
              </w:rPr>
              <w:t xml:space="preserve"> </w:t>
            </w:r>
            <w:r w:rsidRPr="00B97F48">
              <w:rPr>
                <w:rStyle w:val="59"/>
                <w:sz w:val="24"/>
                <w:szCs w:val="24"/>
              </w:rPr>
              <w:t>действий — шаг зашагом по пути к</w:t>
            </w:r>
            <w:r>
              <w:rPr>
                <w:rStyle w:val="59"/>
                <w:sz w:val="24"/>
                <w:szCs w:val="24"/>
              </w:rPr>
              <w:t xml:space="preserve"> </w:t>
            </w:r>
            <w:r w:rsidRPr="00B97F48">
              <w:rPr>
                <w:rStyle w:val="59"/>
                <w:sz w:val="24"/>
                <w:szCs w:val="24"/>
              </w:rPr>
              <w:t>реализации проекта</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Понятие «планирование». Понятие«прогнозирование». Основная функция</w:t>
            </w:r>
            <w:r>
              <w:rPr>
                <w:rStyle w:val="59"/>
                <w:sz w:val="24"/>
                <w:szCs w:val="24"/>
              </w:rPr>
              <w:t xml:space="preserve"> </w:t>
            </w:r>
            <w:r w:rsidRPr="00B97F48">
              <w:rPr>
                <w:rStyle w:val="59"/>
                <w:sz w:val="24"/>
                <w:szCs w:val="24"/>
              </w:rPr>
              <w:t>планирования. Инструменты планирования.</w:t>
            </w:r>
            <w:r>
              <w:rPr>
                <w:rStyle w:val="59"/>
                <w:sz w:val="24"/>
                <w:szCs w:val="24"/>
              </w:rPr>
              <w:t xml:space="preserve"> </w:t>
            </w:r>
            <w:r w:rsidRPr="00B97F48">
              <w:rPr>
                <w:rStyle w:val="59"/>
                <w:sz w:val="24"/>
                <w:szCs w:val="24"/>
              </w:rPr>
              <w:t>Контрольные точки планируемых работ</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2</w:t>
            </w:r>
          </w:p>
        </w:tc>
        <w:tc>
          <w:tcPr>
            <w:tcW w:w="708" w:type="dxa"/>
          </w:tcPr>
          <w:p w:rsidR="00C56CDA" w:rsidRDefault="00C56CDA"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Источники</w:t>
            </w:r>
          </w:p>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финансирования</w:t>
            </w:r>
          </w:p>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проекта</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Понятие «бюджет проекта». Собственные</w:t>
            </w:r>
            <w:r>
              <w:rPr>
                <w:rStyle w:val="59"/>
                <w:sz w:val="24"/>
                <w:szCs w:val="24"/>
              </w:rPr>
              <w:t xml:space="preserve"> </w:t>
            </w:r>
            <w:r w:rsidRPr="00B97F48">
              <w:rPr>
                <w:rStyle w:val="59"/>
                <w:sz w:val="24"/>
                <w:szCs w:val="24"/>
              </w:rPr>
              <w:t>средства. Привлечённые средства. Источники</w:t>
            </w:r>
            <w:r>
              <w:rPr>
                <w:rStyle w:val="59"/>
                <w:sz w:val="24"/>
                <w:szCs w:val="24"/>
              </w:rPr>
              <w:t xml:space="preserve"> </w:t>
            </w:r>
            <w:r w:rsidRPr="00B97F48">
              <w:rPr>
                <w:rStyle w:val="59"/>
                <w:sz w:val="24"/>
                <w:szCs w:val="24"/>
              </w:rPr>
              <w:t>финансирования. Венчурные фонды.</w:t>
            </w:r>
            <w:r>
              <w:rPr>
                <w:rStyle w:val="59"/>
                <w:sz w:val="24"/>
                <w:szCs w:val="24"/>
              </w:rPr>
              <w:t xml:space="preserve"> </w:t>
            </w:r>
            <w:r w:rsidRPr="00B97F48">
              <w:rPr>
                <w:rStyle w:val="59"/>
                <w:sz w:val="24"/>
                <w:szCs w:val="24"/>
              </w:rPr>
              <w:t>Кредитование</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1</w:t>
            </w:r>
          </w:p>
        </w:tc>
        <w:tc>
          <w:tcPr>
            <w:tcW w:w="708" w:type="dxa"/>
          </w:tcPr>
          <w:p w:rsidR="0089342C" w:rsidRDefault="0089342C"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Сторонники и команда</w:t>
            </w:r>
            <w:r>
              <w:rPr>
                <w:rStyle w:val="59"/>
                <w:sz w:val="24"/>
                <w:szCs w:val="24"/>
              </w:rPr>
              <w:t xml:space="preserve"> </w:t>
            </w:r>
            <w:r w:rsidRPr="00B97F48">
              <w:rPr>
                <w:rStyle w:val="59"/>
                <w:sz w:val="24"/>
                <w:szCs w:val="24"/>
              </w:rPr>
              <w:t>проекта: как</w:t>
            </w:r>
            <w:r>
              <w:rPr>
                <w:rStyle w:val="59"/>
                <w:sz w:val="24"/>
                <w:szCs w:val="24"/>
              </w:rPr>
              <w:t xml:space="preserve"> </w:t>
            </w:r>
            <w:r w:rsidRPr="00B97F48">
              <w:rPr>
                <w:rStyle w:val="59"/>
                <w:sz w:val="24"/>
                <w:szCs w:val="24"/>
              </w:rPr>
              <w:t>эффективно</w:t>
            </w:r>
            <w:r>
              <w:rPr>
                <w:rStyle w:val="59"/>
                <w:sz w:val="24"/>
                <w:szCs w:val="24"/>
              </w:rPr>
              <w:t xml:space="preserve"> </w:t>
            </w:r>
            <w:r w:rsidRPr="00B97F48">
              <w:rPr>
                <w:rStyle w:val="59"/>
                <w:sz w:val="24"/>
                <w:szCs w:val="24"/>
              </w:rPr>
              <w:t>использовать</w:t>
            </w:r>
            <w:r>
              <w:rPr>
                <w:rStyle w:val="59"/>
                <w:sz w:val="24"/>
                <w:szCs w:val="24"/>
              </w:rPr>
              <w:t xml:space="preserve"> </w:t>
            </w:r>
            <w:r w:rsidRPr="00B97F48">
              <w:rPr>
                <w:rStyle w:val="59"/>
                <w:sz w:val="24"/>
                <w:szCs w:val="24"/>
              </w:rPr>
              <w:t>уникальный вклад</w:t>
            </w:r>
            <w:r>
              <w:rPr>
                <w:rStyle w:val="59"/>
                <w:sz w:val="24"/>
                <w:szCs w:val="24"/>
              </w:rPr>
              <w:t xml:space="preserve"> </w:t>
            </w:r>
            <w:r w:rsidRPr="00B97F48">
              <w:rPr>
                <w:rStyle w:val="59"/>
                <w:sz w:val="24"/>
                <w:szCs w:val="24"/>
              </w:rPr>
              <w:t>каждого участника</w:t>
            </w:r>
            <w:r>
              <w:rPr>
                <w:rStyle w:val="59"/>
                <w:sz w:val="24"/>
                <w:szCs w:val="24"/>
              </w:rPr>
              <w:t xml:space="preserve"> </w:t>
            </w:r>
            <w:r w:rsidRPr="00B97F48">
              <w:rPr>
                <w:rStyle w:val="59"/>
                <w:sz w:val="24"/>
                <w:szCs w:val="24"/>
              </w:rPr>
              <w:t>проекта</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9"/>
                <w:sz w:val="24"/>
                <w:szCs w:val="24"/>
              </w:rPr>
              <w:t>Работа с разными позициями. Противники</w:t>
            </w:r>
            <w:r>
              <w:rPr>
                <w:rStyle w:val="59"/>
                <w:sz w:val="24"/>
                <w:szCs w:val="24"/>
              </w:rPr>
              <w:t xml:space="preserve"> </w:t>
            </w:r>
            <w:r w:rsidRPr="00B97F48">
              <w:rPr>
                <w:rStyle w:val="59"/>
                <w:sz w:val="24"/>
                <w:szCs w:val="24"/>
              </w:rPr>
              <w:t>проекта. Сторонники проекта. Команда проекта.</w:t>
            </w:r>
            <w:r>
              <w:rPr>
                <w:rStyle w:val="59"/>
                <w:sz w:val="24"/>
                <w:szCs w:val="24"/>
              </w:rPr>
              <w:t xml:space="preserve"> </w:t>
            </w:r>
            <w:r w:rsidRPr="00B97F48">
              <w:rPr>
                <w:rStyle w:val="59"/>
                <w:sz w:val="24"/>
                <w:szCs w:val="24"/>
              </w:rPr>
              <w:t>Функции участников проекта. Сотрудничество с</w:t>
            </w:r>
            <w:r>
              <w:rPr>
                <w:rStyle w:val="59"/>
                <w:sz w:val="24"/>
                <w:szCs w:val="24"/>
              </w:rPr>
              <w:t xml:space="preserve"> </w:t>
            </w:r>
            <w:r w:rsidRPr="00B97F48">
              <w:rPr>
                <w:rStyle w:val="59"/>
                <w:sz w:val="24"/>
                <w:szCs w:val="24"/>
              </w:rPr>
              <w:t>местной администрацией</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1</w:t>
            </w:r>
          </w:p>
        </w:tc>
        <w:tc>
          <w:tcPr>
            <w:tcW w:w="708" w:type="dxa"/>
          </w:tcPr>
          <w:p w:rsidR="0089342C" w:rsidRDefault="0089342C"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b"/>
                <w:sz w:val="24"/>
                <w:szCs w:val="24"/>
              </w:rPr>
              <w:t>Модели управления</w:t>
            </w:r>
            <w:r>
              <w:rPr>
                <w:rStyle w:val="5b"/>
                <w:sz w:val="24"/>
                <w:szCs w:val="24"/>
              </w:rPr>
              <w:t xml:space="preserve"> </w:t>
            </w:r>
            <w:r w:rsidRPr="00B97F48">
              <w:rPr>
                <w:rStyle w:val="5b"/>
                <w:sz w:val="24"/>
                <w:szCs w:val="24"/>
              </w:rPr>
              <w:t>проектами</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b"/>
                <w:sz w:val="24"/>
                <w:szCs w:val="24"/>
              </w:rPr>
              <w:t>Контрольная точка. Ленточная диаграмма(карта Ганта). Дорожная карта</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1</w:t>
            </w:r>
          </w:p>
        </w:tc>
        <w:tc>
          <w:tcPr>
            <w:tcW w:w="708" w:type="dxa"/>
          </w:tcPr>
          <w:p w:rsidR="0089342C" w:rsidRDefault="0089342C"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7513" w:type="dxa"/>
            <w:gridSpan w:val="2"/>
          </w:tcPr>
          <w:p w:rsidR="0089342C" w:rsidRPr="00B97F48" w:rsidRDefault="0089342C" w:rsidP="000F47D8">
            <w:pPr>
              <w:pStyle w:val="91"/>
              <w:shd w:val="clear" w:color="auto" w:fill="auto"/>
              <w:spacing w:line="312" w:lineRule="auto"/>
              <w:jc w:val="center"/>
              <w:rPr>
                <w:sz w:val="24"/>
                <w:szCs w:val="24"/>
              </w:rPr>
            </w:pPr>
            <w:r w:rsidRPr="00B97F48">
              <w:rPr>
                <w:rStyle w:val="96"/>
                <w:sz w:val="24"/>
                <w:szCs w:val="24"/>
              </w:rPr>
              <w:t>Модуль 6. Трудности реализации проекта</w:t>
            </w:r>
          </w:p>
        </w:tc>
        <w:tc>
          <w:tcPr>
            <w:tcW w:w="851" w:type="dxa"/>
          </w:tcPr>
          <w:p w:rsidR="0089342C" w:rsidRPr="00DD7CB2" w:rsidRDefault="0089342C" w:rsidP="000C0C98">
            <w:pPr>
              <w:pStyle w:val="91"/>
              <w:shd w:val="clear" w:color="auto" w:fill="auto"/>
              <w:spacing w:line="312" w:lineRule="auto"/>
              <w:ind w:left="280"/>
              <w:jc w:val="center"/>
              <w:rPr>
                <w:sz w:val="24"/>
                <w:szCs w:val="24"/>
              </w:rPr>
            </w:pPr>
            <w:r w:rsidRPr="00DD7CB2">
              <w:rPr>
                <w:rStyle w:val="96"/>
                <w:sz w:val="24"/>
                <w:szCs w:val="24"/>
              </w:rPr>
              <w:t>7</w:t>
            </w:r>
          </w:p>
        </w:tc>
        <w:tc>
          <w:tcPr>
            <w:tcW w:w="708" w:type="dxa"/>
          </w:tcPr>
          <w:p w:rsidR="0089342C" w:rsidRPr="00DD7CB2" w:rsidRDefault="0089342C" w:rsidP="00C56CDA">
            <w:pPr>
              <w:pStyle w:val="91"/>
              <w:shd w:val="clear" w:color="auto" w:fill="auto"/>
              <w:spacing w:line="312" w:lineRule="auto"/>
              <w:ind w:left="-108"/>
              <w:jc w:val="center"/>
              <w:rPr>
                <w:rStyle w:val="96"/>
                <w:sz w:val="24"/>
                <w:szCs w:val="24"/>
              </w:rPr>
            </w:pPr>
          </w:p>
        </w:tc>
        <w:tc>
          <w:tcPr>
            <w:tcW w:w="711" w:type="dxa"/>
          </w:tcPr>
          <w:p w:rsidR="0089342C" w:rsidRPr="00DD7CB2" w:rsidRDefault="0089342C" w:rsidP="000C0C98">
            <w:pPr>
              <w:pStyle w:val="91"/>
              <w:shd w:val="clear" w:color="auto" w:fill="auto"/>
              <w:spacing w:line="312" w:lineRule="auto"/>
              <w:ind w:left="280"/>
              <w:jc w:val="center"/>
              <w:rPr>
                <w:rStyle w:val="96"/>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b"/>
                <w:sz w:val="24"/>
                <w:szCs w:val="24"/>
              </w:rPr>
              <w:t>Переход от замысла к</w:t>
            </w:r>
            <w:r>
              <w:rPr>
                <w:rStyle w:val="5b"/>
                <w:sz w:val="24"/>
                <w:szCs w:val="24"/>
              </w:rPr>
              <w:t xml:space="preserve"> </w:t>
            </w:r>
            <w:r w:rsidRPr="00B97F48">
              <w:rPr>
                <w:rStyle w:val="5b"/>
                <w:sz w:val="24"/>
                <w:szCs w:val="24"/>
              </w:rPr>
              <w:t>реализации проекта</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b"/>
                <w:sz w:val="24"/>
                <w:szCs w:val="24"/>
              </w:rPr>
              <w:t>Жизненный цикл проекта. Жизненный цикл</w:t>
            </w:r>
            <w:r>
              <w:rPr>
                <w:rStyle w:val="5b"/>
                <w:sz w:val="24"/>
                <w:szCs w:val="24"/>
              </w:rPr>
              <w:t xml:space="preserve"> </w:t>
            </w:r>
            <w:r w:rsidRPr="00B97F48">
              <w:rPr>
                <w:rStyle w:val="5b"/>
                <w:sz w:val="24"/>
                <w:szCs w:val="24"/>
              </w:rPr>
              <w:t>продукта. Переосмысление замысла.</w:t>
            </w:r>
            <w:r>
              <w:rPr>
                <w:rStyle w:val="5b"/>
                <w:sz w:val="24"/>
                <w:szCs w:val="24"/>
              </w:rPr>
              <w:t xml:space="preserve"> </w:t>
            </w:r>
            <w:r w:rsidRPr="00B97F48">
              <w:rPr>
                <w:rStyle w:val="5b"/>
                <w:sz w:val="24"/>
                <w:szCs w:val="24"/>
              </w:rPr>
              <w:t>Эксплуатация. Утилизация. Несовпадение</w:t>
            </w:r>
            <w:r>
              <w:rPr>
                <w:rStyle w:val="5b"/>
                <w:sz w:val="24"/>
                <w:szCs w:val="24"/>
              </w:rPr>
              <w:t xml:space="preserve"> </w:t>
            </w:r>
            <w:r w:rsidRPr="00B97F48">
              <w:rPr>
                <w:rStyle w:val="5b"/>
                <w:sz w:val="24"/>
                <w:szCs w:val="24"/>
              </w:rPr>
              <w:t>замысла и реализации</w:t>
            </w:r>
          </w:p>
        </w:tc>
        <w:tc>
          <w:tcPr>
            <w:tcW w:w="851" w:type="dxa"/>
          </w:tcPr>
          <w:p w:rsidR="0089342C" w:rsidRPr="00DD7CB2" w:rsidRDefault="0089342C" w:rsidP="000C0C98">
            <w:pPr>
              <w:pStyle w:val="70"/>
              <w:shd w:val="clear" w:color="auto" w:fill="auto"/>
              <w:spacing w:before="0" w:after="202" w:line="312" w:lineRule="auto"/>
              <w:jc w:val="center"/>
              <w:rPr>
                <w:b w:val="0"/>
                <w:sz w:val="24"/>
                <w:szCs w:val="24"/>
              </w:rPr>
            </w:pPr>
            <w:r>
              <w:rPr>
                <w:b w:val="0"/>
                <w:sz w:val="24"/>
                <w:szCs w:val="24"/>
              </w:rPr>
              <w:t>1</w:t>
            </w:r>
          </w:p>
        </w:tc>
        <w:tc>
          <w:tcPr>
            <w:tcW w:w="708" w:type="dxa"/>
          </w:tcPr>
          <w:p w:rsidR="0089342C" w:rsidRDefault="0089342C" w:rsidP="00C56CDA">
            <w:pPr>
              <w:pStyle w:val="70"/>
              <w:shd w:val="clear" w:color="auto" w:fill="auto"/>
              <w:spacing w:before="0" w:after="202" w:line="312" w:lineRule="auto"/>
              <w:ind w:left="-108"/>
              <w:jc w:val="center"/>
              <w:rPr>
                <w:b w:val="0"/>
                <w:sz w:val="24"/>
                <w:szCs w:val="24"/>
              </w:rPr>
            </w:pPr>
          </w:p>
        </w:tc>
        <w:tc>
          <w:tcPr>
            <w:tcW w:w="711" w:type="dxa"/>
          </w:tcPr>
          <w:p w:rsidR="0089342C" w:rsidRDefault="0089342C" w:rsidP="000C0C98">
            <w:pPr>
              <w:pStyle w:val="70"/>
              <w:shd w:val="clear" w:color="auto" w:fill="auto"/>
              <w:spacing w:before="0" w:after="202" w:line="312" w:lineRule="auto"/>
              <w:jc w:val="center"/>
              <w:rPr>
                <w:b w:val="0"/>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b"/>
                <w:sz w:val="24"/>
                <w:szCs w:val="24"/>
              </w:rPr>
              <w:t>Риски проекта</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b"/>
                <w:sz w:val="24"/>
                <w:szCs w:val="24"/>
              </w:rPr>
              <w:t>Факторы риска. Возможные риски проекта.</w:t>
            </w:r>
            <w:r>
              <w:rPr>
                <w:rStyle w:val="5b"/>
                <w:sz w:val="24"/>
                <w:szCs w:val="24"/>
              </w:rPr>
              <w:t xml:space="preserve"> </w:t>
            </w:r>
            <w:r w:rsidRPr="00B97F48">
              <w:rPr>
                <w:rStyle w:val="5b"/>
                <w:sz w:val="24"/>
                <w:szCs w:val="24"/>
              </w:rPr>
              <w:t>Способы предупреждения рисков</w:t>
            </w:r>
          </w:p>
        </w:tc>
        <w:tc>
          <w:tcPr>
            <w:tcW w:w="851" w:type="dxa"/>
          </w:tcPr>
          <w:p w:rsidR="0089342C" w:rsidRPr="00DD7CB2" w:rsidRDefault="0089342C" w:rsidP="000C0C98">
            <w:pPr>
              <w:pStyle w:val="70"/>
              <w:shd w:val="clear" w:color="auto" w:fill="auto"/>
              <w:spacing w:before="0" w:after="202" w:line="312" w:lineRule="auto"/>
              <w:jc w:val="center"/>
              <w:rPr>
                <w:b w:val="0"/>
                <w:sz w:val="24"/>
                <w:szCs w:val="24"/>
              </w:rPr>
            </w:pPr>
            <w:r>
              <w:rPr>
                <w:b w:val="0"/>
                <w:sz w:val="24"/>
                <w:szCs w:val="24"/>
              </w:rPr>
              <w:t>1</w:t>
            </w:r>
          </w:p>
        </w:tc>
        <w:tc>
          <w:tcPr>
            <w:tcW w:w="708" w:type="dxa"/>
          </w:tcPr>
          <w:p w:rsidR="0089342C" w:rsidRDefault="0089342C" w:rsidP="00C56CDA">
            <w:pPr>
              <w:pStyle w:val="70"/>
              <w:shd w:val="clear" w:color="auto" w:fill="auto"/>
              <w:spacing w:before="0" w:after="202" w:line="312" w:lineRule="auto"/>
              <w:ind w:left="-108"/>
              <w:jc w:val="center"/>
              <w:rPr>
                <w:b w:val="0"/>
                <w:sz w:val="24"/>
                <w:szCs w:val="24"/>
              </w:rPr>
            </w:pPr>
          </w:p>
        </w:tc>
        <w:tc>
          <w:tcPr>
            <w:tcW w:w="711" w:type="dxa"/>
          </w:tcPr>
          <w:p w:rsidR="0089342C" w:rsidRDefault="0089342C" w:rsidP="000C0C98">
            <w:pPr>
              <w:pStyle w:val="70"/>
              <w:shd w:val="clear" w:color="auto" w:fill="auto"/>
              <w:spacing w:before="0" w:after="202" w:line="312" w:lineRule="auto"/>
              <w:jc w:val="center"/>
              <w:rPr>
                <w:b w:val="0"/>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b"/>
                <w:i/>
                <w:sz w:val="24"/>
                <w:szCs w:val="24"/>
              </w:rPr>
              <w:t>Практическое занятие</w:t>
            </w:r>
            <w:r w:rsidRPr="00B97F48">
              <w:rPr>
                <w:rStyle w:val="5b"/>
                <w:sz w:val="24"/>
                <w:szCs w:val="24"/>
              </w:rPr>
              <w:t>.</w:t>
            </w:r>
            <w:r>
              <w:rPr>
                <w:rStyle w:val="5b"/>
                <w:sz w:val="24"/>
                <w:szCs w:val="24"/>
              </w:rPr>
              <w:t xml:space="preserve"> </w:t>
            </w:r>
            <w:r w:rsidRPr="00B97F48">
              <w:rPr>
                <w:rStyle w:val="5b"/>
                <w:sz w:val="24"/>
                <w:szCs w:val="24"/>
              </w:rPr>
              <w:t>Анализ проектного</w:t>
            </w:r>
            <w:r>
              <w:rPr>
                <w:rStyle w:val="5b"/>
                <w:sz w:val="24"/>
                <w:szCs w:val="24"/>
              </w:rPr>
              <w:t xml:space="preserve"> </w:t>
            </w:r>
            <w:r w:rsidRPr="00B97F48">
              <w:rPr>
                <w:rStyle w:val="5b"/>
                <w:sz w:val="24"/>
                <w:szCs w:val="24"/>
              </w:rPr>
              <w:t>замысла «Завод</w:t>
            </w:r>
            <w:r>
              <w:rPr>
                <w:rStyle w:val="5b"/>
                <w:sz w:val="24"/>
                <w:szCs w:val="24"/>
              </w:rPr>
              <w:t xml:space="preserve"> </w:t>
            </w:r>
            <w:r w:rsidRPr="00B97F48">
              <w:rPr>
                <w:rStyle w:val="5b"/>
                <w:sz w:val="24"/>
                <w:szCs w:val="24"/>
              </w:rPr>
              <w:t>по переработке</w:t>
            </w:r>
            <w:r>
              <w:rPr>
                <w:rStyle w:val="5b"/>
                <w:sz w:val="24"/>
                <w:szCs w:val="24"/>
              </w:rPr>
              <w:t xml:space="preserve"> </w:t>
            </w:r>
            <w:r w:rsidRPr="00B97F48">
              <w:rPr>
                <w:rStyle w:val="5b"/>
                <w:sz w:val="24"/>
                <w:szCs w:val="24"/>
              </w:rPr>
              <w:t>пластика»</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b"/>
                <w:sz w:val="24"/>
                <w:szCs w:val="24"/>
              </w:rPr>
              <w:t>Многоаспектность проблемы. Цель проекта.</w:t>
            </w:r>
            <w:r>
              <w:rPr>
                <w:rStyle w:val="5b"/>
                <w:sz w:val="24"/>
                <w:szCs w:val="24"/>
              </w:rPr>
              <w:t xml:space="preserve"> </w:t>
            </w:r>
            <w:r w:rsidRPr="00B97F48">
              <w:rPr>
                <w:rStyle w:val="5b"/>
                <w:sz w:val="24"/>
                <w:szCs w:val="24"/>
              </w:rPr>
              <w:t>Задачи проекта. Вариативность способов</w:t>
            </w:r>
            <w:r>
              <w:rPr>
                <w:rStyle w:val="5b"/>
                <w:sz w:val="24"/>
                <w:szCs w:val="24"/>
              </w:rPr>
              <w:t xml:space="preserve"> </w:t>
            </w:r>
            <w:r w:rsidRPr="00B97F48">
              <w:rPr>
                <w:rStyle w:val="5b"/>
                <w:sz w:val="24"/>
                <w:szCs w:val="24"/>
              </w:rPr>
              <w:t>реализации проекта. План реализации проекта.</w:t>
            </w:r>
            <w:r>
              <w:rPr>
                <w:rStyle w:val="5b"/>
                <w:sz w:val="24"/>
                <w:szCs w:val="24"/>
              </w:rPr>
              <w:t xml:space="preserve"> </w:t>
            </w:r>
            <w:r w:rsidRPr="00B97F48">
              <w:rPr>
                <w:rStyle w:val="5b"/>
                <w:sz w:val="24"/>
                <w:szCs w:val="24"/>
              </w:rPr>
              <w:t>Результаты проекта</w:t>
            </w:r>
          </w:p>
        </w:tc>
        <w:tc>
          <w:tcPr>
            <w:tcW w:w="851" w:type="dxa"/>
          </w:tcPr>
          <w:p w:rsidR="0089342C" w:rsidRPr="00DD7CB2" w:rsidRDefault="0089342C" w:rsidP="000C0C98">
            <w:pPr>
              <w:pStyle w:val="70"/>
              <w:shd w:val="clear" w:color="auto" w:fill="auto"/>
              <w:spacing w:before="0" w:after="202" w:line="312" w:lineRule="auto"/>
              <w:jc w:val="center"/>
              <w:rPr>
                <w:b w:val="0"/>
                <w:sz w:val="24"/>
                <w:szCs w:val="24"/>
              </w:rPr>
            </w:pPr>
            <w:r>
              <w:rPr>
                <w:b w:val="0"/>
                <w:sz w:val="24"/>
                <w:szCs w:val="24"/>
              </w:rPr>
              <w:t>1</w:t>
            </w:r>
          </w:p>
        </w:tc>
        <w:tc>
          <w:tcPr>
            <w:tcW w:w="708" w:type="dxa"/>
          </w:tcPr>
          <w:p w:rsidR="0089342C" w:rsidRDefault="0089342C" w:rsidP="00C56CDA">
            <w:pPr>
              <w:pStyle w:val="70"/>
              <w:shd w:val="clear" w:color="auto" w:fill="auto"/>
              <w:spacing w:before="0" w:after="202" w:line="312" w:lineRule="auto"/>
              <w:ind w:left="-108"/>
              <w:jc w:val="center"/>
              <w:rPr>
                <w:b w:val="0"/>
                <w:sz w:val="24"/>
                <w:szCs w:val="24"/>
              </w:rPr>
            </w:pPr>
          </w:p>
        </w:tc>
        <w:tc>
          <w:tcPr>
            <w:tcW w:w="711" w:type="dxa"/>
          </w:tcPr>
          <w:p w:rsidR="0089342C" w:rsidRDefault="0089342C" w:rsidP="000C0C98">
            <w:pPr>
              <w:pStyle w:val="70"/>
              <w:shd w:val="clear" w:color="auto" w:fill="auto"/>
              <w:spacing w:before="0" w:after="202" w:line="312" w:lineRule="auto"/>
              <w:jc w:val="center"/>
              <w:rPr>
                <w:b w:val="0"/>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d"/>
                <w:sz w:val="24"/>
                <w:szCs w:val="24"/>
              </w:rPr>
              <w:t>Практическое занятие.</w:t>
            </w:r>
            <w:r>
              <w:rPr>
                <w:rStyle w:val="5d"/>
                <w:sz w:val="24"/>
                <w:szCs w:val="24"/>
              </w:rPr>
              <w:t xml:space="preserve"> </w:t>
            </w:r>
            <w:r w:rsidRPr="00B97F48">
              <w:rPr>
                <w:rStyle w:val="5b"/>
                <w:sz w:val="24"/>
                <w:szCs w:val="24"/>
              </w:rPr>
              <w:t>Анализ проектного</w:t>
            </w:r>
            <w:r>
              <w:rPr>
                <w:rStyle w:val="5b"/>
                <w:sz w:val="24"/>
                <w:szCs w:val="24"/>
              </w:rPr>
              <w:t xml:space="preserve"> </w:t>
            </w:r>
            <w:r w:rsidRPr="00B97F48">
              <w:rPr>
                <w:rStyle w:val="5b"/>
                <w:sz w:val="24"/>
                <w:szCs w:val="24"/>
              </w:rPr>
              <w:t>замысла «Превратим</w:t>
            </w:r>
            <w:r>
              <w:rPr>
                <w:rStyle w:val="5b"/>
                <w:sz w:val="24"/>
                <w:szCs w:val="24"/>
              </w:rPr>
              <w:t xml:space="preserve"> </w:t>
            </w:r>
            <w:r w:rsidRPr="00B97F48">
              <w:rPr>
                <w:rStyle w:val="5b"/>
                <w:sz w:val="24"/>
                <w:szCs w:val="24"/>
              </w:rPr>
              <w:t>мусор в ресурс».</w:t>
            </w:r>
            <w:r>
              <w:rPr>
                <w:rStyle w:val="5b"/>
                <w:sz w:val="24"/>
                <w:szCs w:val="24"/>
              </w:rPr>
              <w:t xml:space="preserve"> </w:t>
            </w:r>
            <w:r w:rsidRPr="00B97F48">
              <w:rPr>
                <w:rStyle w:val="5b"/>
                <w:sz w:val="24"/>
                <w:szCs w:val="24"/>
              </w:rPr>
              <w:t>Сравнение проектных</w:t>
            </w:r>
            <w:r>
              <w:rPr>
                <w:rStyle w:val="5b"/>
                <w:sz w:val="24"/>
                <w:szCs w:val="24"/>
              </w:rPr>
              <w:t xml:space="preserve"> </w:t>
            </w:r>
            <w:r w:rsidRPr="00B97F48">
              <w:rPr>
                <w:rStyle w:val="5b"/>
                <w:sz w:val="24"/>
                <w:szCs w:val="24"/>
              </w:rPr>
              <w:t>замыслов</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b"/>
                <w:sz w:val="24"/>
                <w:szCs w:val="24"/>
              </w:rPr>
              <w:t>Средства реализации проекта. Вариативность</w:t>
            </w:r>
            <w:r>
              <w:rPr>
                <w:rStyle w:val="5b"/>
                <w:sz w:val="24"/>
                <w:szCs w:val="24"/>
              </w:rPr>
              <w:t xml:space="preserve"> </w:t>
            </w:r>
            <w:r w:rsidRPr="00B97F48">
              <w:rPr>
                <w:rStyle w:val="5b"/>
                <w:sz w:val="24"/>
                <w:szCs w:val="24"/>
              </w:rPr>
              <w:t>средств. Использование прорывных технологий</w:t>
            </w:r>
            <w:r>
              <w:rPr>
                <w:rStyle w:val="5b"/>
                <w:sz w:val="24"/>
                <w:szCs w:val="24"/>
              </w:rPr>
              <w:t xml:space="preserve"> </w:t>
            </w:r>
            <w:r w:rsidRPr="00B97F48">
              <w:rPr>
                <w:rStyle w:val="5b"/>
                <w:sz w:val="24"/>
                <w:szCs w:val="24"/>
              </w:rPr>
              <w:t>и фундаментальных знаний. Анализ разных</w:t>
            </w:r>
            <w:r>
              <w:rPr>
                <w:rStyle w:val="5b"/>
                <w:sz w:val="24"/>
                <w:szCs w:val="24"/>
              </w:rPr>
              <w:t xml:space="preserve"> </w:t>
            </w:r>
            <w:r w:rsidRPr="00B97F48">
              <w:rPr>
                <w:rStyle w:val="5b"/>
                <w:sz w:val="24"/>
                <w:szCs w:val="24"/>
              </w:rPr>
              <w:t>проектов по решению одной проблемы</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2</w:t>
            </w:r>
          </w:p>
        </w:tc>
        <w:tc>
          <w:tcPr>
            <w:tcW w:w="708" w:type="dxa"/>
          </w:tcPr>
          <w:p w:rsidR="0084180E" w:rsidRDefault="0084180E"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d"/>
                <w:sz w:val="24"/>
                <w:szCs w:val="24"/>
              </w:rPr>
              <w:t>Практическое занятие.</w:t>
            </w:r>
            <w:r>
              <w:rPr>
                <w:rStyle w:val="5d"/>
                <w:sz w:val="24"/>
                <w:szCs w:val="24"/>
              </w:rPr>
              <w:t xml:space="preserve"> </w:t>
            </w:r>
            <w:r w:rsidRPr="00B97F48">
              <w:rPr>
                <w:rStyle w:val="5b"/>
                <w:sz w:val="24"/>
                <w:szCs w:val="24"/>
              </w:rPr>
              <w:t>Анализ проектов</w:t>
            </w:r>
            <w:r>
              <w:rPr>
                <w:rStyle w:val="5b"/>
                <w:sz w:val="24"/>
                <w:szCs w:val="24"/>
              </w:rPr>
              <w:t xml:space="preserve"> </w:t>
            </w:r>
            <w:r w:rsidRPr="00B97F48">
              <w:rPr>
                <w:rStyle w:val="5b"/>
                <w:sz w:val="24"/>
                <w:szCs w:val="24"/>
              </w:rPr>
              <w:t>сверстников: туризм и</w:t>
            </w:r>
            <w:r>
              <w:rPr>
                <w:rStyle w:val="5b"/>
                <w:sz w:val="24"/>
                <w:szCs w:val="24"/>
              </w:rPr>
              <w:t xml:space="preserve"> </w:t>
            </w:r>
            <w:r w:rsidRPr="00B97F48">
              <w:rPr>
                <w:rStyle w:val="5b"/>
                <w:sz w:val="24"/>
                <w:szCs w:val="24"/>
              </w:rPr>
              <w:t>краеведение</w:t>
            </w:r>
          </w:p>
        </w:tc>
        <w:tc>
          <w:tcPr>
            <w:tcW w:w="4678" w:type="dxa"/>
          </w:tcPr>
          <w:p w:rsidR="0089342C" w:rsidRPr="00B97F48" w:rsidRDefault="0089342C" w:rsidP="000F47D8">
            <w:pPr>
              <w:pStyle w:val="50"/>
              <w:shd w:val="clear" w:color="auto" w:fill="auto"/>
              <w:spacing w:before="0" w:line="312" w:lineRule="auto"/>
              <w:ind w:left="80"/>
              <w:jc w:val="left"/>
              <w:rPr>
                <w:sz w:val="24"/>
                <w:szCs w:val="24"/>
              </w:rPr>
            </w:pPr>
            <w:r w:rsidRPr="00B97F48">
              <w:rPr>
                <w:rStyle w:val="5b"/>
                <w:sz w:val="24"/>
                <w:szCs w:val="24"/>
              </w:rPr>
              <w:t>Анализ ситуации. Образ желаемого будущего.Оригинальность идеи проекта. Бизнес-план.</w:t>
            </w:r>
            <w:r>
              <w:rPr>
                <w:rStyle w:val="5b"/>
                <w:sz w:val="24"/>
                <w:szCs w:val="24"/>
              </w:rPr>
              <w:t xml:space="preserve"> </w:t>
            </w:r>
            <w:r w:rsidRPr="00B97F48">
              <w:rPr>
                <w:rStyle w:val="5b"/>
                <w:sz w:val="24"/>
                <w:szCs w:val="24"/>
              </w:rPr>
              <w:t>Риски проекта. Маркетинговые риски</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2</w:t>
            </w:r>
          </w:p>
        </w:tc>
        <w:tc>
          <w:tcPr>
            <w:tcW w:w="708" w:type="dxa"/>
          </w:tcPr>
          <w:p w:rsidR="0084180E" w:rsidRDefault="0084180E"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7513" w:type="dxa"/>
            <w:gridSpan w:val="2"/>
          </w:tcPr>
          <w:p w:rsidR="0089342C" w:rsidRPr="00B97F48" w:rsidRDefault="0089342C" w:rsidP="00422E92">
            <w:pPr>
              <w:pStyle w:val="91"/>
              <w:shd w:val="clear" w:color="auto" w:fill="auto"/>
              <w:spacing w:line="312" w:lineRule="auto"/>
              <w:jc w:val="center"/>
              <w:rPr>
                <w:sz w:val="24"/>
                <w:szCs w:val="24"/>
              </w:rPr>
            </w:pPr>
            <w:r w:rsidRPr="00B97F48">
              <w:rPr>
                <w:rStyle w:val="96"/>
                <w:sz w:val="24"/>
                <w:szCs w:val="24"/>
              </w:rPr>
              <w:t>Модуль 7. Предварительная защита</w:t>
            </w:r>
            <w:r>
              <w:rPr>
                <w:rStyle w:val="96"/>
                <w:sz w:val="24"/>
                <w:szCs w:val="24"/>
              </w:rPr>
              <w:t xml:space="preserve"> </w:t>
            </w:r>
            <w:r w:rsidRPr="00B97F48">
              <w:rPr>
                <w:rStyle w:val="96"/>
                <w:sz w:val="24"/>
                <w:szCs w:val="24"/>
              </w:rPr>
              <w:t>и экспертная оценка</w:t>
            </w:r>
            <w:r>
              <w:rPr>
                <w:rStyle w:val="96"/>
                <w:sz w:val="24"/>
                <w:szCs w:val="24"/>
              </w:rPr>
              <w:t xml:space="preserve"> </w:t>
            </w:r>
            <w:r w:rsidRPr="00B97F48">
              <w:rPr>
                <w:rStyle w:val="96"/>
                <w:sz w:val="24"/>
                <w:szCs w:val="24"/>
              </w:rPr>
              <w:t>проектных и исследовательских работ</w:t>
            </w:r>
          </w:p>
        </w:tc>
        <w:tc>
          <w:tcPr>
            <w:tcW w:w="851" w:type="dxa"/>
          </w:tcPr>
          <w:p w:rsidR="0089342C" w:rsidRPr="00DD7CB2" w:rsidRDefault="0089342C" w:rsidP="000C0C98">
            <w:pPr>
              <w:pStyle w:val="70"/>
              <w:shd w:val="clear" w:color="auto" w:fill="auto"/>
              <w:spacing w:before="0" w:after="202" w:line="312" w:lineRule="auto"/>
              <w:jc w:val="center"/>
              <w:rPr>
                <w:sz w:val="24"/>
                <w:szCs w:val="24"/>
              </w:rPr>
            </w:pPr>
            <w:r w:rsidRPr="00DD7CB2">
              <w:rPr>
                <w:sz w:val="24"/>
                <w:szCs w:val="24"/>
              </w:rPr>
              <w:t>7</w:t>
            </w:r>
          </w:p>
        </w:tc>
        <w:tc>
          <w:tcPr>
            <w:tcW w:w="708" w:type="dxa"/>
          </w:tcPr>
          <w:p w:rsidR="0089342C" w:rsidRPr="00DD7CB2" w:rsidRDefault="0089342C" w:rsidP="00C56CDA">
            <w:pPr>
              <w:pStyle w:val="70"/>
              <w:shd w:val="clear" w:color="auto" w:fill="auto"/>
              <w:spacing w:before="0" w:after="202" w:line="312" w:lineRule="auto"/>
              <w:ind w:left="-108"/>
              <w:jc w:val="center"/>
              <w:rPr>
                <w:sz w:val="24"/>
                <w:szCs w:val="24"/>
              </w:rPr>
            </w:pPr>
          </w:p>
        </w:tc>
        <w:tc>
          <w:tcPr>
            <w:tcW w:w="711" w:type="dxa"/>
          </w:tcPr>
          <w:p w:rsidR="0089342C" w:rsidRPr="00DD7CB2" w:rsidRDefault="0089342C" w:rsidP="000C0C98">
            <w:pPr>
              <w:pStyle w:val="70"/>
              <w:shd w:val="clear" w:color="auto" w:fill="auto"/>
              <w:spacing w:before="0" w:after="202" w:line="312" w:lineRule="auto"/>
              <w:jc w:val="center"/>
              <w:rPr>
                <w:sz w:val="24"/>
                <w:szCs w:val="24"/>
              </w:rPr>
            </w:pPr>
          </w:p>
        </w:tc>
      </w:tr>
      <w:tr w:rsidR="0089342C" w:rsidRPr="00B97F48" w:rsidTr="0089342C">
        <w:tc>
          <w:tcPr>
            <w:tcW w:w="2835" w:type="dxa"/>
          </w:tcPr>
          <w:p w:rsidR="0089342C" w:rsidRPr="00B97F48" w:rsidRDefault="0089342C" w:rsidP="00422E92">
            <w:pPr>
              <w:pStyle w:val="50"/>
              <w:shd w:val="clear" w:color="auto" w:fill="auto"/>
              <w:spacing w:before="0" w:line="312" w:lineRule="auto"/>
              <w:ind w:left="80"/>
              <w:jc w:val="left"/>
              <w:rPr>
                <w:sz w:val="24"/>
                <w:szCs w:val="24"/>
              </w:rPr>
            </w:pPr>
            <w:r w:rsidRPr="00B97F48">
              <w:rPr>
                <w:rStyle w:val="5b"/>
                <w:sz w:val="24"/>
                <w:szCs w:val="24"/>
              </w:rPr>
              <w:t>Позиция эксперта</w:t>
            </w:r>
          </w:p>
        </w:tc>
        <w:tc>
          <w:tcPr>
            <w:tcW w:w="4678" w:type="dxa"/>
          </w:tcPr>
          <w:p w:rsidR="0089342C" w:rsidRPr="00B97F48" w:rsidRDefault="0089342C" w:rsidP="00422E92">
            <w:pPr>
              <w:pStyle w:val="50"/>
              <w:shd w:val="clear" w:color="auto" w:fill="auto"/>
              <w:spacing w:before="0" w:line="312" w:lineRule="auto"/>
              <w:rPr>
                <w:sz w:val="24"/>
                <w:szCs w:val="24"/>
              </w:rPr>
            </w:pPr>
            <w:r w:rsidRPr="00B97F48">
              <w:rPr>
                <w:rStyle w:val="5b"/>
                <w:sz w:val="24"/>
                <w:szCs w:val="24"/>
              </w:rPr>
              <w:t>Экспертная позиция. Экспертное мнение и</w:t>
            </w:r>
            <w:r>
              <w:rPr>
                <w:rStyle w:val="5b"/>
                <w:sz w:val="24"/>
                <w:szCs w:val="24"/>
              </w:rPr>
              <w:t xml:space="preserve"> </w:t>
            </w:r>
            <w:r w:rsidRPr="00B97F48">
              <w:rPr>
                <w:rStyle w:val="5b"/>
                <w:sz w:val="24"/>
                <w:szCs w:val="24"/>
              </w:rPr>
              <w:t>суждение. Разные подходы к проблематике</w:t>
            </w:r>
            <w:r>
              <w:rPr>
                <w:rStyle w:val="5b"/>
                <w:sz w:val="24"/>
                <w:szCs w:val="24"/>
              </w:rPr>
              <w:t xml:space="preserve"> </w:t>
            </w:r>
            <w:r w:rsidRPr="00B97F48">
              <w:rPr>
                <w:rStyle w:val="5b"/>
                <w:sz w:val="24"/>
                <w:szCs w:val="24"/>
              </w:rPr>
              <w:t>проектов. Запрос на ноу-хау и иные вопросы</w:t>
            </w:r>
            <w:r>
              <w:rPr>
                <w:rStyle w:val="5b"/>
                <w:sz w:val="24"/>
                <w:szCs w:val="24"/>
              </w:rPr>
              <w:t xml:space="preserve"> </w:t>
            </w:r>
            <w:r w:rsidRPr="00B97F48">
              <w:rPr>
                <w:rStyle w:val="5b"/>
                <w:sz w:val="24"/>
                <w:szCs w:val="24"/>
              </w:rPr>
              <w:t>эксперту</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1</w:t>
            </w:r>
          </w:p>
        </w:tc>
        <w:tc>
          <w:tcPr>
            <w:tcW w:w="708" w:type="dxa"/>
          </w:tcPr>
          <w:p w:rsidR="0084180E" w:rsidRDefault="0084180E"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422E92">
            <w:pPr>
              <w:pStyle w:val="50"/>
              <w:shd w:val="clear" w:color="auto" w:fill="auto"/>
              <w:spacing w:before="0" w:line="312" w:lineRule="auto"/>
              <w:ind w:left="80"/>
              <w:jc w:val="left"/>
              <w:rPr>
                <w:sz w:val="24"/>
                <w:szCs w:val="24"/>
              </w:rPr>
            </w:pPr>
            <w:r w:rsidRPr="00B97F48">
              <w:rPr>
                <w:rStyle w:val="5b"/>
                <w:sz w:val="24"/>
                <w:szCs w:val="24"/>
              </w:rPr>
              <w:t>Критерии анализа и</w:t>
            </w:r>
            <w:r>
              <w:rPr>
                <w:rStyle w:val="5b"/>
                <w:sz w:val="24"/>
                <w:szCs w:val="24"/>
              </w:rPr>
              <w:t xml:space="preserve"> </w:t>
            </w:r>
            <w:r w:rsidRPr="00B97F48">
              <w:rPr>
                <w:rStyle w:val="5b"/>
                <w:sz w:val="24"/>
                <w:szCs w:val="24"/>
              </w:rPr>
              <w:t>оценивания проектной</w:t>
            </w:r>
            <w:r>
              <w:rPr>
                <w:rStyle w:val="5b"/>
                <w:sz w:val="24"/>
                <w:szCs w:val="24"/>
              </w:rPr>
              <w:t xml:space="preserve"> </w:t>
            </w:r>
            <w:r w:rsidRPr="00B97F48">
              <w:rPr>
                <w:rStyle w:val="5b"/>
                <w:sz w:val="24"/>
                <w:szCs w:val="24"/>
              </w:rPr>
              <w:t>работы</w:t>
            </w:r>
          </w:p>
        </w:tc>
        <w:tc>
          <w:tcPr>
            <w:tcW w:w="4678" w:type="dxa"/>
          </w:tcPr>
          <w:p w:rsidR="0089342C" w:rsidRPr="00B97F48" w:rsidRDefault="0089342C" w:rsidP="00422E92">
            <w:pPr>
              <w:pStyle w:val="50"/>
              <w:shd w:val="clear" w:color="auto" w:fill="auto"/>
              <w:spacing w:before="0" w:line="312" w:lineRule="auto"/>
              <w:ind w:left="80"/>
              <w:jc w:val="left"/>
              <w:rPr>
                <w:sz w:val="24"/>
                <w:szCs w:val="24"/>
              </w:rPr>
            </w:pPr>
            <w:r w:rsidRPr="00B97F48">
              <w:rPr>
                <w:rStyle w:val="5b"/>
                <w:sz w:val="24"/>
                <w:szCs w:val="24"/>
              </w:rPr>
              <w:t>Соответствие проделанной работы</w:t>
            </w:r>
            <w:r>
              <w:rPr>
                <w:rStyle w:val="5b"/>
                <w:sz w:val="24"/>
                <w:szCs w:val="24"/>
              </w:rPr>
              <w:t xml:space="preserve"> </w:t>
            </w:r>
            <w:r w:rsidRPr="00B97F48">
              <w:rPr>
                <w:rStyle w:val="5b"/>
                <w:sz w:val="24"/>
                <w:szCs w:val="24"/>
              </w:rPr>
              <w:t>критериям оценивания промежуточных и</w:t>
            </w:r>
            <w:r>
              <w:rPr>
                <w:rStyle w:val="5b"/>
                <w:sz w:val="24"/>
                <w:szCs w:val="24"/>
              </w:rPr>
              <w:t xml:space="preserve"> </w:t>
            </w:r>
            <w:r w:rsidRPr="00B97F48">
              <w:rPr>
                <w:rStyle w:val="5b"/>
                <w:sz w:val="24"/>
                <w:szCs w:val="24"/>
              </w:rPr>
              <w:t>итоговых результатов проекта или</w:t>
            </w:r>
            <w:r>
              <w:rPr>
                <w:rStyle w:val="5b"/>
                <w:sz w:val="24"/>
                <w:szCs w:val="24"/>
              </w:rPr>
              <w:t xml:space="preserve"> </w:t>
            </w:r>
            <w:r w:rsidRPr="00B97F48">
              <w:rPr>
                <w:rStyle w:val="5b"/>
                <w:sz w:val="24"/>
                <w:szCs w:val="24"/>
              </w:rPr>
              <w:t>исследования</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3</w:t>
            </w:r>
          </w:p>
        </w:tc>
        <w:tc>
          <w:tcPr>
            <w:tcW w:w="708" w:type="dxa"/>
          </w:tcPr>
          <w:p w:rsidR="0084180E" w:rsidRDefault="0084180E"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A84238">
            <w:pPr>
              <w:pStyle w:val="50"/>
              <w:shd w:val="clear" w:color="auto" w:fill="auto"/>
              <w:spacing w:before="0" w:line="312" w:lineRule="auto"/>
              <w:ind w:left="80"/>
              <w:jc w:val="left"/>
              <w:rPr>
                <w:sz w:val="24"/>
                <w:szCs w:val="24"/>
              </w:rPr>
            </w:pPr>
            <w:r w:rsidRPr="00B97F48">
              <w:rPr>
                <w:rStyle w:val="5b"/>
                <w:sz w:val="24"/>
                <w:szCs w:val="24"/>
              </w:rPr>
              <w:t>Оцениваем проекты</w:t>
            </w:r>
            <w:r>
              <w:rPr>
                <w:rStyle w:val="5b"/>
                <w:sz w:val="24"/>
                <w:szCs w:val="24"/>
              </w:rPr>
              <w:t xml:space="preserve"> </w:t>
            </w:r>
            <w:r w:rsidRPr="00B97F48">
              <w:rPr>
                <w:rStyle w:val="5b"/>
                <w:sz w:val="24"/>
                <w:szCs w:val="24"/>
              </w:rPr>
              <w:t>сверстников: проект инженерного профиля</w:t>
            </w:r>
          </w:p>
        </w:tc>
        <w:tc>
          <w:tcPr>
            <w:tcW w:w="4678" w:type="dxa"/>
          </w:tcPr>
          <w:p w:rsidR="0089342C" w:rsidRPr="00B97F48" w:rsidRDefault="0089342C" w:rsidP="00422E92">
            <w:pPr>
              <w:pStyle w:val="50"/>
              <w:shd w:val="clear" w:color="auto" w:fill="auto"/>
              <w:spacing w:before="0" w:line="312" w:lineRule="auto"/>
              <w:ind w:left="80"/>
              <w:jc w:val="left"/>
              <w:rPr>
                <w:sz w:val="24"/>
                <w:szCs w:val="24"/>
              </w:rPr>
            </w:pPr>
            <w:r w:rsidRPr="00B97F48">
              <w:rPr>
                <w:rStyle w:val="5b"/>
                <w:sz w:val="24"/>
                <w:szCs w:val="24"/>
              </w:rPr>
              <w:t>Описание ситуации для постановки проблемы и</w:t>
            </w:r>
            <w:r>
              <w:rPr>
                <w:rStyle w:val="5b"/>
                <w:sz w:val="24"/>
                <w:szCs w:val="24"/>
              </w:rPr>
              <w:t xml:space="preserve"> </w:t>
            </w:r>
            <w:r w:rsidRPr="00B97F48">
              <w:rPr>
                <w:rStyle w:val="5b"/>
                <w:sz w:val="24"/>
                <w:szCs w:val="24"/>
              </w:rPr>
              <w:t>задач. Преимущество проектируемого</w:t>
            </w:r>
            <w:r>
              <w:rPr>
                <w:rStyle w:val="5b"/>
                <w:sz w:val="24"/>
                <w:szCs w:val="24"/>
              </w:rPr>
              <w:t xml:space="preserve"> </w:t>
            </w:r>
            <w:r w:rsidRPr="00B97F48">
              <w:rPr>
                <w:rStyle w:val="5b"/>
                <w:sz w:val="24"/>
                <w:szCs w:val="24"/>
              </w:rPr>
              <w:t>инструмента. Анализ ограничений</w:t>
            </w:r>
            <w:r>
              <w:rPr>
                <w:rStyle w:val="5b"/>
                <w:sz w:val="24"/>
                <w:szCs w:val="24"/>
              </w:rPr>
              <w:t xml:space="preserve"> </w:t>
            </w:r>
            <w:r w:rsidRPr="00B97F48">
              <w:rPr>
                <w:rStyle w:val="5b"/>
                <w:sz w:val="24"/>
                <w:szCs w:val="24"/>
              </w:rPr>
              <w:t>существующих аналогов. Цель проекта.</w:t>
            </w:r>
            <w:r>
              <w:rPr>
                <w:rStyle w:val="5b"/>
                <w:sz w:val="24"/>
                <w:szCs w:val="24"/>
              </w:rPr>
              <w:t xml:space="preserve"> </w:t>
            </w:r>
            <w:r w:rsidRPr="00B97F48">
              <w:rPr>
                <w:rStyle w:val="5b"/>
                <w:sz w:val="24"/>
                <w:szCs w:val="24"/>
              </w:rPr>
              <w:t>Дорожная карта проекта</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1</w:t>
            </w:r>
          </w:p>
        </w:tc>
        <w:tc>
          <w:tcPr>
            <w:tcW w:w="708" w:type="dxa"/>
          </w:tcPr>
          <w:p w:rsidR="0084180E" w:rsidRDefault="0084180E"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E451C4">
            <w:pPr>
              <w:pStyle w:val="50"/>
              <w:shd w:val="clear" w:color="auto" w:fill="auto"/>
              <w:spacing w:before="0" w:line="312" w:lineRule="auto"/>
              <w:ind w:left="80"/>
              <w:jc w:val="left"/>
              <w:rPr>
                <w:sz w:val="24"/>
                <w:szCs w:val="24"/>
              </w:rPr>
            </w:pPr>
            <w:r w:rsidRPr="00B97F48">
              <w:rPr>
                <w:rStyle w:val="5b"/>
                <w:sz w:val="24"/>
                <w:szCs w:val="24"/>
              </w:rPr>
              <w:t>Оценка начального</w:t>
            </w:r>
            <w:r>
              <w:rPr>
                <w:rStyle w:val="5b"/>
                <w:sz w:val="24"/>
                <w:szCs w:val="24"/>
              </w:rPr>
              <w:t xml:space="preserve"> </w:t>
            </w:r>
            <w:r w:rsidRPr="00B97F48">
              <w:rPr>
                <w:rStyle w:val="5b"/>
                <w:sz w:val="24"/>
                <w:szCs w:val="24"/>
              </w:rPr>
              <w:t xml:space="preserve">этапа исследования </w:t>
            </w:r>
          </w:p>
        </w:tc>
        <w:tc>
          <w:tcPr>
            <w:tcW w:w="4678" w:type="dxa"/>
          </w:tcPr>
          <w:p w:rsidR="0089342C" w:rsidRPr="00B97F48" w:rsidRDefault="0089342C" w:rsidP="00422E92">
            <w:pPr>
              <w:pStyle w:val="50"/>
              <w:shd w:val="clear" w:color="auto" w:fill="auto"/>
              <w:spacing w:before="0" w:line="312" w:lineRule="auto"/>
              <w:ind w:left="80"/>
              <w:jc w:val="left"/>
              <w:rPr>
                <w:sz w:val="24"/>
                <w:szCs w:val="24"/>
              </w:rPr>
            </w:pPr>
            <w:r w:rsidRPr="00B97F48">
              <w:rPr>
                <w:rStyle w:val="5b"/>
                <w:sz w:val="24"/>
                <w:szCs w:val="24"/>
              </w:rPr>
              <w:t>Актуальность темы исследования</w:t>
            </w:r>
            <w:r>
              <w:rPr>
                <w:rStyle w:val="5b"/>
                <w:sz w:val="24"/>
                <w:szCs w:val="24"/>
              </w:rPr>
              <w:t xml:space="preserve"> </w:t>
            </w:r>
            <w:r w:rsidRPr="00B97F48">
              <w:rPr>
                <w:rStyle w:val="5b"/>
                <w:sz w:val="24"/>
                <w:szCs w:val="24"/>
              </w:rPr>
              <w:t>в</w:t>
            </w:r>
            <w:r>
              <w:rPr>
                <w:rStyle w:val="5b"/>
                <w:sz w:val="24"/>
                <w:szCs w:val="24"/>
              </w:rPr>
              <w:t xml:space="preserve"> </w:t>
            </w:r>
            <w:r w:rsidRPr="00B97F48">
              <w:rPr>
                <w:rStyle w:val="5b"/>
                <w:sz w:val="24"/>
                <w:szCs w:val="24"/>
              </w:rPr>
              <w:t>рамках экологического</w:t>
            </w:r>
            <w:r>
              <w:rPr>
                <w:rStyle w:val="5b"/>
                <w:sz w:val="24"/>
                <w:szCs w:val="24"/>
              </w:rPr>
              <w:t xml:space="preserve"> </w:t>
            </w:r>
            <w:r w:rsidRPr="00B97F48">
              <w:rPr>
                <w:rStyle w:val="5b"/>
                <w:sz w:val="24"/>
                <w:szCs w:val="24"/>
              </w:rPr>
              <w:t>мини-проекта. Масштаб</w:t>
            </w:r>
            <w:r>
              <w:rPr>
                <w:rStyle w:val="5b"/>
                <w:sz w:val="24"/>
                <w:szCs w:val="24"/>
              </w:rPr>
              <w:t xml:space="preserve"> </w:t>
            </w:r>
            <w:r w:rsidRPr="00B97F48">
              <w:rPr>
                <w:rStyle w:val="5b"/>
                <w:sz w:val="24"/>
                <w:szCs w:val="24"/>
              </w:rPr>
              <w:t>постановки цели. Методики исследования. Ход</w:t>
            </w:r>
            <w:r>
              <w:rPr>
                <w:rStyle w:val="5b"/>
                <w:sz w:val="24"/>
                <w:szCs w:val="24"/>
              </w:rPr>
              <w:t xml:space="preserve"> </w:t>
            </w:r>
            <w:r w:rsidRPr="00B97F48">
              <w:rPr>
                <w:rStyle w:val="5b"/>
                <w:sz w:val="24"/>
                <w:szCs w:val="24"/>
              </w:rPr>
              <w:t>исследования. Обзор научной литературы.</w:t>
            </w:r>
            <w:r>
              <w:rPr>
                <w:rStyle w:val="5b"/>
                <w:sz w:val="24"/>
                <w:szCs w:val="24"/>
              </w:rPr>
              <w:t xml:space="preserve"> </w:t>
            </w:r>
            <w:r w:rsidRPr="00B97F48">
              <w:rPr>
                <w:rStyle w:val="5b"/>
                <w:sz w:val="24"/>
                <w:szCs w:val="24"/>
              </w:rPr>
              <w:t>Достоверность выводов</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2</w:t>
            </w:r>
          </w:p>
        </w:tc>
        <w:tc>
          <w:tcPr>
            <w:tcW w:w="708" w:type="dxa"/>
          </w:tcPr>
          <w:p w:rsidR="0084180E" w:rsidRDefault="0084180E"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7513" w:type="dxa"/>
            <w:gridSpan w:val="2"/>
          </w:tcPr>
          <w:p w:rsidR="0089342C" w:rsidRPr="00B97F48" w:rsidRDefault="0089342C" w:rsidP="00422E92">
            <w:pPr>
              <w:pStyle w:val="91"/>
              <w:shd w:val="clear" w:color="auto" w:fill="auto"/>
              <w:spacing w:line="312" w:lineRule="auto"/>
              <w:jc w:val="center"/>
              <w:rPr>
                <w:i/>
                <w:sz w:val="24"/>
                <w:szCs w:val="24"/>
              </w:rPr>
            </w:pPr>
            <w:r w:rsidRPr="00B97F48">
              <w:rPr>
                <w:rStyle w:val="96"/>
                <w:i/>
                <w:sz w:val="24"/>
                <w:szCs w:val="24"/>
              </w:rPr>
              <w:t>Модуль 8. Дополнительные возможности улучшения</w:t>
            </w:r>
            <w:r>
              <w:rPr>
                <w:rStyle w:val="96"/>
                <w:i/>
                <w:sz w:val="24"/>
                <w:szCs w:val="24"/>
              </w:rPr>
              <w:t xml:space="preserve"> </w:t>
            </w:r>
            <w:r w:rsidRPr="00B97F48">
              <w:rPr>
                <w:rStyle w:val="96"/>
                <w:i/>
                <w:sz w:val="24"/>
                <w:szCs w:val="24"/>
              </w:rPr>
              <w:t>проекта</w:t>
            </w:r>
          </w:p>
        </w:tc>
        <w:tc>
          <w:tcPr>
            <w:tcW w:w="851" w:type="dxa"/>
          </w:tcPr>
          <w:p w:rsidR="0089342C" w:rsidRPr="00DD7CB2" w:rsidRDefault="0089342C" w:rsidP="000C0C98">
            <w:pPr>
              <w:pStyle w:val="91"/>
              <w:shd w:val="clear" w:color="auto" w:fill="auto"/>
              <w:spacing w:line="312" w:lineRule="auto"/>
              <w:ind w:left="280"/>
              <w:rPr>
                <w:i/>
                <w:sz w:val="24"/>
                <w:szCs w:val="24"/>
              </w:rPr>
            </w:pPr>
            <w:r w:rsidRPr="00DD7CB2">
              <w:rPr>
                <w:rStyle w:val="96"/>
                <w:i/>
                <w:sz w:val="24"/>
                <w:szCs w:val="24"/>
              </w:rPr>
              <w:t>11</w:t>
            </w:r>
          </w:p>
        </w:tc>
        <w:tc>
          <w:tcPr>
            <w:tcW w:w="708" w:type="dxa"/>
          </w:tcPr>
          <w:p w:rsidR="0089342C" w:rsidRPr="00DD7CB2" w:rsidRDefault="0089342C" w:rsidP="00C56CDA">
            <w:pPr>
              <w:pStyle w:val="91"/>
              <w:shd w:val="clear" w:color="auto" w:fill="auto"/>
              <w:spacing w:line="312" w:lineRule="auto"/>
              <w:ind w:left="-108"/>
              <w:rPr>
                <w:rStyle w:val="96"/>
                <w:i/>
                <w:sz w:val="24"/>
                <w:szCs w:val="24"/>
              </w:rPr>
            </w:pPr>
          </w:p>
        </w:tc>
        <w:tc>
          <w:tcPr>
            <w:tcW w:w="711" w:type="dxa"/>
          </w:tcPr>
          <w:p w:rsidR="0089342C" w:rsidRPr="00DD7CB2" w:rsidRDefault="0089342C" w:rsidP="000C0C98">
            <w:pPr>
              <w:pStyle w:val="91"/>
              <w:shd w:val="clear" w:color="auto" w:fill="auto"/>
              <w:spacing w:line="312" w:lineRule="auto"/>
              <w:ind w:left="280"/>
              <w:rPr>
                <w:rStyle w:val="96"/>
                <w:i/>
                <w:sz w:val="24"/>
                <w:szCs w:val="24"/>
              </w:rPr>
            </w:pPr>
          </w:p>
        </w:tc>
      </w:tr>
      <w:tr w:rsidR="0089342C" w:rsidRPr="00B97F48" w:rsidTr="0089342C">
        <w:tc>
          <w:tcPr>
            <w:tcW w:w="2835" w:type="dxa"/>
          </w:tcPr>
          <w:p w:rsidR="0089342C" w:rsidRPr="00B97F48" w:rsidRDefault="0089342C" w:rsidP="00422E92">
            <w:pPr>
              <w:pStyle w:val="50"/>
              <w:shd w:val="clear" w:color="auto" w:fill="auto"/>
              <w:spacing w:before="0" w:line="312" w:lineRule="auto"/>
              <w:ind w:left="80"/>
              <w:jc w:val="left"/>
              <w:rPr>
                <w:i/>
                <w:sz w:val="24"/>
                <w:szCs w:val="24"/>
              </w:rPr>
            </w:pPr>
            <w:r w:rsidRPr="00B97F48">
              <w:rPr>
                <w:sz w:val="24"/>
                <w:szCs w:val="24"/>
              </w:rPr>
              <w:t>Технология как мост от идеи к продукту</w:t>
            </w:r>
          </w:p>
        </w:tc>
        <w:tc>
          <w:tcPr>
            <w:tcW w:w="4678" w:type="dxa"/>
          </w:tcPr>
          <w:p w:rsidR="0089342C" w:rsidRPr="00B97F48" w:rsidRDefault="0089342C" w:rsidP="00422E92">
            <w:pPr>
              <w:pStyle w:val="50"/>
              <w:shd w:val="clear" w:color="auto" w:fill="auto"/>
              <w:spacing w:before="0" w:line="312" w:lineRule="auto"/>
              <w:ind w:left="80"/>
              <w:jc w:val="left"/>
              <w:rPr>
                <w:sz w:val="24"/>
                <w:szCs w:val="24"/>
              </w:rPr>
            </w:pPr>
            <w:r w:rsidRPr="00B97F48">
              <w:rPr>
                <w:rStyle w:val="5b"/>
                <w:sz w:val="24"/>
                <w:szCs w:val="24"/>
              </w:rPr>
              <w:t>Изобретения. Технологии. Технологические</w:t>
            </w:r>
            <w:r>
              <w:rPr>
                <w:rStyle w:val="5b"/>
                <w:sz w:val="24"/>
                <w:szCs w:val="24"/>
              </w:rPr>
              <w:t xml:space="preserve"> </w:t>
            </w:r>
            <w:r w:rsidRPr="00B97F48">
              <w:rPr>
                <w:rStyle w:val="5b"/>
                <w:sz w:val="24"/>
                <w:szCs w:val="24"/>
              </w:rPr>
              <w:t>долины. Наукограды. Использование</w:t>
            </w:r>
            <w:r>
              <w:rPr>
                <w:rStyle w:val="5b"/>
                <w:sz w:val="24"/>
                <w:szCs w:val="24"/>
              </w:rPr>
              <w:t xml:space="preserve"> </w:t>
            </w:r>
            <w:r w:rsidRPr="00B97F48">
              <w:rPr>
                <w:rStyle w:val="5b"/>
                <w:sz w:val="24"/>
                <w:szCs w:val="24"/>
              </w:rPr>
              <w:t>технологий для решения проблем. Переработка</w:t>
            </w:r>
            <w:r>
              <w:rPr>
                <w:rStyle w:val="5b"/>
                <w:sz w:val="24"/>
                <w:szCs w:val="24"/>
              </w:rPr>
              <w:t xml:space="preserve"> </w:t>
            </w:r>
            <w:r w:rsidRPr="00B97F48">
              <w:rPr>
                <w:rStyle w:val="5b"/>
                <w:sz w:val="24"/>
                <w:szCs w:val="24"/>
              </w:rPr>
              <w:t>мусора. Утилизация отходов. Захоронение</w:t>
            </w:r>
            <w:r>
              <w:rPr>
                <w:rStyle w:val="5b"/>
                <w:sz w:val="24"/>
                <w:szCs w:val="24"/>
              </w:rPr>
              <w:t xml:space="preserve"> </w:t>
            </w:r>
            <w:r w:rsidRPr="00B97F48">
              <w:rPr>
                <w:rStyle w:val="5b"/>
                <w:sz w:val="24"/>
                <w:szCs w:val="24"/>
              </w:rPr>
              <w:t>отходов</w:t>
            </w:r>
          </w:p>
        </w:tc>
        <w:tc>
          <w:tcPr>
            <w:tcW w:w="851" w:type="dxa"/>
          </w:tcPr>
          <w:p w:rsidR="0089342C" w:rsidRPr="00DD7CB2" w:rsidRDefault="0089342C" w:rsidP="000C0C98">
            <w:pPr>
              <w:pStyle w:val="70"/>
              <w:shd w:val="clear" w:color="auto" w:fill="auto"/>
              <w:spacing w:before="0" w:after="202" w:line="312" w:lineRule="auto"/>
              <w:jc w:val="center"/>
              <w:rPr>
                <w:b w:val="0"/>
                <w:sz w:val="24"/>
                <w:szCs w:val="24"/>
              </w:rPr>
            </w:pPr>
            <w:r>
              <w:rPr>
                <w:b w:val="0"/>
                <w:sz w:val="24"/>
                <w:szCs w:val="24"/>
              </w:rPr>
              <w:t>2</w:t>
            </w:r>
          </w:p>
        </w:tc>
        <w:tc>
          <w:tcPr>
            <w:tcW w:w="708" w:type="dxa"/>
          </w:tcPr>
          <w:p w:rsidR="0084180E" w:rsidRDefault="0084180E" w:rsidP="00C56CDA">
            <w:pPr>
              <w:pStyle w:val="70"/>
              <w:shd w:val="clear" w:color="auto" w:fill="auto"/>
              <w:spacing w:before="0" w:after="202" w:line="312" w:lineRule="auto"/>
              <w:ind w:left="-108"/>
              <w:jc w:val="center"/>
              <w:rPr>
                <w:b w:val="0"/>
                <w:sz w:val="24"/>
                <w:szCs w:val="24"/>
              </w:rPr>
            </w:pPr>
          </w:p>
        </w:tc>
        <w:tc>
          <w:tcPr>
            <w:tcW w:w="711" w:type="dxa"/>
          </w:tcPr>
          <w:p w:rsidR="0089342C" w:rsidRDefault="0089342C" w:rsidP="000C0C98">
            <w:pPr>
              <w:pStyle w:val="70"/>
              <w:shd w:val="clear" w:color="auto" w:fill="auto"/>
              <w:spacing w:before="0" w:after="202" w:line="312" w:lineRule="auto"/>
              <w:jc w:val="center"/>
              <w:rPr>
                <w:b w:val="0"/>
                <w:sz w:val="24"/>
                <w:szCs w:val="24"/>
              </w:rPr>
            </w:pPr>
          </w:p>
        </w:tc>
      </w:tr>
      <w:tr w:rsidR="0089342C" w:rsidRPr="00B97F48" w:rsidTr="0089342C">
        <w:tc>
          <w:tcPr>
            <w:tcW w:w="2835" w:type="dxa"/>
          </w:tcPr>
          <w:p w:rsidR="0089342C" w:rsidRPr="00B97F48" w:rsidRDefault="0089342C" w:rsidP="00422E92">
            <w:pPr>
              <w:pStyle w:val="50"/>
              <w:shd w:val="clear" w:color="auto" w:fill="auto"/>
              <w:spacing w:before="0" w:line="312" w:lineRule="auto"/>
              <w:ind w:left="80"/>
              <w:jc w:val="left"/>
              <w:rPr>
                <w:sz w:val="24"/>
                <w:szCs w:val="24"/>
              </w:rPr>
            </w:pPr>
            <w:r w:rsidRPr="00B97F48">
              <w:rPr>
                <w:rStyle w:val="5f"/>
                <w:sz w:val="24"/>
                <w:szCs w:val="24"/>
              </w:rPr>
              <w:t>Видим за проектом</w:t>
            </w:r>
            <w:r>
              <w:rPr>
                <w:rStyle w:val="5f"/>
                <w:sz w:val="24"/>
                <w:szCs w:val="24"/>
              </w:rPr>
              <w:t xml:space="preserve"> </w:t>
            </w:r>
            <w:r w:rsidRPr="00B97F48">
              <w:rPr>
                <w:rStyle w:val="5f"/>
                <w:sz w:val="24"/>
                <w:szCs w:val="24"/>
              </w:rPr>
              <w:t>инфраструктуру</w:t>
            </w:r>
          </w:p>
        </w:tc>
        <w:tc>
          <w:tcPr>
            <w:tcW w:w="4678" w:type="dxa"/>
          </w:tcPr>
          <w:p w:rsidR="0089342C" w:rsidRPr="00B97F48" w:rsidRDefault="0089342C" w:rsidP="00422E92">
            <w:pPr>
              <w:pStyle w:val="50"/>
              <w:shd w:val="clear" w:color="auto" w:fill="auto"/>
              <w:spacing w:before="0" w:line="312" w:lineRule="auto"/>
              <w:ind w:left="80"/>
              <w:jc w:val="left"/>
              <w:rPr>
                <w:sz w:val="24"/>
                <w:szCs w:val="24"/>
              </w:rPr>
            </w:pPr>
            <w:r w:rsidRPr="00B97F48">
              <w:rPr>
                <w:rStyle w:val="5f"/>
                <w:sz w:val="24"/>
                <w:szCs w:val="24"/>
              </w:rPr>
              <w:t>Инфраструктура. Базовый производственный</w:t>
            </w:r>
            <w:r>
              <w:rPr>
                <w:rStyle w:val="5f"/>
                <w:sz w:val="24"/>
                <w:szCs w:val="24"/>
              </w:rPr>
              <w:t xml:space="preserve"> </w:t>
            </w:r>
            <w:r w:rsidRPr="00B97F48">
              <w:rPr>
                <w:rStyle w:val="5f"/>
                <w:sz w:val="24"/>
                <w:szCs w:val="24"/>
              </w:rPr>
              <w:t>процесс. Вспомогательные процессы и</w:t>
            </w:r>
            <w:r>
              <w:rPr>
                <w:rStyle w:val="5f"/>
                <w:sz w:val="24"/>
                <w:szCs w:val="24"/>
              </w:rPr>
              <w:t xml:space="preserve"> </w:t>
            </w:r>
            <w:r w:rsidRPr="00B97F48">
              <w:rPr>
                <w:rStyle w:val="5f"/>
                <w:sz w:val="24"/>
                <w:szCs w:val="24"/>
              </w:rPr>
              <w:t>структуры. Свойства инфраструктуры</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1</w:t>
            </w:r>
          </w:p>
        </w:tc>
        <w:tc>
          <w:tcPr>
            <w:tcW w:w="708" w:type="dxa"/>
          </w:tcPr>
          <w:p w:rsidR="0089342C" w:rsidRDefault="0089342C"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422E92">
            <w:pPr>
              <w:pStyle w:val="50"/>
              <w:shd w:val="clear" w:color="auto" w:fill="auto"/>
              <w:spacing w:before="0" w:line="312" w:lineRule="auto"/>
              <w:ind w:left="80"/>
              <w:jc w:val="left"/>
              <w:rPr>
                <w:sz w:val="24"/>
                <w:szCs w:val="24"/>
              </w:rPr>
            </w:pPr>
            <w:r w:rsidRPr="00B97F48">
              <w:rPr>
                <w:rStyle w:val="5f"/>
                <w:sz w:val="24"/>
                <w:szCs w:val="24"/>
              </w:rPr>
              <w:t>Опросы как</w:t>
            </w:r>
            <w:r>
              <w:rPr>
                <w:rStyle w:val="5f"/>
                <w:sz w:val="24"/>
                <w:szCs w:val="24"/>
              </w:rPr>
              <w:t xml:space="preserve"> </w:t>
            </w:r>
            <w:r w:rsidRPr="00B97F48">
              <w:rPr>
                <w:rStyle w:val="5f"/>
                <w:sz w:val="24"/>
                <w:szCs w:val="24"/>
              </w:rPr>
              <w:t>эффективный</w:t>
            </w:r>
            <w:r>
              <w:rPr>
                <w:rStyle w:val="5f"/>
                <w:sz w:val="24"/>
                <w:szCs w:val="24"/>
              </w:rPr>
              <w:t xml:space="preserve"> </w:t>
            </w:r>
            <w:r w:rsidRPr="00B97F48">
              <w:rPr>
                <w:rStyle w:val="5f"/>
                <w:sz w:val="24"/>
                <w:szCs w:val="24"/>
              </w:rPr>
              <w:t>инструмент</w:t>
            </w:r>
            <w:r w:rsidR="0084180E">
              <w:rPr>
                <w:rStyle w:val="5f"/>
                <w:sz w:val="24"/>
                <w:szCs w:val="24"/>
              </w:rPr>
              <w:t xml:space="preserve"> </w:t>
            </w:r>
            <w:r w:rsidRPr="00B97F48">
              <w:rPr>
                <w:rStyle w:val="5f"/>
                <w:sz w:val="24"/>
                <w:szCs w:val="24"/>
              </w:rPr>
              <w:t>проектирования</w:t>
            </w:r>
          </w:p>
        </w:tc>
        <w:tc>
          <w:tcPr>
            <w:tcW w:w="4678" w:type="dxa"/>
          </w:tcPr>
          <w:p w:rsidR="0089342C" w:rsidRPr="00B97F48" w:rsidRDefault="0089342C" w:rsidP="00422E92">
            <w:pPr>
              <w:pStyle w:val="50"/>
              <w:shd w:val="clear" w:color="auto" w:fill="auto"/>
              <w:spacing w:before="0" w:line="312" w:lineRule="auto"/>
              <w:ind w:left="80"/>
              <w:jc w:val="left"/>
              <w:rPr>
                <w:sz w:val="24"/>
                <w:szCs w:val="24"/>
              </w:rPr>
            </w:pPr>
            <w:r w:rsidRPr="00B97F48">
              <w:rPr>
                <w:rStyle w:val="5f"/>
                <w:sz w:val="24"/>
                <w:szCs w:val="24"/>
              </w:rPr>
              <w:t>Социологический опрос как метод</w:t>
            </w:r>
            <w:r>
              <w:rPr>
                <w:rStyle w:val="5f"/>
                <w:sz w:val="24"/>
                <w:szCs w:val="24"/>
              </w:rPr>
              <w:t xml:space="preserve"> </w:t>
            </w:r>
            <w:r w:rsidRPr="00B97F48">
              <w:rPr>
                <w:rStyle w:val="5f"/>
                <w:sz w:val="24"/>
                <w:szCs w:val="24"/>
              </w:rPr>
              <w:t>исследования. Использование опроса при</w:t>
            </w:r>
            <w:r>
              <w:rPr>
                <w:rStyle w:val="5f"/>
                <w:sz w:val="24"/>
                <w:szCs w:val="24"/>
              </w:rPr>
              <w:t xml:space="preserve"> </w:t>
            </w:r>
            <w:r w:rsidRPr="00B97F48">
              <w:rPr>
                <w:rStyle w:val="5f"/>
                <w:sz w:val="24"/>
                <w:szCs w:val="24"/>
              </w:rPr>
              <w:t>проектировании и реализации проекта.</w:t>
            </w:r>
            <w:r>
              <w:rPr>
                <w:rStyle w:val="5f"/>
                <w:sz w:val="24"/>
                <w:szCs w:val="24"/>
              </w:rPr>
              <w:t xml:space="preserve"> </w:t>
            </w:r>
            <w:r w:rsidRPr="00B97F48">
              <w:rPr>
                <w:rStyle w:val="5f"/>
                <w:sz w:val="24"/>
                <w:szCs w:val="24"/>
              </w:rPr>
              <w:t>Интернет-опросы. Понятие генеральной</w:t>
            </w:r>
            <w:r>
              <w:rPr>
                <w:rStyle w:val="5f"/>
                <w:sz w:val="24"/>
                <w:szCs w:val="24"/>
              </w:rPr>
              <w:t xml:space="preserve"> </w:t>
            </w:r>
            <w:r w:rsidRPr="00B97F48">
              <w:rPr>
                <w:rStyle w:val="5f"/>
                <w:sz w:val="24"/>
                <w:szCs w:val="24"/>
              </w:rPr>
              <w:t>совокупности. Понятие выборки респондентов</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2</w:t>
            </w:r>
          </w:p>
        </w:tc>
        <w:tc>
          <w:tcPr>
            <w:tcW w:w="708" w:type="dxa"/>
          </w:tcPr>
          <w:p w:rsidR="0084180E" w:rsidRDefault="0084180E"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422E92">
            <w:pPr>
              <w:pStyle w:val="50"/>
              <w:shd w:val="clear" w:color="auto" w:fill="auto"/>
              <w:spacing w:before="0" w:line="312" w:lineRule="auto"/>
              <w:ind w:left="80"/>
              <w:jc w:val="left"/>
              <w:rPr>
                <w:sz w:val="24"/>
                <w:szCs w:val="24"/>
              </w:rPr>
            </w:pPr>
            <w:r w:rsidRPr="00B97F48">
              <w:rPr>
                <w:rStyle w:val="5f"/>
                <w:sz w:val="24"/>
                <w:szCs w:val="24"/>
              </w:rPr>
              <w:t>Возможности</w:t>
            </w:r>
            <w:r>
              <w:rPr>
                <w:rStyle w:val="5f"/>
                <w:sz w:val="24"/>
                <w:szCs w:val="24"/>
              </w:rPr>
              <w:t xml:space="preserve"> </w:t>
            </w:r>
            <w:r w:rsidRPr="00B97F48">
              <w:rPr>
                <w:rStyle w:val="5f"/>
                <w:sz w:val="24"/>
                <w:szCs w:val="24"/>
              </w:rPr>
              <w:t>социальных сетей.</w:t>
            </w:r>
            <w:r>
              <w:rPr>
                <w:rStyle w:val="5f"/>
                <w:sz w:val="24"/>
                <w:szCs w:val="24"/>
              </w:rPr>
              <w:t xml:space="preserve"> </w:t>
            </w:r>
            <w:r w:rsidRPr="00B97F48">
              <w:rPr>
                <w:rStyle w:val="5f"/>
                <w:sz w:val="24"/>
                <w:szCs w:val="24"/>
              </w:rPr>
              <w:t>Сетевые формы</w:t>
            </w:r>
            <w:r>
              <w:rPr>
                <w:rStyle w:val="5f"/>
                <w:sz w:val="24"/>
                <w:szCs w:val="24"/>
              </w:rPr>
              <w:t xml:space="preserve"> </w:t>
            </w:r>
            <w:r w:rsidRPr="00B97F48">
              <w:rPr>
                <w:rStyle w:val="5f"/>
                <w:sz w:val="24"/>
                <w:szCs w:val="24"/>
              </w:rPr>
              <w:t>проектов</w:t>
            </w:r>
          </w:p>
        </w:tc>
        <w:tc>
          <w:tcPr>
            <w:tcW w:w="4678" w:type="dxa"/>
          </w:tcPr>
          <w:p w:rsidR="0089342C" w:rsidRPr="00B97F48" w:rsidRDefault="0089342C" w:rsidP="00422E92">
            <w:pPr>
              <w:pStyle w:val="50"/>
              <w:shd w:val="clear" w:color="auto" w:fill="auto"/>
              <w:spacing w:before="0" w:line="312" w:lineRule="auto"/>
              <w:ind w:left="80"/>
              <w:jc w:val="left"/>
              <w:rPr>
                <w:sz w:val="24"/>
                <w:szCs w:val="24"/>
              </w:rPr>
            </w:pPr>
            <w:r w:rsidRPr="00B97F48">
              <w:rPr>
                <w:rStyle w:val="5f"/>
                <w:sz w:val="24"/>
                <w:szCs w:val="24"/>
              </w:rPr>
              <w:t>Возможности сетей для поиска</w:t>
            </w:r>
            <w:r>
              <w:rPr>
                <w:rStyle w:val="5f"/>
                <w:sz w:val="24"/>
                <w:szCs w:val="24"/>
              </w:rPr>
              <w:t xml:space="preserve"> </w:t>
            </w:r>
            <w:r w:rsidRPr="00B97F48">
              <w:rPr>
                <w:rStyle w:val="5f"/>
                <w:sz w:val="24"/>
                <w:szCs w:val="24"/>
              </w:rPr>
              <w:t>единомышленников и продвижения проектов</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2</w:t>
            </w:r>
          </w:p>
        </w:tc>
        <w:tc>
          <w:tcPr>
            <w:tcW w:w="708" w:type="dxa"/>
          </w:tcPr>
          <w:p w:rsidR="0084180E" w:rsidRDefault="0084180E"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422E92">
            <w:pPr>
              <w:pStyle w:val="50"/>
              <w:shd w:val="clear" w:color="auto" w:fill="auto"/>
              <w:spacing w:before="0" w:line="312" w:lineRule="auto"/>
              <w:rPr>
                <w:sz w:val="24"/>
                <w:szCs w:val="24"/>
              </w:rPr>
            </w:pPr>
            <w:r w:rsidRPr="00B97F48">
              <w:rPr>
                <w:rStyle w:val="5f"/>
                <w:sz w:val="24"/>
                <w:szCs w:val="24"/>
              </w:rPr>
              <w:t>Использование</w:t>
            </w:r>
            <w:r>
              <w:rPr>
                <w:rStyle w:val="5f"/>
                <w:sz w:val="24"/>
                <w:szCs w:val="24"/>
              </w:rPr>
              <w:t xml:space="preserve"> </w:t>
            </w:r>
            <w:r w:rsidRPr="00B97F48">
              <w:rPr>
                <w:rStyle w:val="5f"/>
                <w:sz w:val="24"/>
                <w:szCs w:val="24"/>
              </w:rPr>
              <w:t>видеороликов в</w:t>
            </w:r>
            <w:r>
              <w:rPr>
                <w:rStyle w:val="5f"/>
                <w:sz w:val="24"/>
                <w:szCs w:val="24"/>
              </w:rPr>
              <w:t xml:space="preserve"> </w:t>
            </w:r>
            <w:r w:rsidRPr="00B97F48">
              <w:rPr>
                <w:rStyle w:val="5f"/>
                <w:sz w:val="24"/>
                <w:szCs w:val="24"/>
              </w:rPr>
              <w:t>продвижении проектов</w:t>
            </w:r>
          </w:p>
        </w:tc>
        <w:tc>
          <w:tcPr>
            <w:tcW w:w="4678" w:type="dxa"/>
          </w:tcPr>
          <w:p w:rsidR="0089342C" w:rsidRPr="00B97F48" w:rsidRDefault="0089342C" w:rsidP="00422E92">
            <w:pPr>
              <w:pStyle w:val="50"/>
              <w:shd w:val="clear" w:color="auto" w:fill="auto"/>
              <w:spacing w:before="0" w:line="312" w:lineRule="auto"/>
              <w:ind w:left="80"/>
              <w:jc w:val="left"/>
              <w:rPr>
                <w:sz w:val="24"/>
                <w:szCs w:val="24"/>
              </w:rPr>
            </w:pPr>
            <w:r w:rsidRPr="00B97F48">
              <w:rPr>
                <w:rStyle w:val="5f"/>
                <w:sz w:val="24"/>
                <w:szCs w:val="24"/>
              </w:rPr>
              <w:t>Видео как средство продвижения проекта.</w:t>
            </w:r>
            <w:r>
              <w:rPr>
                <w:rStyle w:val="5f"/>
                <w:sz w:val="24"/>
                <w:szCs w:val="24"/>
              </w:rPr>
              <w:t xml:space="preserve"> </w:t>
            </w:r>
            <w:r w:rsidRPr="00B97F48">
              <w:rPr>
                <w:rStyle w:val="5f"/>
                <w:sz w:val="24"/>
                <w:szCs w:val="24"/>
              </w:rPr>
              <w:t>Создание «эффекта присутствия». Сценарий.</w:t>
            </w:r>
            <w:r>
              <w:rPr>
                <w:rStyle w:val="5f"/>
                <w:sz w:val="24"/>
                <w:szCs w:val="24"/>
              </w:rPr>
              <w:t xml:space="preserve"> </w:t>
            </w:r>
            <w:r w:rsidRPr="00B97F48">
              <w:rPr>
                <w:rStyle w:val="5f"/>
                <w:sz w:val="24"/>
                <w:szCs w:val="24"/>
              </w:rPr>
              <w:t>Съёмка. Монтаж</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1</w:t>
            </w:r>
          </w:p>
        </w:tc>
        <w:tc>
          <w:tcPr>
            <w:tcW w:w="708" w:type="dxa"/>
          </w:tcPr>
          <w:p w:rsidR="0089342C" w:rsidRDefault="0089342C"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422E92">
            <w:pPr>
              <w:pStyle w:val="50"/>
              <w:shd w:val="clear" w:color="auto" w:fill="auto"/>
              <w:spacing w:before="0" w:line="312" w:lineRule="auto"/>
              <w:ind w:left="80"/>
              <w:jc w:val="left"/>
              <w:rPr>
                <w:sz w:val="24"/>
                <w:szCs w:val="24"/>
              </w:rPr>
            </w:pPr>
            <w:r w:rsidRPr="00B97F48">
              <w:rPr>
                <w:rStyle w:val="5f"/>
                <w:sz w:val="24"/>
                <w:szCs w:val="24"/>
              </w:rPr>
              <w:t>Оформление и</w:t>
            </w:r>
            <w:r>
              <w:rPr>
                <w:rStyle w:val="5f"/>
                <w:sz w:val="24"/>
                <w:szCs w:val="24"/>
              </w:rPr>
              <w:t xml:space="preserve"> </w:t>
            </w:r>
            <w:r w:rsidRPr="00B97F48">
              <w:rPr>
                <w:rStyle w:val="5f"/>
                <w:sz w:val="24"/>
                <w:szCs w:val="24"/>
              </w:rPr>
              <w:t>предъявление</w:t>
            </w:r>
            <w:r>
              <w:rPr>
                <w:rStyle w:val="5f"/>
                <w:sz w:val="24"/>
                <w:szCs w:val="24"/>
              </w:rPr>
              <w:t xml:space="preserve"> </w:t>
            </w:r>
            <w:r w:rsidRPr="00B97F48">
              <w:rPr>
                <w:rStyle w:val="5f"/>
                <w:sz w:val="24"/>
                <w:szCs w:val="24"/>
              </w:rPr>
              <w:t>результатов проектной</w:t>
            </w:r>
            <w:r>
              <w:rPr>
                <w:rStyle w:val="5f"/>
                <w:sz w:val="24"/>
                <w:szCs w:val="24"/>
              </w:rPr>
              <w:t xml:space="preserve"> </w:t>
            </w:r>
            <w:r w:rsidRPr="00B97F48">
              <w:rPr>
                <w:rStyle w:val="5f"/>
                <w:sz w:val="24"/>
                <w:szCs w:val="24"/>
              </w:rPr>
              <w:t>и исследовательской</w:t>
            </w:r>
            <w:r>
              <w:rPr>
                <w:rStyle w:val="5f"/>
                <w:sz w:val="24"/>
                <w:szCs w:val="24"/>
              </w:rPr>
              <w:t xml:space="preserve"> </w:t>
            </w:r>
            <w:r w:rsidRPr="00B97F48">
              <w:rPr>
                <w:rStyle w:val="5f"/>
                <w:sz w:val="24"/>
                <w:szCs w:val="24"/>
              </w:rPr>
              <w:t>деятельности</w:t>
            </w:r>
          </w:p>
        </w:tc>
        <w:tc>
          <w:tcPr>
            <w:tcW w:w="4678" w:type="dxa"/>
          </w:tcPr>
          <w:p w:rsidR="0089342C" w:rsidRPr="00B97F48" w:rsidRDefault="0089342C" w:rsidP="00422E92">
            <w:pPr>
              <w:pStyle w:val="50"/>
              <w:shd w:val="clear" w:color="auto" w:fill="auto"/>
              <w:spacing w:before="0" w:line="312" w:lineRule="auto"/>
              <w:ind w:left="80"/>
              <w:jc w:val="left"/>
              <w:rPr>
                <w:sz w:val="24"/>
                <w:szCs w:val="24"/>
              </w:rPr>
            </w:pPr>
            <w:r w:rsidRPr="00B97F48">
              <w:rPr>
                <w:rStyle w:val="5f"/>
                <w:sz w:val="24"/>
                <w:szCs w:val="24"/>
              </w:rPr>
              <w:t>Выстраивание структуры текста для защиты.</w:t>
            </w:r>
            <w:r>
              <w:rPr>
                <w:rStyle w:val="5f"/>
                <w:sz w:val="24"/>
                <w:szCs w:val="24"/>
              </w:rPr>
              <w:t xml:space="preserve"> </w:t>
            </w:r>
            <w:r w:rsidRPr="00B97F48">
              <w:rPr>
                <w:rStyle w:val="5f"/>
                <w:sz w:val="24"/>
                <w:szCs w:val="24"/>
              </w:rPr>
              <w:t>Основные пункты и тезисы выступления.</w:t>
            </w:r>
            <w:r>
              <w:rPr>
                <w:rStyle w:val="5f"/>
                <w:sz w:val="24"/>
                <w:szCs w:val="24"/>
              </w:rPr>
              <w:t xml:space="preserve"> </w:t>
            </w:r>
            <w:r w:rsidRPr="00B97F48">
              <w:rPr>
                <w:rStyle w:val="5f"/>
                <w:sz w:val="24"/>
                <w:szCs w:val="24"/>
              </w:rPr>
              <w:t>Наглядность, ёмкость, информативность</w:t>
            </w:r>
            <w:r>
              <w:rPr>
                <w:rStyle w:val="5f"/>
                <w:sz w:val="24"/>
                <w:szCs w:val="24"/>
              </w:rPr>
              <w:t xml:space="preserve"> </w:t>
            </w:r>
            <w:r w:rsidRPr="00B97F48">
              <w:rPr>
                <w:rStyle w:val="5f"/>
                <w:sz w:val="24"/>
                <w:szCs w:val="24"/>
              </w:rPr>
              <w:t>выступления</w:t>
            </w:r>
          </w:p>
        </w:tc>
        <w:tc>
          <w:tcPr>
            <w:tcW w:w="851" w:type="dxa"/>
          </w:tcPr>
          <w:p w:rsidR="0089342C" w:rsidRPr="00DD7CB2" w:rsidRDefault="0089342C" w:rsidP="000C0C98">
            <w:pPr>
              <w:pStyle w:val="50"/>
              <w:shd w:val="clear" w:color="auto" w:fill="auto"/>
              <w:spacing w:before="0" w:line="312" w:lineRule="auto"/>
              <w:ind w:left="280"/>
              <w:jc w:val="center"/>
              <w:rPr>
                <w:sz w:val="24"/>
                <w:szCs w:val="24"/>
              </w:rPr>
            </w:pPr>
            <w:r>
              <w:rPr>
                <w:sz w:val="24"/>
                <w:szCs w:val="24"/>
              </w:rPr>
              <w:t>3</w:t>
            </w:r>
          </w:p>
        </w:tc>
        <w:tc>
          <w:tcPr>
            <w:tcW w:w="708" w:type="dxa"/>
          </w:tcPr>
          <w:p w:rsidR="0084180E" w:rsidRDefault="0084180E" w:rsidP="00C56CDA">
            <w:pPr>
              <w:pStyle w:val="50"/>
              <w:shd w:val="clear" w:color="auto" w:fill="auto"/>
              <w:spacing w:before="0" w:line="312" w:lineRule="auto"/>
              <w:ind w:left="-108"/>
              <w:jc w:val="center"/>
              <w:rPr>
                <w:sz w:val="24"/>
                <w:szCs w:val="24"/>
              </w:rPr>
            </w:pPr>
          </w:p>
        </w:tc>
        <w:tc>
          <w:tcPr>
            <w:tcW w:w="711" w:type="dxa"/>
          </w:tcPr>
          <w:p w:rsidR="0089342C" w:rsidRDefault="0089342C" w:rsidP="000C0C98">
            <w:pPr>
              <w:pStyle w:val="50"/>
              <w:shd w:val="clear" w:color="auto" w:fill="auto"/>
              <w:spacing w:before="0" w:line="312" w:lineRule="auto"/>
              <w:ind w:left="280"/>
              <w:jc w:val="center"/>
              <w:rPr>
                <w:sz w:val="24"/>
                <w:szCs w:val="24"/>
              </w:rPr>
            </w:pPr>
          </w:p>
        </w:tc>
      </w:tr>
      <w:tr w:rsidR="0089342C" w:rsidRPr="00B97F48" w:rsidTr="0089342C">
        <w:tc>
          <w:tcPr>
            <w:tcW w:w="2835" w:type="dxa"/>
          </w:tcPr>
          <w:p w:rsidR="0089342C" w:rsidRPr="00B97F48" w:rsidRDefault="0089342C" w:rsidP="00A84238">
            <w:pPr>
              <w:pStyle w:val="91"/>
              <w:shd w:val="clear" w:color="auto" w:fill="auto"/>
              <w:spacing w:line="312" w:lineRule="auto"/>
              <w:jc w:val="center"/>
              <w:rPr>
                <w:b w:val="0"/>
                <w:sz w:val="24"/>
                <w:szCs w:val="24"/>
              </w:rPr>
            </w:pPr>
            <w:r w:rsidRPr="00B97F48">
              <w:rPr>
                <w:rStyle w:val="98"/>
                <w:sz w:val="24"/>
                <w:szCs w:val="24"/>
              </w:rPr>
              <w:t>Модуль 9. Презентация и защита проекта</w:t>
            </w:r>
            <w:r w:rsidR="0084180E">
              <w:rPr>
                <w:rStyle w:val="98"/>
                <w:sz w:val="24"/>
                <w:szCs w:val="24"/>
              </w:rPr>
              <w:t xml:space="preserve"> </w:t>
            </w:r>
            <w:r w:rsidRPr="00B97F48">
              <w:rPr>
                <w:rStyle w:val="98"/>
                <w:b w:val="0"/>
                <w:sz w:val="24"/>
                <w:szCs w:val="24"/>
              </w:rPr>
              <w:t>(конференция)</w:t>
            </w:r>
          </w:p>
          <w:p w:rsidR="0089342C" w:rsidRPr="00B129F1" w:rsidRDefault="0089342C" w:rsidP="00422E92">
            <w:pPr>
              <w:pStyle w:val="91"/>
              <w:shd w:val="clear" w:color="auto" w:fill="auto"/>
              <w:spacing w:line="312" w:lineRule="auto"/>
              <w:ind w:left="860"/>
              <w:jc w:val="left"/>
              <w:rPr>
                <w:i/>
                <w:sz w:val="24"/>
                <w:szCs w:val="24"/>
              </w:rPr>
            </w:pPr>
          </w:p>
        </w:tc>
        <w:tc>
          <w:tcPr>
            <w:tcW w:w="4678" w:type="dxa"/>
          </w:tcPr>
          <w:p w:rsidR="0089342C" w:rsidRPr="00B97F48" w:rsidRDefault="0089342C" w:rsidP="00422E92">
            <w:pPr>
              <w:pStyle w:val="50"/>
              <w:shd w:val="clear" w:color="auto" w:fill="auto"/>
              <w:spacing w:before="0" w:line="312" w:lineRule="auto"/>
              <w:ind w:left="80"/>
              <w:jc w:val="left"/>
              <w:rPr>
                <w:sz w:val="24"/>
                <w:szCs w:val="24"/>
              </w:rPr>
            </w:pPr>
            <w:r w:rsidRPr="00B97F48">
              <w:rPr>
                <w:rStyle w:val="5f"/>
                <w:sz w:val="24"/>
                <w:szCs w:val="24"/>
              </w:rPr>
              <w:t>Требования и ограничения для выступления и</w:t>
            </w:r>
            <w:r>
              <w:rPr>
                <w:rStyle w:val="5f"/>
                <w:sz w:val="24"/>
                <w:szCs w:val="24"/>
              </w:rPr>
              <w:t xml:space="preserve"> </w:t>
            </w:r>
            <w:r w:rsidRPr="00B97F48">
              <w:rPr>
                <w:rStyle w:val="5f"/>
                <w:sz w:val="24"/>
                <w:szCs w:val="24"/>
              </w:rPr>
              <w:t>защиты</w:t>
            </w:r>
          </w:p>
        </w:tc>
        <w:tc>
          <w:tcPr>
            <w:tcW w:w="851" w:type="dxa"/>
          </w:tcPr>
          <w:p w:rsidR="0089342C" w:rsidRPr="00DD7CB2" w:rsidRDefault="0089342C" w:rsidP="000C0C98">
            <w:pPr>
              <w:pStyle w:val="70"/>
              <w:shd w:val="clear" w:color="auto" w:fill="auto"/>
              <w:spacing w:before="0" w:after="202" w:line="312" w:lineRule="auto"/>
              <w:jc w:val="center"/>
              <w:rPr>
                <w:sz w:val="24"/>
                <w:szCs w:val="24"/>
              </w:rPr>
            </w:pPr>
            <w:r w:rsidRPr="00DD7CB2">
              <w:rPr>
                <w:sz w:val="24"/>
                <w:szCs w:val="24"/>
              </w:rPr>
              <w:t>3</w:t>
            </w:r>
          </w:p>
        </w:tc>
        <w:tc>
          <w:tcPr>
            <w:tcW w:w="708" w:type="dxa"/>
          </w:tcPr>
          <w:p w:rsidR="0084180E" w:rsidRPr="0084180E" w:rsidRDefault="0084180E" w:rsidP="00C56CDA">
            <w:pPr>
              <w:pStyle w:val="70"/>
              <w:shd w:val="clear" w:color="auto" w:fill="auto"/>
              <w:spacing w:before="0" w:after="202" w:line="312" w:lineRule="auto"/>
              <w:ind w:left="-108"/>
              <w:jc w:val="center"/>
              <w:rPr>
                <w:b w:val="0"/>
                <w:sz w:val="24"/>
                <w:szCs w:val="24"/>
              </w:rPr>
            </w:pPr>
          </w:p>
        </w:tc>
        <w:tc>
          <w:tcPr>
            <w:tcW w:w="711" w:type="dxa"/>
          </w:tcPr>
          <w:p w:rsidR="0089342C" w:rsidRPr="00DD7CB2" w:rsidRDefault="0089342C" w:rsidP="000C0C98">
            <w:pPr>
              <w:pStyle w:val="70"/>
              <w:shd w:val="clear" w:color="auto" w:fill="auto"/>
              <w:spacing w:before="0" w:after="202" w:line="312" w:lineRule="auto"/>
              <w:jc w:val="center"/>
              <w:rPr>
                <w:sz w:val="24"/>
                <w:szCs w:val="24"/>
              </w:rPr>
            </w:pPr>
          </w:p>
        </w:tc>
      </w:tr>
      <w:tr w:rsidR="0089342C" w:rsidRPr="00B97F48" w:rsidTr="0089342C">
        <w:tc>
          <w:tcPr>
            <w:tcW w:w="2835" w:type="dxa"/>
          </w:tcPr>
          <w:p w:rsidR="0089342C" w:rsidRPr="00B97F48" w:rsidRDefault="0089342C" w:rsidP="008A5B0C">
            <w:pPr>
              <w:pStyle w:val="91"/>
              <w:shd w:val="clear" w:color="auto" w:fill="auto"/>
              <w:spacing w:line="312" w:lineRule="auto"/>
              <w:jc w:val="left"/>
              <w:rPr>
                <w:sz w:val="24"/>
                <w:szCs w:val="24"/>
              </w:rPr>
            </w:pPr>
            <w:r w:rsidRPr="00B97F48">
              <w:rPr>
                <w:rStyle w:val="98"/>
                <w:sz w:val="24"/>
                <w:szCs w:val="24"/>
              </w:rPr>
              <w:t>Резервные часы</w:t>
            </w:r>
          </w:p>
        </w:tc>
        <w:tc>
          <w:tcPr>
            <w:tcW w:w="4678" w:type="dxa"/>
          </w:tcPr>
          <w:p w:rsidR="0089342C" w:rsidRPr="00B97F48" w:rsidRDefault="0089342C" w:rsidP="00422E92">
            <w:pPr>
              <w:spacing w:line="312" w:lineRule="auto"/>
              <w:rPr>
                <w:rFonts w:ascii="Times New Roman" w:hAnsi="Times New Roman" w:cs="Times New Roman"/>
              </w:rPr>
            </w:pPr>
          </w:p>
        </w:tc>
        <w:tc>
          <w:tcPr>
            <w:tcW w:w="851" w:type="dxa"/>
          </w:tcPr>
          <w:p w:rsidR="0089342C" w:rsidRPr="0084180E" w:rsidRDefault="0084180E" w:rsidP="000C0C98">
            <w:pPr>
              <w:pStyle w:val="91"/>
              <w:shd w:val="clear" w:color="auto" w:fill="auto"/>
              <w:spacing w:line="312" w:lineRule="auto"/>
              <w:jc w:val="center"/>
              <w:rPr>
                <w:sz w:val="28"/>
                <w:szCs w:val="28"/>
              </w:rPr>
            </w:pPr>
            <w:r w:rsidRPr="0084180E">
              <w:rPr>
                <w:rStyle w:val="98"/>
                <w:sz w:val="28"/>
                <w:szCs w:val="28"/>
              </w:rPr>
              <w:t>1</w:t>
            </w:r>
          </w:p>
        </w:tc>
        <w:tc>
          <w:tcPr>
            <w:tcW w:w="708" w:type="dxa"/>
          </w:tcPr>
          <w:p w:rsidR="0084180E" w:rsidRPr="0084180E" w:rsidRDefault="0084180E" w:rsidP="0084180E">
            <w:pPr>
              <w:pStyle w:val="91"/>
              <w:shd w:val="clear" w:color="auto" w:fill="auto"/>
              <w:spacing w:line="312" w:lineRule="auto"/>
              <w:ind w:left="-108"/>
              <w:jc w:val="center"/>
              <w:rPr>
                <w:rStyle w:val="98"/>
                <w:b w:val="0"/>
                <w:sz w:val="24"/>
                <w:szCs w:val="24"/>
              </w:rPr>
            </w:pPr>
          </w:p>
        </w:tc>
        <w:tc>
          <w:tcPr>
            <w:tcW w:w="711" w:type="dxa"/>
          </w:tcPr>
          <w:p w:rsidR="0089342C" w:rsidRPr="00DD7CB2" w:rsidRDefault="0089342C" w:rsidP="000C0C98">
            <w:pPr>
              <w:pStyle w:val="91"/>
              <w:shd w:val="clear" w:color="auto" w:fill="auto"/>
              <w:spacing w:line="312" w:lineRule="auto"/>
              <w:jc w:val="center"/>
              <w:rPr>
                <w:rStyle w:val="98"/>
                <w:sz w:val="24"/>
                <w:szCs w:val="24"/>
              </w:rPr>
            </w:pPr>
          </w:p>
        </w:tc>
      </w:tr>
      <w:tr w:rsidR="0089342C" w:rsidRPr="00B97F48" w:rsidTr="0089342C">
        <w:tc>
          <w:tcPr>
            <w:tcW w:w="2835" w:type="dxa"/>
          </w:tcPr>
          <w:p w:rsidR="0089342C" w:rsidRPr="00B97F48" w:rsidRDefault="0089342C" w:rsidP="008A5B0C">
            <w:pPr>
              <w:pStyle w:val="91"/>
              <w:shd w:val="clear" w:color="auto" w:fill="auto"/>
              <w:spacing w:line="312" w:lineRule="auto"/>
              <w:jc w:val="left"/>
              <w:rPr>
                <w:rStyle w:val="98"/>
                <w:sz w:val="24"/>
                <w:szCs w:val="24"/>
              </w:rPr>
            </w:pPr>
            <w:r w:rsidRPr="00B97F48">
              <w:rPr>
                <w:rStyle w:val="98"/>
                <w:sz w:val="24"/>
                <w:szCs w:val="24"/>
              </w:rPr>
              <w:t>ИТОГО</w:t>
            </w:r>
          </w:p>
        </w:tc>
        <w:tc>
          <w:tcPr>
            <w:tcW w:w="4678" w:type="dxa"/>
          </w:tcPr>
          <w:p w:rsidR="0089342C" w:rsidRPr="00B97F48" w:rsidRDefault="0089342C" w:rsidP="00422E92">
            <w:pPr>
              <w:spacing w:line="312" w:lineRule="auto"/>
              <w:rPr>
                <w:rFonts w:ascii="Times New Roman" w:hAnsi="Times New Roman" w:cs="Times New Roman"/>
              </w:rPr>
            </w:pPr>
          </w:p>
        </w:tc>
        <w:tc>
          <w:tcPr>
            <w:tcW w:w="851" w:type="dxa"/>
          </w:tcPr>
          <w:p w:rsidR="0089342C" w:rsidRPr="008A5B0C" w:rsidRDefault="0089342C" w:rsidP="000C0C98">
            <w:pPr>
              <w:pStyle w:val="91"/>
              <w:shd w:val="clear" w:color="auto" w:fill="auto"/>
              <w:spacing w:line="312" w:lineRule="auto"/>
              <w:jc w:val="center"/>
              <w:rPr>
                <w:rStyle w:val="98"/>
                <w:i/>
                <w:sz w:val="24"/>
                <w:szCs w:val="24"/>
              </w:rPr>
            </w:pPr>
            <w:r w:rsidRPr="008A5B0C">
              <w:rPr>
                <w:rStyle w:val="98"/>
                <w:i/>
                <w:sz w:val="24"/>
                <w:szCs w:val="24"/>
              </w:rPr>
              <w:t>70</w:t>
            </w:r>
          </w:p>
        </w:tc>
        <w:tc>
          <w:tcPr>
            <w:tcW w:w="708" w:type="dxa"/>
          </w:tcPr>
          <w:p w:rsidR="0089342C" w:rsidRPr="008A5B0C" w:rsidRDefault="0084180E" w:rsidP="00C56CDA">
            <w:pPr>
              <w:pStyle w:val="91"/>
              <w:shd w:val="clear" w:color="auto" w:fill="auto"/>
              <w:spacing w:line="312" w:lineRule="auto"/>
              <w:ind w:left="-108"/>
              <w:jc w:val="center"/>
              <w:rPr>
                <w:rStyle w:val="98"/>
                <w:i/>
                <w:sz w:val="24"/>
                <w:szCs w:val="24"/>
              </w:rPr>
            </w:pPr>
            <w:r>
              <w:rPr>
                <w:rStyle w:val="98"/>
                <w:i/>
                <w:sz w:val="24"/>
                <w:szCs w:val="24"/>
              </w:rPr>
              <w:t>70</w:t>
            </w:r>
          </w:p>
        </w:tc>
        <w:tc>
          <w:tcPr>
            <w:tcW w:w="711" w:type="dxa"/>
          </w:tcPr>
          <w:p w:rsidR="0089342C" w:rsidRPr="008A5B0C" w:rsidRDefault="0089342C" w:rsidP="000C0C98">
            <w:pPr>
              <w:pStyle w:val="91"/>
              <w:shd w:val="clear" w:color="auto" w:fill="auto"/>
              <w:spacing w:line="312" w:lineRule="auto"/>
              <w:jc w:val="center"/>
              <w:rPr>
                <w:rStyle w:val="98"/>
                <w:i/>
                <w:sz w:val="24"/>
                <w:szCs w:val="24"/>
              </w:rPr>
            </w:pPr>
          </w:p>
        </w:tc>
      </w:tr>
    </w:tbl>
    <w:p w:rsidR="005B3241" w:rsidRDefault="005B3241" w:rsidP="00ED5903">
      <w:pPr>
        <w:spacing w:line="312" w:lineRule="auto"/>
        <w:rPr>
          <w:rFonts w:ascii="Times New Roman" w:hAnsi="Times New Roman" w:cs="Times New Roman"/>
        </w:rPr>
      </w:pPr>
    </w:p>
    <w:p w:rsidR="00067177" w:rsidRPr="00B97F48" w:rsidRDefault="00067177" w:rsidP="00ED5903">
      <w:pPr>
        <w:spacing w:line="312" w:lineRule="auto"/>
        <w:rPr>
          <w:rFonts w:ascii="Times New Roman" w:hAnsi="Times New Roman" w:cs="Times New Roman"/>
        </w:rPr>
      </w:pPr>
    </w:p>
    <w:tbl>
      <w:tblPr>
        <w:tblStyle w:val="aff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3429D9" w:rsidRPr="003215C1" w:rsidTr="000A1050">
        <w:tc>
          <w:tcPr>
            <w:tcW w:w="9356" w:type="dxa"/>
          </w:tcPr>
          <w:p w:rsidR="003429D9" w:rsidRPr="003215C1" w:rsidRDefault="003215C1" w:rsidP="003215C1">
            <w:pPr>
              <w:autoSpaceDE w:val="0"/>
              <w:autoSpaceDN w:val="0"/>
              <w:adjustRightInd w:val="0"/>
              <w:spacing w:line="288" w:lineRule="auto"/>
              <w:jc w:val="both"/>
              <w:rPr>
                <w:rFonts w:ascii="Times New Roman" w:hAnsi="Times New Roman" w:cs="Times New Roman"/>
              </w:rPr>
            </w:pPr>
            <w:bookmarkStart w:id="8" w:name="bookmark14"/>
            <w:bookmarkStart w:id="9" w:name="bookmark15"/>
            <w:r>
              <w:rPr>
                <w:rFonts w:ascii="Times New Roman" w:hAnsi="Times New Roman" w:cs="Times New Roman"/>
              </w:rPr>
              <w:t xml:space="preserve">3. </w:t>
            </w:r>
            <w:r w:rsidR="0084180E">
              <w:rPr>
                <w:rFonts w:ascii="Times New Roman" w:hAnsi="Times New Roman" w:cs="Times New Roman"/>
              </w:rPr>
              <w:t xml:space="preserve">Организационный раздел </w:t>
            </w:r>
            <w:r w:rsidR="003429D9" w:rsidRPr="003215C1">
              <w:rPr>
                <w:rFonts w:ascii="Times New Roman" w:hAnsi="Times New Roman" w:cs="Times New Roman"/>
              </w:rPr>
              <w:t>образовательной программы учебного курса «Индивидуальный проект. Актуальная экология» предметной области «Физическая культура, экология и основы безопасности жизнедеятельности» для 10–11 классов образовательных организаций, реализующих программы среднег</w:t>
            </w:r>
            <w:r w:rsidR="00B129F1" w:rsidRPr="003215C1">
              <w:rPr>
                <w:rFonts w:ascii="Times New Roman" w:hAnsi="Times New Roman" w:cs="Times New Roman"/>
              </w:rPr>
              <w:t>о общего образования</w:t>
            </w:r>
          </w:p>
          <w:p w:rsidR="00B129F1" w:rsidRPr="003215C1" w:rsidRDefault="00B129F1" w:rsidP="00B129F1">
            <w:pPr>
              <w:autoSpaceDE w:val="0"/>
              <w:autoSpaceDN w:val="0"/>
              <w:adjustRightInd w:val="0"/>
              <w:spacing w:line="288" w:lineRule="auto"/>
              <w:jc w:val="both"/>
              <w:rPr>
                <w:rFonts w:ascii="Times New Roman" w:hAnsi="Times New Roman" w:cs="Times New Roman"/>
              </w:rPr>
            </w:pPr>
          </w:p>
        </w:tc>
      </w:tr>
    </w:tbl>
    <w:bookmarkEnd w:id="8"/>
    <w:bookmarkEnd w:id="9"/>
    <w:p w:rsidR="00B129F1" w:rsidRPr="00B129F1" w:rsidRDefault="00B129F1" w:rsidP="00B129F1">
      <w:pPr>
        <w:pStyle w:val="70"/>
        <w:shd w:val="clear" w:color="auto" w:fill="auto"/>
        <w:spacing w:before="0" w:after="0" w:line="312" w:lineRule="auto"/>
        <w:ind w:firstLine="709"/>
        <w:rPr>
          <w:rStyle w:val="7f5"/>
          <w:i/>
          <w:sz w:val="24"/>
          <w:szCs w:val="24"/>
        </w:rPr>
      </w:pPr>
      <w:r w:rsidRPr="00B129F1">
        <w:rPr>
          <w:i/>
          <w:sz w:val="24"/>
          <w:szCs w:val="24"/>
        </w:rPr>
        <w:t>3.1. Место учебного курса в учебном плане</w:t>
      </w:r>
    </w:p>
    <w:p w:rsidR="00C5747F" w:rsidRDefault="00560428" w:rsidP="00BB618D">
      <w:pPr>
        <w:autoSpaceDE w:val="0"/>
        <w:autoSpaceDN w:val="0"/>
        <w:adjustRightInd w:val="0"/>
        <w:spacing w:line="288" w:lineRule="auto"/>
        <w:ind w:firstLine="709"/>
        <w:jc w:val="both"/>
        <w:rPr>
          <w:rStyle w:val="54"/>
          <w:rFonts w:eastAsia="Arial Unicode MS"/>
          <w:sz w:val="24"/>
          <w:szCs w:val="24"/>
        </w:rPr>
      </w:pPr>
      <w:r w:rsidRPr="00B97F48">
        <w:rPr>
          <w:rFonts w:ascii="Times New Roman" w:hAnsi="Times New Roman" w:cs="Times New Roman"/>
        </w:rPr>
        <w:t>Реализация Программы рассчитана на 70 учебных часов</w:t>
      </w:r>
      <w:r>
        <w:rPr>
          <w:rFonts w:ascii="Times New Roman" w:hAnsi="Times New Roman" w:cs="Times New Roman"/>
        </w:rPr>
        <w:t>.</w:t>
      </w:r>
      <w:r w:rsidR="000A1050">
        <w:rPr>
          <w:rFonts w:ascii="Times New Roman" w:hAnsi="Times New Roman" w:cs="Times New Roman"/>
        </w:rPr>
        <w:t xml:space="preserve"> </w:t>
      </w:r>
      <w:r w:rsidR="00B57AD3">
        <w:rPr>
          <w:rFonts w:ascii="Times New Roman" w:hAnsi="Times New Roman" w:cs="Times New Roman"/>
        </w:rPr>
        <w:t>Программа учебного курса «Индивидуал</w:t>
      </w:r>
      <w:r w:rsidR="00B803FE">
        <w:rPr>
          <w:rFonts w:ascii="Times New Roman" w:hAnsi="Times New Roman" w:cs="Times New Roman"/>
        </w:rPr>
        <w:t>ьный проект</w:t>
      </w:r>
      <w:r w:rsidR="00B57AD3">
        <w:rPr>
          <w:rFonts w:ascii="Times New Roman" w:hAnsi="Times New Roman" w:cs="Times New Roman"/>
        </w:rPr>
        <w:t>» осваивается обучающимися</w:t>
      </w:r>
      <w:r w:rsidR="00B57AD3" w:rsidRPr="00B97F48">
        <w:rPr>
          <w:rFonts w:ascii="Times New Roman" w:hAnsi="Times New Roman" w:cs="Times New Roman"/>
        </w:rPr>
        <w:t xml:space="preserve"> в рамках учебного времени, специально отв</w:t>
      </w:r>
      <w:r w:rsidR="00B57AD3">
        <w:rPr>
          <w:rFonts w:ascii="Times New Roman" w:hAnsi="Times New Roman" w:cs="Times New Roman"/>
        </w:rPr>
        <w:t>еденного на это учебным планом</w:t>
      </w:r>
      <w:r w:rsidR="00B57AD3" w:rsidRPr="00B97F48">
        <w:rPr>
          <w:rStyle w:val="54"/>
          <w:rFonts w:eastAsia="Arial Unicode MS"/>
          <w:sz w:val="24"/>
          <w:szCs w:val="24"/>
        </w:rPr>
        <w:t>.</w:t>
      </w:r>
      <w:r w:rsidR="000A1050">
        <w:rPr>
          <w:rStyle w:val="54"/>
          <w:rFonts w:eastAsia="Arial Unicode MS"/>
          <w:sz w:val="24"/>
          <w:szCs w:val="24"/>
        </w:rPr>
        <w:t xml:space="preserve"> </w:t>
      </w:r>
      <w:r w:rsidR="00C5747F">
        <w:rPr>
          <w:rFonts w:ascii="Times New Roman" w:hAnsi="Times New Roman" w:cs="Times New Roman"/>
        </w:rPr>
        <w:t>И</w:t>
      </w:r>
      <w:r w:rsidR="00B129F1" w:rsidRPr="00B97F48">
        <w:rPr>
          <w:rFonts w:ascii="Times New Roman" w:hAnsi="Times New Roman" w:cs="Times New Roman"/>
        </w:rPr>
        <w:t>ндивидуальный проект выполняется обучающимся в течение одного года или двух лет</w:t>
      </w:r>
      <w:r w:rsidR="00C5747F">
        <w:rPr>
          <w:rFonts w:ascii="Times New Roman" w:hAnsi="Times New Roman" w:cs="Times New Roman"/>
        </w:rPr>
        <w:t xml:space="preserve"> по выбранной теме в рамках учебного предмета «Экология» или нескольких изучаемых предметов, курсов в любой избранной области деятельности</w:t>
      </w:r>
      <w:r w:rsidR="00861FB6">
        <w:rPr>
          <w:rFonts w:ascii="Times New Roman" w:hAnsi="Times New Roman" w:cs="Times New Roman"/>
        </w:rPr>
        <w:t>: познавательной, практической, учебно-исследовательской, социальной, иной</w:t>
      </w:r>
      <w:r w:rsidR="000A1050">
        <w:rPr>
          <w:rFonts w:ascii="Times New Roman" w:hAnsi="Times New Roman" w:cs="Times New Roman"/>
        </w:rPr>
        <w:t xml:space="preserve"> </w:t>
      </w:r>
      <w:r w:rsidR="00861FB6" w:rsidRPr="00B97F48">
        <w:rPr>
          <w:rStyle w:val="54"/>
          <w:rFonts w:eastAsia="Arial Unicode MS"/>
          <w:sz w:val="24"/>
          <w:szCs w:val="24"/>
        </w:rPr>
        <w:t>и должен</w:t>
      </w:r>
      <w:r w:rsidR="00783575">
        <w:rPr>
          <w:rStyle w:val="54"/>
          <w:rFonts w:eastAsia="Arial Unicode MS"/>
          <w:sz w:val="24"/>
          <w:szCs w:val="24"/>
        </w:rPr>
        <w:t xml:space="preserve"> </w:t>
      </w:r>
      <w:r w:rsidR="00861FB6" w:rsidRPr="00B97F48">
        <w:rPr>
          <w:rStyle w:val="54"/>
          <w:rFonts w:eastAsia="Arial Unicode MS"/>
          <w:sz w:val="24"/>
          <w:szCs w:val="24"/>
        </w:rPr>
        <w:t>быть представлен ими в виде завершённого учебного исследования или проекта(информационного, творческого, социального, прикладного, инновационного,</w:t>
      </w:r>
      <w:r w:rsidR="00783575">
        <w:rPr>
          <w:rStyle w:val="54"/>
          <w:rFonts w:eastAsia="Arial Unicode MS"/>
          <w:sz w:val="24"/>
          <w:szCs w:val="24"/>
        </w:rPr>
        <w:t xml:space="preserve"> </w:t>
      </w:r>
      <w:r w:rsidR="00861FB6" w:rsidRPr="00B97F48">
        <w:rPr>
          <w:rStyle w:val="54"/>
          <w:rFonts w:eastAsia="Arial Unicode MS"/>
          <w:sz w:val="24"/>
          <w:szCs w:val="24"/>
        </w:rPr>
        <w:t>конструкторского, инженерного)</w:t>
      </w:r>
      <w:r w:rsidR="00861FB6">
        <w:rPr>
          <w:rFonts w:ascii="Times New Roman" w:hAnsi="Times New Roman" w:cs="Times New Roman"/>
        </w:rPr>
        <w:t xml:space="preserve">. </w:t>
      </w:r>
    </w:p>
    <w:p w:rsidR="00524FED" w:rsidRDefault="00B129F1" w:rsidP="00BB618D">
      <w:pPr>
        <w:autoSpaceDE w:val="0"/>
        <w:autoSpaceDN w:val="0"/>
        <w:adjustRightInd w:val="0"/>
        <w:spacing w:line="288" w:lineRule="auto"/>
        <w:ind w:firstLine="709"/>
        <w:jc w:val="both"/>
        <w:rPr>
          <w:rFonts w:ascii="Times New Roman" w:hAnsi="Times New Roman" w:cs="Times New Roman"/>
        </w:rPr>
      </w:pPr>
      <w:r w:rsidRPr="00BB618D">
        <w:rPr>
          <w:rFonts w:ascii="Times New Roman" w:hAnsi="Times New Roman" w:cs="Times New Roman"/>
        </w:rPr>
        <w:t xml:space="preserve">Возможно перераспределение часов </w:t>
      </w:r>
      <w:r w:rsidR="00C5747F">
        <w:rPr>
          <w:rFonts w:ascii="Times New Roman" w:hAnsi="Times New Roman" w:cs="Times New Roman"/>
        </w:rPr>
        <w:t xml:space="preserve">в основной части учебного плана </w:t>
      </w:r>
      <w:r w:rsidRPr="00BB618D">
        <w:rPr>
          <w:rFonts w:ascii="Times New Roman" w:hAnsi="Times New Roman" w:cs="Times New Roman"/>
        </w:rPr>
        <w:t xml:space="preserve">в рамках предметной области «Физическая культура, экология и основы безопасности жизнедеятельности» по усмотрению образовательной организации. </w:t>
      </w:r>
    </w:p>
    <w:p w:rsidR="00BB618D" w:rsidRPr="00B57AD3" w:rsidRDefault="00BB618D" w:rsidP="00BB618D">
      <w:pPr>
        <w:autoSpaceDE w:val="0"/>
        <w:autoSpaceDN w:val="0"/>
        <w:adjustRightInd w:val="0"/>
        <w:spacing w:line="288" w:lineRule="auto"/>
        <w:ind w:firstLine="709"/>
        <w:jc w:val="both"/>
        <w:rPr>
          <w:rFonts w:ascii="Times New Roman" w:hAnsi="Times New Roman" w:cs="Times New Roman"/>
        </w:rPr>
      </w:pPr>
      <w:r w:rsidRPr="00BB618D">
        <w:rPr>
          <w:rFonts w:ascii="Times New Roman" w:hAnsi="Times New Roman" w:cs="Times New Roman"/>
        </w:rPr>
        <w:t>Программа может служить ориентиром для разработки авторских рабочих программ элективного курса «</w:t>
      </w:r>
      <w:hyperlink r:id="rId10" w:history="1">
        <w:r w:rsidRPr="00BB618D">
          <w:rPr>
            <w:rFonts w:ascii="Times New Roman" w:hAnsi="Times New Roman" w:cs="Times New Roman"/>
          </w:rPr>
          <w:t>Индивидуальный</w:t>
        </w:r>
      </w:hyperlink>
      <w:r w:rsidRPr="00BB618D">
        <w:rPr>
          <w:rFonts w:ascii="Times New Roman" w:hAnsi="Times New Roman" w:cs="Times New Roman"/>
        </w:rPr>
        <w:t xml:space="preserve"> проект»</w:t>
      </w:r>
      <w:r w:rsidR="00B57AD3">
        <w:rPr>
          <w:rFonts w:ascii="Times New Roman" w:hAnsi="Times New Roman" w:cs="Times New Roman"/>
        </w:rPr>
        <w:t>.</w:t>
      </w:r>
    </w:p>
    <w:p w:rsidR="00B129F1" w:rsidRDefault="00B129F1" w:rsidP="00B129F1">
      <w:pPr>
        <w:pStyle w:val="70"/>
        <w:shd w:val="clear" w:color="auto" w:fill="auto"/>
        <w:spacing w:before="0" w:after="0" w:line="312" w:lineRule="auto"/>
        <w:ind w:firstLine="709"/>
        <w:rPr>
          <w:b w:val="0"/>
          <w:i/>
          <w:sz w:val="24"/>
          <w:szCs w:val="24"/>
        </w:rPr>
      </w:pPr>
    </w:p>
    <w:p w:rsidR="001A5E6B" w:rsidRDefault="001A5E6B" w:rsidP="00B129F1">
      <w:pPr>
        <w:pStyle w:val="70"/>
        <w:shd w:val="clear" w:color="auto" w:fill="auto"/>
        <w:spacing w:before="0" w:after="0" w:line="312" w:lineRule="auto"/>
        <w:ind w:firstLine="709"/>
        <w:rPr>
          <w:b w:val="0"/>
          <w:i/>
          <w:sz w:val="24"/>
          <w:szCs w:val="24"/>
        </w:rPr>
      </w:pPr>
    </w:p>
    <w:p w:rsidR="001A5E6B" w:rsidRDefault="001A5E6B" w:rsidP="00B129F1">
      <w:pPr>
        <w:pStyle w:val="70"/>
        <w:shd w:val="clear" w:color="auto" w:fill="auto"/>
        <w:spacing w:before="0" w:after="0" w:line="312" w:lineRule="auto"/>
        <w:ind w:firstLine="709"/>
        <w:rPr>
          <w:b w:val="0"/>
          <w:i/>
          <w:sz w:val="24"/>
          <w:szCs w:val="24"/>
        </w:rPr>
      </w:pPr>
    </w:p>
    <w:p w:rsidR="001A5E6B" w:rsidRDefault="001A5E6B" w:rsidP="00B129F1">
      <w:pPr>
        <w:pStyle w:val="70"/>
        <w:shd w:val="clear" w:color="auto" w:fill="auto"/>
        <w:spacing w:before="0" w:after="0" w:line="312" w:lineRule="auto"/>
        <w:ind w:firstLine="709"/>
        <w:rPr>
          <w:b w:val="0"/>
          <w:i/>
          <w:sz w:val="24"/>
          <w:szCs w:val="24"/>
        </w:rPr>
      </w:pPr>
    </w:p>
    <w:p w:rsidR="001A5E6B" w:rsidRDefault="001A5E6B" w:rsidP="00B129F1">
      <w:pPr>
        <w:pStyle w:val="70"/>
        <w:shd w:val="clear" w:color="auto" w:fill="auto"/>
        <w:spacing w:before="0" w:after="0" w:line="312" w:lineRule="auto"/>
        <w:ind w:firstLine="709"/>
        <w:rPr>
          <w:b w:val="0"/>
          <w:i/>
          <w:sz w:val="24"/>
          <w:szCs w:val="24"/>
        </w:rPr>
      </w:pPr>
    </w:p>
    <w:p w:rsidR="001A5E6B" w:rsidRDefault="001A5E6B" w:rsidP="00B129F1">
      <w:pPr>
        <w:pStyle w:val="70"/>
        <w:shd w:val="clear" w:color="auto" w:fill="auto"/>
        <w:spacing w:before="0" w:after="0" w:line="312" w:lineRule="auto"/>
        <w:ind w:firstLine="709"/>
        <w:rPr>
          <w:b w:val="0"/>
          <w:i/>
          <w:sz w:val="24"/>
          <w:szCs w:val="24"/>
        </w:rPr>
      </w:pPr>
    </w:p>
    <w:p w:rsidR="001A5E6B" w:rsidRDefault="001A5E6B" w:rsidP="00B129F1">
      <w:pPr>
        <w:pStyle w:val="70"/>
        <w:shd w:val="clear" w:color="auto" w:fill="auto"/>
        <w:spacing w:before="0" w:after="0" w:line="312" w:lineRule="auto"/>
        <w:ind w:firstLine="709"/>
        <w:rPr>
          <w:b w:val="0"/>
          <w:i/>
          <w:sz w:val="24"/>
          <w:szCs w:val="24"/>
        </w:rPr>
      </w:pPr>
    </w:p>
    <w:p w:rsidR="001A5E6B" w:rsidRDefault="001A5E6B" w:rsidP="00B129F1">
      <w:pPr>
        <w:pStyle w:val="70"/>
        <w:shd w:val="clear" w:color="auto" w:fill="auto"/>
        <w:spacing w:before="0" w:after="0" w:line="312" w:lineRule="auto"/>
        <w:ind w:firstLine="709"/>
        <w:rPr>
          <w:b w:val="0"/>
          <w:i/>
          <w:sz w:val="24"/>
          <w:szCs w:val="24"/>
        </w:rPr>
      </w:pPr>
    </w:p>
    <w:p w:rsidR="001A5E6B" w:rsidRDefault="001A5E6B" w:rsidP="00B129F1">
      <w:pPr>
        <w:pStyle w:val="70"/>
        <w:shd w:val="clear" w:color="auto" w:fill="auto"/>
        <w:spacing w:before="0" w:after="0" w:line="312" w:lineRule="auto"/>
        <w:ind w:firstLine="709"/>
        <w:rPr>
          <w:b w:val="0"/>
          <w:i/>
          <w:sz w:val="24"/>
          <w:szCs w:val="24"/>
        </w:rPr>
      </w:pPr>
    </w:p>
    <w:p w:rsidR="001A5E6B" w:rsidRDefault="001A5E6B" w:rsidP="00B129F1">
      <w:pPr>
        <w:pStyle w:val="70"/>
        <w:shd w:val="clear" w:color="auto" w:fill="auto"/>
        <w:spacing w:before="0" w:after="0" w:line="312" w:lineRule="auto"/>
        <w:ind w:firstLine="709"/>
        <w:rPr>
          <w:b w:val="0"/>
          <w:i/>
          <w:sz w:val="24"/>
          <w:szCs w:val="24"/>
        </w:rPr>
      </w:pPr>
    </w:p>
    <w:p w:rsidR="001A5E6B" w:rsidRDefault="001A5E6B" w:rsidP="00B129F1">
      <w:pPr>
        <w:pStyle w:val="70"/>
        <w:shd w:val="clear" w:color="auto" w:fill="auto"/>
        <w:spacing w:before="0" w:after="0" w:line="312" w:lineRule="auto"/>
        <w:ind w:firstLine="709"/>
        <w:rPr>
          <w:b w:val="0"/>
          <w:i/>
          <w:sz w:val="24"/>
          <w:szCs w:val="24"/>
        </w:rPr>
      </w:pPr>
    </w:p>
    <w:p w:rsidR="001A5E6B" w:rsidRDefault="001A5E6B" w:rsidP="00B129F1">
      <w:pPr>
        <w:pStyle w:val="70"/>
        <w:shd w:val="clear" w:color="auto" w:fill="auto"/>
        <w:spacing w:before="0" w:after="0" w:line="312" w:lineRule="auto"/>
        <w:ind w:firstLine="709"/>
        <w:rPr>
          <w:b w:val="0"/>
          <w:i/>
          <w:sz w:val="24"/>
          <w:szCs w:val="24"/>
        </w:rPr>
      </w:pPr>
    </w:p>
    <w:p w:rsidR="001A5E6B" w:rsidRDefault="001A5E6B" w:rsidP="00B129F1">
      <w:pPr>
        <w:pStyle w:val="70"/>
        <w:shd w:val="clear" w:color="auto" w:fill="auto"/>
        <w:spacing w:before="0" w:after="0" w:line="312" w:lineRule="auto"/>
        <w:ind w:firstLine="709"/>
        <w:rPr>
          <w:b w:val="0"/>
          <w:i/>
          <w:sz w:val="24"/>
          <w:szCs w:val="24"/>
        </w:rPr>
      </w:pPr>
    </w:p>
    <w:p w:rsidR="001A5E6B" w:rsidRPr="00B129F1" w:rsidRDefault="001A5E6B" w:rsidP="00B129F1">
      <w:pPr>
        <w:pStyle w:val="70"/>
        <w:shd w:val="clear" w:color="auto" w:fill="auto"/>
        <w:spacing w:before="0" w:after="0" w:line="312" w:lineRule="auto"/>
        <w:ind w:firstLine="709"/>
        <w:rPr>
          <w:b w:val="0"/>
          <w:i/>
          <w:sz w:val="24"/>
          <w:szCs w:val="24"/>
        </w:rPr>
      </w:pPr>
    </w:p>
    <w:p w:rsidR="00B129F1" w:rsidRPr="00B129F1" w:rsidRDefault="00B129F1" w:rsidP="00524FED">
      <w:pPr>
        <w:pStyle w:val="70"/>
        <w:shd w:val="clear" w:color="auto" w:fill="auto"/>
        <w:spacing w:before="120" w:after="120" w:line="312" w:lineRule="auto"/>
        <w:ind w:firstLine="709"/>
        <w:rPr>
          <w:i/>
          <w:sz w:val="24"/>
          <w:szCs w:val="24"/>
        </w:rPr>
      </w:pPr>
      <w:r w:rsidRPr="00B129F1">
        <w:rPr>
          <w:i/>
          <w:sz w:val="24"/>
          <w:szCs w:val="24"/>
        </w:rPr>
        <w:t>3.2. Учебно-методическое и информационное обеспечение</w:t>
      </w:r>
    </w:p>
    <w:p w:rsidR="005B3241" w:rsidRPr="00B129F1" w:rsidRDefault="008363CE" w:rsidP="00ED5903">
      <w:pPr>
        <w:pStyle w:val="70"/>
        <w:shd w:val="clear" w:color="auto" w:fill="auto"/>
        <w:spacing w:before="0" w:after="49" w:line="312" w:lineRule="auto"/>
        <w:ind w:left="2740"/>
        <w:rPr>
          <w:b w:val="0"/>
          <w:sz w:val="24"/>
          <w:szCs w:val="24"/>
        </w:rPr>
      </w:pPr>
      <w:r w:rsidRPr="00B129F1">
        <w:rPr>
          <w:rStyle w:val="7f5"/>
          <w:b w:val="0"/>
          <w:sz w:val="24"/>
          <w:szCs w:val="24"/>
        </w:rPr>
        <w:t>Список литературы</w:t>
      </w:r>
    </w:p>
    <w:p w:rsidR="005B3241" w:rsidRPr="00B97F48" w:rsidRDefault="00EA6AA9" w:rsidP="00EA6AA9">
      <w:pPr>
        <w:pStyle w:val="51"/>
        <w:shd w:val="clear" w:color="auto" w:fill="auto"/>
        <w:tabs>
          <w:tab w:val="left" w:pos="409"/>
        </w:tabs>
        <w:spacing w:after="0" w:line="312" w:lineRule="auto"/>
        <w:ind w:right="20" w:firstLine="0"/>
        <w:jc w:val="both"/>
        <w:rPr>
          <w:sz w:val="24"/>
          <w:szCs w:val="24"/>
        </w:rPr>
      </w:pPr>
      <w:r>
        <w:rPr>
          <w:rStyle w:val="37"/>
          <w:sz w:val="24"/>
          <w:szCs w:val="24"/>
        </w:rPr>
        <w:t xml:space="preserve">1. </w:t>
      </w:r>
      <w:r w:rsidR="008363CE" w:rsidRPr="00B97F48">
        <w:rPr>
          <w:rStyle w:val="37"/>
          <w:sz w:val="24"/>
          <w:szCs w:val="24"/>
        </w:rPr>
        <w:t>Алексеев Н. Г. Проектирование и рефлексивное мышление // Развитие личности.2002. № 2.</w:t>
      </w:r>
    </w:p>
    <w:p w:rsidR="005B3241" w:rsidRPr="00B97F48" w:rsidRDefault="00EA6AA9" w:rsidP="00EA6AA9">
      <w:pPr>
        <w:pStyle w:val="51"/>
        <w:shd w:val="clear" w:color="auto" w:fill="auto"/>
        <w:tabs>
          <w:tab w:val="left" w:pos="428"/>
        </w:tabs>
        <w:spacing w:after="0" w:line="312" w:lineRule="auto"/>
        <w:ind w:right="20" w:firstLine="0"/>
        <w:jc w:val="both"/>
        <w:rPr>
          <w:sz w:val="24"/>
          <w:szCs w:val="24"/>
        </w:rPr>
      </w:pPr>
      <w:r>
        <w:rPr>
          <w:rStyle w:val="37"/>
          <w:sz w:val="24"/>
          <w:szCs w:val="24"/>
        </w:rPr>
        <w:t xml:space="preserve">2. </w:t>
      </w:r>
      <w:r w:rsidR="008363CE" w:rsidRPr="00B97F48">
        <w:rPr>
          <w:rStyle w:val="37"/>
          <w:sz w:val="24"/>
          <w:szCs w:val="24"/>
        </w:rPr>
        <w:t>Андреева Т. В. Досуг как форма социокультурной реабилитации инвалидов //Отечественный журнал социальной работы. 2009. № 1.</w:t>
      </w:r>
    </w:p>
    <w:p w:rsidR="005B3241" w:rsidRPr="00B97F48" w:rsidRDefault="00EA6AA9" w:rsidP="00EA6AA9">
      <w:pPr>
        <w:pStyle w:val="51"/>
        <w:shd w:val="clear" w:color="auto" w:fill="auto"/>
        <w:tabs>
          <w:tab w:val="left" w:pos="418"/>
        </w:tabs>
        <w:spacing w:after="0" w:line="312" w:lineRule="auto"/>
        <w:ind w:right="20" w:firstLine="0"/>
        <w:jc w:val="both"/>
        <w:rPr>
          <w:sz w:val="24"/>
          <w:szCs w:val="24"/>
        </w:rPr>
      </w:pPr>
      <w:r>
        <w:rPr>
          <w:rStyle w:val="37"/>
          <w:sz w:val="24"/>
          <w:szCs w:val="24"/>
        </w:rPr>
        <w:t xml:space="preserve">3. </w:t>
      </w:r>
      <w:r w:rsidR="008363CE" w:rsidRPr="00B97F48">
        <w:rPr>
          <w:rStyle w:val="37"/>
          <w:sz w:val="24"/>
          <w:szCs w:val="24"/>
        </w:rPr>
        <w:t>Громыко Ю. В. Проектирование и программирование развития образования. —М.: МАРО, 1996.</w:t>
      </w:r>
    </w:p>
    <w:p w:rsidR="005B3241" w:rsidRPr="00B97F48" w:rsidRDefault="00EA6AA9" w:rsidP="00EA6AA9">
      <w:pPr>
        <w:pStyle w:val="51"/>
        <w:shd w:val="clear" w:color="auto" w:fill="auto"/>
        <w:tabs>
          <w:tab w:val="left" w:pos="433"/>
        </w:tabs>
        <w:spacing w:after="0" w:line="312" w:lineRule="auto"/>
        <w:ind w:right="20" w:firstLine="0"/>
        <w:jc w:val="both"/>
        <w:rPr>
          <w:sz w:val="24"/>
          <w:szCs w:val="24"/>
        </w:rPr>
      </w:pPr>
      <w:r>
        <w:rPr>
          <w:rStyle w:val="37"/>
          <w:sz w:val="24"/>
          <w:szCs w:val="24"/>
        </w:rPr>
        <w:t xml:space="preserve">4. </w:t>
      </w:r>
      <w:r w:rsidR="008363CE" w:rsidRPr="00B97F48">
        <w:rPr>
          <w:rStyle w:val="37"/>
          <w:sz w:val="24"/>
          <w:szCs w:val="24"/>
        </w:rPr>
        <w:t>Дитрих Я. Проектирование и конструирование. Системный подход. — М.: Мир,1981.</w:t>
      </w:r>
    </w:p>
    <w:p w:rsidR="005B3241" w:rsidRPr="00B97F48" w:rsidRDefault="00EA6AA9" w:rsidP="00EA6AA9">
      <w:pPr>
        <w:pStyle w:val="51"/>
        <w:shd w:val="clear" w:color="auto" w:fill="auto"/>
        <w:tabs>
          <w:tab w:val="left" w:pos="418"/>
        </w:tabs>
        <w:spacing w:after="0" w:line="312" w:lineRule="auto"/>
        <w:ind w:right="20" w:firstLine="0"/>
        <w:jc w:val="both"/>
        <w:rPr>
          <w:sz w:val="24"/>
          <w:szCs w:val="24"/>
        </w:rPr>
      </w:pPr>
      <w:r>
        <w:rPr>
          <w:rStyle w:val="37"/>
          <w:sz w:val="24"/>
          <w:szCs w:val="24"/>
        </w:rPr>
        <w:t xml:space="preserve">5. </w:t>
      </w:r>
      <w:r w:rsidR="008363CE" w:rsidRPr="00B97F48">
        <w:rPr>
          <w:rStyle w:val="37"/>
          <w:sz w:val="24"/>
          <w:szCs w:val="24"/>
        </w:rPr>
        <w:t>Ендогур А. И. Конструкция самолётов. Конструирование агрегатов планера.Учеб. для высших учебных заведений. — М.: МАИ-ПРИНТ, 2012.</w:t>
      </w:r>
    </w:p>
    <w:p w:rsidR="005B3241" w:rsidRPr="00B97F48" w:rsidRDefault="00EA6AA9" w:rsidP="00EA6AA9">
      <w:pPr>
        <w:pStyle w:val="51"/>
        <w:shd w:val="clear" w:color="auto" w:fill="auto"/>
        <w:tabs>
          <w:tab w:val="left" w:pos="423"/>
        </w:tabs>
        <w:spacing w:after="0" w:line="312" w:lineRule="auto"/>
        <w:ind w:right="20" w:firstLine="0"/>
        <w:jc w:val="both"/>
        <w:rPr>
          <w:sz w:val="24"/>
          <w:szCs w:val="24"/>
        </w:rPr>
      </w:pPr>
      <w:r>
        <w:rPr>
          <w:rStyle w:val="37"/>
          <w:sz w:val="24"/>
          <w:szCs w:val="24"/>
        </w:rPr>
        <w:t xml:space="preserve">6. </w:t>
      </w:r>
      <w:r w:rsidR="008363CE" w:rsidRPr="00B97F48">
        <w:rPr>
          <w:rStyle w:val="37"/>
          <w:sz w:val="24"/>
          <w:szCs w:val="24"/>
        </w:rPr>
        <w:t>Инклюзивное образование. Настольная книга педагога, работающего с детьми сОВЗ. Методическое пособие / М. С. Староверова, Е. В. Ковалёв,А. В. Захарова. — М.: Владос, 2014.</w:t>
      </w:r>
    </w:p>
    <w:p w:rsidR="005B3241" w:rsidRPr="00B97F48" w:rsidRDefault="00EA6AA9" w:rsidP="00EA6AA9">
      <w:pPr>
        <w:pStyle w:val="51"/>
        <w:shd w:val="clear" w:color="auto" w:fill="auto"/>
        <w:tabs>
          <w:tab w:val="left" w:pos="423"/>
        </w:tabs>
        <w:spacing w:after="0" w:line="312" w:lineRule="auto"/>
        <w:ind w:right="20" w:firstLine="0"/>
        <w:jc w:val="both"/>
        <w:rPr>
          <w:sz w:val="24"/>
          <w:szCs w:val="24"/>
        </w:rPr>
      </w:pPr>
      <w:r>
        <w:rPr>
          <w:rStyle w:val="37"/>
          <w:sz w:val="24"/>
          <w:szCs w:val="24"/>
        </w:rPr>
        <w:t xml:space="preserve">7. </w:t>
      </w:r>
      <w:r w:rsidR="008363CE" w:rsidRPr="00B97F48">
        <w:rPr>
          <w:rStyle w:val="37"/>
          <w:sz w:val="24"/>
          <w:szCs w:val="24"/>
        </w:rPr>
        <w:t>Интеграция детей с ограниченными возможностями в образовательный процесс.Начальная школа / [Сост. Л. В. Годовникова, И. В. Возняк]. — Волгоград:Учитель, 2011.</w:t>
      </w:r>
    </w:p>
    <w:p w:rsidR="005B3241" w:rsidRPr="00B97F48" w:rsidRDefault="00EA6AA9" w:rsidP="00EA6AA9">
      <w:pPr>
        <w:pStyle w:val="51"/>
        <w:shd w:val="clear" w:color="auto" w:fill="auto"/>
        <w:tabs>
          <w:tab w:val="left" w:pos="423"/>
        </w:tabs>
        <w:spacing w:after="0" w:line="312" w:lineRule="auto"/>
        <w:ind w:right="20" w:firstLine="0"/>
        <w:jc w:val="both"/>
        <w:rPr>
          <w:sz w:val="24"/>
          <w:szCs w:val="24"/>
        </w:rPr>
      </w:pPr>
      <w:r>
        <w:rPr>
          <w:rStyle w:val="37"/>
          <w:sz w:val="24"/>
          <w:szCs w:val="24"/>
        </w:rPr>
        <w:t xml:space="preserve">8. </w:t>
      </w:r>
      <w:r w:rsidR="008363CE" w:rsidRPr="00B97F48">
        <w:rPr>
          <w:rStyle w:val="37"/>
          <w:sz w:val="24"/>
          <w:szCs w:val="24"/>
        </w:rPr>
        <w:t>Курбатов В. И</w:t>
      </w:r>
      <w:r w:rsidR="00B774B6" w:rsidRPr="00B97F48">
        <w:rPr>
          <w:rStyle w:val="37"/>
          <w:sz w:val="24"/>
          <w:szCs w:val="24"/>
        </w:rPr>
        <w:t>.,</w:t>
      </w:r>
      <w:r w:rsidR="008363CE" w:rsidRPr="00B97F48">
        <w:rPr>
          <w:rStyle w:val="37"/>
          <w:sz w:val="24"/>
          <w:szCs w:val="24"/>
        </w:rPr>
        <w:t xml:space="preserve"> Курбатова О. В. Социальное проектирование. Учеб. пособие длявысших учебных заведений. — Ростов н/Д: Феникс, 2007.</w:t>
      </w:r>
    </w:p>
    <w:p w:rsidR="005B3241" w:rsidRPr="00B97F48" w:rsidRDefault="00EA6AA9" w:rsidP="00EA6AA9">
      <w:pPr>
        <w:pStyle w:val="51"/>
        <w:shd w:val="clear" w:color="auto" w:fill="auto"/>
        <w:tabs>
          <w:tab w:val="left" w:pos="418"/>
        </w:tabs>
        <w:spacing w:after="0" w:line="312" w:lineRule="auto"/>
        <w:ind w:right="20" w:firstLine="0"/>
        <w:jc w:val="both"/>
        <w:rPr>
          <w:sz w:val="24"/>
          <w:szCs w:val="24"/>
        </w:rPr>
      </w:pPr>
      <w:r>
        <w:rPr>
          <w:rStyle w:val="37"/>
          <w:sz w:val="24"/>
          <w:szCs w:val="24"/>
        </w:rPr>
        <w:t xml:space="preserve">9. </w:t>
      </w:r>
      <w:r w:rsidR="008363CE" w:rsidRPr="00B97F48">
        <w:rPr>
          <w:rStyle w:val="37"/>
          <w:sz w:val="24"/>
          <w:szCs w:val="24"/>
        </w:rPr>
        <w:t>Леонтович А. В., Саввичев А. С. Исследовательская и проектная работашкольников: 5—11 кл. / Под ред. А. В. Леонтовича. — М.: ВАКО, 2014.</w:t>
      </w:r>
    </w:p>
    <w:p w:rsidR="005B3241" w:rsidRPr="00B97F48" w:rsidRDefault="00EA6AA9" w:rsidP="00EA6AA9">
      <w:pPr>
        <w:pStyle w:val="51"/>
        <w:shd w:val="clear" w:color="auto" w:fill="auto"/>
        <w:tabs>
          <w:tab w:val="left" w:pos="452"/>
        </w:tabs>
        <w:spacing w:after="0" w:line="312" w:lineRule="auto"/>
        <w:ind w:right="20" w:firstLine="0"/>
        <w:jc w:val="both"/>
        <w:rPr>
          <w:sz w:val="24"/>
          <w:szCs w:val="24"/>
        </w:rPr>
      </w:pPr>
      <w:r>
        <w:rPr>
          <w:rStyle w:val="37"/>
          <w:sz w:val="24"/>
          <w:szCs w:val="24"/>
        </w:rPr>
        <w:t xml:space="preserve">10. </w:t>
      </w:r>
      <w:r w:rsidR="008363CE" w:rsidRPr="00B97F48">
        <w:rPr>
          <w:rStyle w:val="37"/>
          <w:sz w:val="24"/>
          <w:szCs w:val="24"/>
        </w:rPr>
        <w:t>Леонтович А. В., Смирнов И. А., Саввичев А. С. Проектная мастерская:5—9 кл. М.: Просвещение, 2019.</w:t>
      </w:r>
    </w:p>
    <w:p w:rsidR="005B3241" w:rsidRPr="00B97F48" w:rsidRDefault="00EA6AA9" w:rsidP="00EA6AA9">
      <w:pPr>
        <w:pStyle w:val="51"/>
        <w:shd w:val="clear" w:color="auto" w:fill="auto"/>
        <w:tabs>
          <w:tab w:val="left" w:pos="404"/>
        </w:tabs>
        <w:spacing w:after="0" w:line="312" w:lineRule="auto"/>
        <w:ind w:right="20" w:firstLine="0"/>
        <w:jc w:val="both"/>
        <w:rPr>
          <w:sz w:val="24"/>
          <w:szCs w:val="24"/>
        </w:rPr>
      </w:pPr>
      <w:r>
        <w:rPr>
          <w:rStyle w:val="37"/>
          <w:sz w:val="24"/>
          <w:szCs w:val="24"/>
        </w:rPr>
        <w:t xml:space="preserve">11. </w:t>
      </w:r>
      <w:r w:rsidR="008363CE" w:rsidRPr="00B97F48">
        <w:rPr>
          <w:rStyle w:val="37"/>
          <w:sz w:val="24"/>
          <w:szCs w:val="24"/>
        </w:rPr>
        <w:t>Луков В. А. Социальное проектирование. Учеб. пособие для высших учебныхзаведений. — 3-е изд. М.: Изд-во Московская гуманитарно-социальная академияФлинта, 2003.</w:t>
      </w:r>
    </w:p>
    <w:p w:rsidR="00B774B6" w:rsidRPr="00B97F48" w:rsidRDefault="00EA6AA9" w:rsidP="00EA6AA9">
      <w:pPr>
        <w:pStyle w:val="51"/>
        <w:shd w:val="clear" w:color="auto" w:fill="auto"/>
        <w:tabs>
          <w:tab w:val="left" w:pos="452"/>
        </w:tabs>
        <w:spacing w:after="0" w:line="312" w:lineRule="auto"/>
        <w:ind w:right="20" w:firstLine="0"/>
        <w:jc w:val="both"/>
        <w:rPr>
          <w:sz w:val="24"/>
          <w:szCs w:val="24"/>
        </w:rPr>
      </w:pPr>
      <w:r>
        <w:rPr>
          <w:rStyle w:val="37"/>
          <w:sz w:val="24"/>
          <w:szCs w:val="24"/>
        </w:rPr>
        <w:t xml:space="preserve">12. </w:t>
      </w:r>
      <w:r w:rsidR="00B774B6" w:rsidRPr="00B97F48">
        <w:rPr>
          <w:rStyle w:val="37"/>
          <w:sz w:val="24"/>
          <w:szCs w:val="24"/>
        </w:rPr>
        <w:t xml:space="preserve">Половкова М. В., Носов А. В., Половкова Т. В., Майсак М. В. Индивидуальный проект. 10–11 классы. Учеб. </w:t>
      </w:r>
      <w:r w:rsidR="00B129F1">
        <w:rPr>
          <w:rStyle w:val="37"/>
          <w:sz w:val="24"/>
          <w:szCs w:val="24"/>
        </w:rPr>
        <w:t>п</w:t>
      </w:r>
      <w:r w:rsidR="00B774B6" w:rsidRPr="00B97F48">
        <w:rPr>
          <w:rStyle w:val="37"/>
          <w:sz w:val="24"/>
          <w:szCs w:val="24"/>
        </w:rPr>
        <w:t>особие для общеобразоват. организаций. М.: Просвещение, 2020.</w:t>
      </w:r>
    </w:p>
    <w:p w:rsidR="005B3241" w:rsidRPr="00B97F48" w:rsidRDefault="00EA6AA9" w:rsidP="00EA6AA9">
      <w:pPr>
        <w:pStyle w:val="51"/>
        <w:shd w:val="clear" w:color="auto" w:fill="auto"/>
        <w:tabs>
          <w:tab w:val="left" w:pos="452"/>
        </w:tabs>
        <w:spacing w:after="0" w:line="312" w:lineRule="auto"/>
        <w:ind w:right="20" w:firstLine="0"/>
        <w:jc w:val="both"/>
        <w:rPr>
          <w:sz w:val="24"/>
          <w:szCs w:val="24"/>
        </w:rPr>
      </w:pPr>
      <w:r>
        <w:rPr>
          <w:rStyle w:val="37"/>
          <w:sz w:val="24"/>
          <w:szCs w:val="24"/>
        </w:rPr>
        <w:t xml:space="preserve">13. </w:t>
      </w:r>
      <w:r w:rsidR="008363CE" w:rsidRPr="00B97F48">
        <w:rPr>
          <w:rStyle w:val="37"/>
          <w:sz w:val="24"/>
          <w:szCs w:val="24"/>
        </w:rPr>
        <w:t>Ришар Ж.-Ф. На переломе. Двадцать глобальных проблем — двадцать лет на ихрешение. — М.: Ладомир, 2006.</w:t>
      </w:r>
    </w:p>
    <w:p w:rsidR="005B3241" w:rsidRPr="00B97F48" w:rsidRDefault="00EA6AA9" w:rsidP="00EA6AA9">
      <w:pPr>
        <w:pStyle w:val="51"/>
        <w:shd w:val="clear" w:color="auto" w:fill="auto"/>
        <w:tabs>
          <w:tab w:val="left" w:pos="414"/>
        </w:tabs>
        <w:spacing w:after="0" w:line="312" w:lineRule="auto"/>
        <w:ind w:right="20" w:firstLine="0"/>
        <w:jc w:val="both"/>
        <w:rPr>
          <w:sz w:val="24"/>
          <w:szCs w:val="24"/>
        </w:rPr>
      </w:pPr>
      <w:r>
        <w:rPr>
          <w:rStyle w:val="37"/>
          <w:sz w:val="24"/>
          <w:szCs w:val="24"/>
        </w:rPr>
        <w:t xml:space="preserve">14. </w:t>
      </w:r>
      <w:r w:rsidR="008363CE" w:rsidRPr="00B97F48">
        <w:rPr>
          <w:rStyle w:val="37"/>
          <w:sz w:val="24"/>
          <w:szCs w:val="24"/>
        </w:rPr>
        <w:t>Столыпин П. А. Полное собрание речей в Государственной думе иГосударственном совете 1906—1911. Нам нужна великая Россия... М.: МолодаяГвардия, 1986.</w:t>
      </w:r>
    </w:p>
    <w:p w:rsidR="005B3241" w:rsidRPr="00B97F48" w:rsidRDefault="00EA6AA9" w:rsidP="00EA6AA9">
      <w:pPr>
        <w:pStyle w:val="51"/>
        <w:shd w:val="clear" w:color="auto" w:fill="auto"/>
        <w:tabs>
          <w:tab w:val="left" w:pos="409"/>
        </w:tabs>
        <w:spacing w:after="0" w:line="312" w:lineRule="auto"/>
        <w:ind w:right="20" w:firstLine="0"/>
        <w:jc w:val="both"/>
        <w:rPr>
          <w:sz w:val="24"/>
          <w:szCs w:val="24"/>
        </w:rPr>
      </w:pPr>
      <w:r>
        <w:rPr>
          <w:rStyle w:val="37"/>
          <w:sz w:val="24"/>
          <w:szCs w:val="24"/>
        </w:rPr>
        <w:t xml:space="preserve">14. </w:t>
      </w:r>
      <w:r w:rsidR="008363CE" w:rsidRPr="00B97F48">
        <w:rPr>
          <w:rStyle w:val="37"/>
          <w:sz w:val="24"/>
          <w:szCs w:val="24"/>
        </w:rPr>
        <w:t>Устиловская А. А. Метапредмет «Задача». Учеб. пособие для педагогов. М.:НИИ Инновационных стратегий развития общего образования, Пушкинскийинститут, 2011.</w:t>
      </w:r>
    </w:p>
    <w:p w:rsidR="00F433EC" w:rsidRPr="00B97F48" w:rsidRDefault="00F433EC" w:rsidP="00ED5903">
      <w:pPr>
        <w:pStyle w:val="70"/>
        <w:shd w:val="clear" w:color="auto" w:fill="auto"/>
        <w:spacing w:before="0" w:after="44" w:line="312" w:lineRule="auto"/>
        <w:ind w:left="1480"/>
        <w:rPr>
          <w:rStyle w:val="7f5"/>
          <w:sz w:val="24"/>
          <w:szCs w:val="24"/>
        </w:rPr>
      </w:pPr>
    </w:p>
    <w:p w:rsidR="00B803FE" w:rsidRDefault="00B803FE" w:rsidP="00ED5903">
      <w:pPr>
        <w:pStyle w:val="70"/>
        <w:shd w:val="clear" w:color="auto" w:fill="auto"/>
        <w:spacing w:before="0" w:after="44" w:line="312" w:lineRule="auto"/>
        <w:ind w:left="1480"/>
        <w:rPr>
          <w:rStyle w:val="7f5"/>
          <w:b w:val="0"/>
          <w:sz w:val="24"/>
          <w:szCs w:val="24"/>
        </w:rPr>
      </w:pPr>
    </w:p>
    <w:p w:rsidR="00B803FE" w:rsidRDefault="00B803FE" w:rsidP="00ED5903">
      <w:pPr>
        <w:pStyle w:val="70"/>
        <w:shd w:val="clear" w:color="auto" w:fill="auto"/>
        <w:spacing w:before="0" w:after="44" w:line="312" w:lineRule="auto"/>
        <w:ind w:left="1480"/>
        <w:rPr>
          <w:rStyle w:val="7f5"/>
          <w:b w:val="0"/>
          <w:sz w:val="24"/>
          <w:szCs w:val="24"/>
        </w:rPr>
      </w:pPr>
    </w:p>
    <w:p w:rsidR="00B803FE" w:rsidRDefault="00B803FE" w:rsidP="00ED5903">
      <w:pPr>
        <w:pStyle w:val="70"/>
        <w:shd w:val="clear" w:color="auto" w:fill="auto"/>
        <w:spacing w:before="0" w:after="44" w:line="312" w:lineRule="auto"/>
        <w:ind w:left="1480"/>
        <w:rPr>
          <w:rStyle w:val="7f5"/>
          <w:b w:val="0"/>
          <w:sz w:val="24"/>
          <w:szCs w:val="24"/>
        </w:rPr>
      </w:pPr>
    </w:p>
    <w:p w:rsidR="001A5E6B" w:rsidRDefault="001A5E6B" w:rsidP="00ED5903">
      <w:pPr>
        <w:pStyle w:val="70"/>
        <w:shd w:val="clear" w:color="auto" w:fill="auto"/>
        <w:spacing w:before="0" w:after="44" w:line="312" w:lineRule="auto"/>
        <w:ind w:left="1480"/>
        <w:rPr>
          <w:rStyle w:val="7f5"/>
          <w:b w:val="0"/>
          <w:sz w:val="24"/>
          <w:szCs w:val="24"/>
        </w:rPr>
      </w:pPr>
    </w:p>
    <w:p w:rsidR="00B803FE" w:rsidRDefault="00B803FE" w:rsidP="00ED5903">
      <w:pPr>
        <w:pStyle w:val="70"/>
        <w:shd w:val="clear" w:color="auto" w:fill="auto"/>
        <w:spacing w:before="0" w:after="44" w:line="312" w:lineRule="auto"/>
        <w:ind w:left="1480"/>
        <w:rPr>
          <w:rStyle w:val="7f5"/>
          <w:b w:val="0"/>
          <w:sz w:val="24"/>
          <w:szCs w:val="24"/>
        </w:rPr>
      </w:pPr>
    </w:p>
    <w:p w:rsidR="005B3241" w:rsidRPr="00B129F1" w:rsidRDefault="008363CE" w:rsidP="00ED5903">
      <w:pPr>
        <w:pStyle w:val="70"/>
        <w:shd w:val="clear" w:color="auto" w:fill="auto"/>
        <w:spacing w:before="0" w:after="44" w:line="312" w:lineRule="auto"/>
        <w:ind w:left="1480"/>
        <w:rPr>
          <w:b w:val="0"/>
          <w:sz w:val="24"/>
          <w:szCs w:val="24"/>
        </w:rPr>
      </w:pPr>
      <w:r w:rsidRPr="00B129F1">
        <w:rPr>
          <w:rStyle w:val="7f5"/>
          <w:b w:val="0"/>
          <w:sz w:val="24"/>
          <w:szCs w:val="24"/>
        </w:rPr>
        <w:t>Нормативно-регламентирующая документация</w:t>
      </w:r>
    </w:p>
    <w:p w:rsidR="00F433EC" w:rsidRPr="00B97F48" w:rsidRDefault="00CD580D" w:rsidP="00CD580D">
      <w:pPr>
        <w:pStyle w:val="51"/>
        <w:shd w:val="clear" w:color="auto" w:fill="auto"/>
        <w:tabs>
          <w:tab w:val="left" w:pos="409"/>
        </w:tabs>
        <w:spacing w:after="0" w:line="312" w:lineRule="auto"/>
        <w:ind w:right="20" w:firstLine="0"/>
        <w:jc w:val="left"/>
        <w:rPr>
          <w:rStyle w:val="37"/>
          <w:sz w:val="24"/>
          <w:szCs w:val="24"/>
        </w:rPr>
      </w:pPr>
      <w:r>
        <w:rPr>
          <w:rStyle w:val="37"/>
          <w:sz w:val="24"/>
          <w:szCs w:val="24"/>
        </w:rPr>
        <w:t xml:space="preserve">1. </w:t>
      </w:r>
      <w:r w:rsidR="00F433EC" w:rsidRPr="00B97F48">
        <w:rPr>
          <w:rStyle w:val="37"/>
          <w:sz w:val="24"/>
          <w:szCs w:val="24"/>
        </w:rPr>
        <w:t>Федеральный закон от 29.12.2012 N 273-ФЗ (ред. от 31.07.2020) "Об образовании в Российской Федерации" (с изм. и доп., вступ. в силу с 01.09.2020)</w:t>
      </w:r>
    </w:p>
    <w:p w:rsidR="00F433EC" w:rsidRPr="00B97F48" w:rsidRDefault="00CD580D" w:rsidP="00CD580D">
      <w:pPr>
        <w:pStyle w:val="51"/>
        <w:shd w:val="clear" w:color="auto" w:fill="auto"/>
        <w:tabs>
          <w:tab w:val="left" w:pos="409"/>
        </w:tabs>
        <w:spacing w:after="0" w:line="312" w:lineRule="auto"/>
        <w:ind w:right="20" w:firstLine="0"/>
        <w:jc w:val="left"/>
        <w:rPr>
          <w:rStyle w:val="37"/>
          <w:sz w:val="24"/>
          <w:szCs w:val="24"/>
        </w:rPr>
      </w:pPr>
      <w:r>
        <w:rPr>
          <w:rStyle w:val="37"/>
          <w:sz w:val="24"/>
          <w:szCs w:val="24"/>
        </w:rPr>
        <w:t xml:space="preserve">2. </w:t>
      </w:r>
      <w:r w:rsidR="00F433EC" w:rsidRPr="00B97F48">
        <w:rPr>
          <w:rStyle w:val="37"/>
          <w:sz w:val="24"/>
          <w:szCs w:val="24"/>
        </w:rPr>
        <w:t>Минобрнауки России от 17.05.2012 N 413 (ред. от 29.06.2017)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p w:rsidR="00DE3A5B" w:rsidRPr="00B97F48" w:rsidRDefault="00CD580D" w:rsidP="00CD580D">
      <w:pPr>
        <w:pStyle w:val="51"/>
        <w:shd w:val="clear" w:color="auto" w:fill="auto"/>
        <w:tabs>
          <w:tab w:val="left" w:pos="409"/>
        </w:tabs>
        <w:spacing w:after="0" w:line="312" w:lineRule="auto"/>
        <w:ind w:right="20" w:firstLine="0"/>
        <w:jc w:val="left"/>
        <w:rPr>
          <w:rStyle w:val="37"/>
          <w:sz w:val="24"/>
          <w:szCs w:val="24"/>
        </w:rPr>
      </w:pPr>
      <w:r>
        <w:rPr>
          <w:rStyle w:val="37"/>
          <w:sz w:val="24"/>
          <w:szCs w:val="24"/>
        </w:rPr>
        <w:t xml:space="preserve">3. </w:t>
      </w:r>
      <w:r w:rsidR="00DE3A5B" w:rsidRPr="00B97F48">
        <w:rPr>
          <w:rStyle w:val="37"/>
          <w:sz w:val="24"/>
          <w:szCs w:val="24"/>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28.06.2016 N 2/16-з)</w:t>
      </w:r>
    </w:p>
    <w:p w:rsidR="005B3241" w:rsidRPr="00B97F48" w:rsidRDefault="00CD580D" w:rsidP="00CD580D">
      <w:pPr>
        <w:pStyle w:val="51"/>
        <w:shd w:val="clear" w:color="auto" w:fill="auto"/>
        <w:tabs>
          <w:tab w:val="left" w:pos="409"/>
        </w:tabs>
        <w:spacing w:after="0" w:line="312" w:lineRule="auto"/>
        <w:ind w:right="20" w:firstLine="0"/>
        <w:jc w:val="left"/>
        <w:rPr>
          <w:sz w:val="24"/>
          <w:szCs w:val="24"/>
        </w:rPr>
      </w:pPr>
      <w:r>
        <w:rPr>
          <w:rStyle w:val="37"/>
          <w:sz w:val="24"/>
          <w:szCs w:val="24"/>
        </w:rPr>
        <w:t xml:space="preserve">4. </w:t>
      </w:r>
      <w:r w:rsidR="008363CE" w:rsidRPr="00B97F48">
        <w:rPr>
          <w:rStyle w:val="37"/>
          <w:sz w:val="24"/>
          <w:szCs w:val="24"/>
        </w:rPr>
        <w:t>Федеральный закон от 11.08.1995 № 135-ФЗ (ред. от 05.02.2018)«О благотворительной деятельности и добровольчестве (волонтёрстве)»</w:t>
      </w:r>
      <w:r w:rsidR="008363CE" w:rsidRPr="00B97F48">
        <w:rPr>
          <w:rStyle w:val="39"/>
          <w:sz w:val="24"/>
          <w:szCs w:val="24"/>
          <w:lang w:val="ru-RU"/>
        </w:rPr>
        <w:t>(</w:t>
      </w:r>
      <w:hyperlink r:id="rId11" w:history="1">
        <w:r w:rsidR="008363CE" w:rsidRPr="00B97F48">
          <w:rPr>
            <w:rStyle w:val="a3"/>
            <w:sz w:val="24"/>
            <w:szCs w:val="24"/>
            <w:lang w:val="en-US"/>
          </w:rPr>
          <w:t>http</w:t>
        </w:r>
        <w:r w:rsidR="008363CE" w:rsidRPr="00B97F48">
          <w:rPr>
            <w:rStyle w:val="a3"/>
            <w:sz w:val="24"/>
            <w:szCs w:val="24"/>
          </w:rPr>
          <w:t>://</w:t>
        </w:r>
        <w:r w:rsidR="008363CE" w:rsidRPr="00B97F48">
          <w:rPr>
            <w:rStyle w:val="a3"/>
            <w:sz w:val="24"/>
            <w:szCs w:val="24"/>
            <w:lang w:val="en-US"/>
          </w:rPr>
          <w:t>legalacts</w:t>
        </w:r>
        <w:r w:rsidR="008363CE" w:rsidRPr="00B97F48">
          <w:rPr>
            <w:rStyle w:val="a3"/>
            <w:sz w:val="24"/>
            <w:szCs w:val="24"/>
          </w:rPr>
          <w:t>.</w:t>
        </w:r>
        <w:r w:rsidR="008363CE" w:rsidRPr="00B97F48">
          <w:rPr>
            <w:rStyle w:val="a3"/>
            <w:sz w:val="24"/>
            <w:szCs w:val="24"/>
            <w:lang w:val="en-US"/>
          </w:rPr>
          <w:t>ru</w:t>
        </w:r>
        <w:r w:rsidR="008363CE" w:rsidRPr="00B97F48">
          <w:rPr>
            <w:rStyle w:val="a3"/>
            <w:sz w:val="24"/>
            <w:szCs w:val="24"/>
          </w:rPr>
          <w:t>/</w:t>
        </w:r>
        <w:r w:rsidR="008363CE" w:rsidRPr="00B97F48">
          <w:rPr>
            <w:rStyle w:val="a3"/>
            <w:sz w:val="24"/>
            <w:szCs w:val="24"/>
            <w:lang w:val="en-US"/>
          </w:rPr>
          <w:t>doc</w:t>
        </w:r>
        <w:r w:rsidR="008363CE" w:rsidRPr="00B97F48">
          <w:rPr>
            <w:rStyle w:val="a3"/>
            <w:sz w:val="24"/>
            <w:szCs w:val="24"/>
          </w:rPr>
          <w:t>/</w:t>
        </w:r>
        <w:r w:rsidR="008363CE" w:rsidRPr="00B97F48">
          <w:rPr>
            <w:rStyle w:val="a3"/>
            <w:sz w:val="24"/>
            <w:szCs w:val="24"/>
            <w:lang w:val="en-US"/>
          </w:rPr>
          <w:t>federalnyi</w:t>
        </w:r>
        <w:r w:rsidR="008363CE" w:rsidRPr="00B97F48">
          <w:rPr>
            <w:rStyle w:val="a3"/>
            <w:sz w:val="24"/>
            <w:szCs w:val="24"/>
          </w:rPr>
          <w:t>-</w:t>
        </w:r>
        <w:r w:rsidR="008363CE" w:rsidRPr="00B97F48">
          <w:rPr>
            <w:rStyle w:val="a3"/>
            <w:sz w:val="24"/>
            <w:szCs w:val="24"/>
            <w:lang w:val="en-US"/>
          </w:rPr>
          <w:t>zakon</w:t>
        </w:r>
        <w:r w:rsidR="008363CE" w:rsidRPr="00B97F48">
          <w:rPr>
            <w:rStyle w:val="a3"/>
            <w:sz w:val="24"/>
            <w:szCs w:val="24"/>
          </w:rPr>
          <w:t>-</w:t>
        </w:r>
        <w:r w:rsidR="008363CE" w:rsidRPr="00B97F48">
          <w:rPr>
            <w:rStyle w:val="a3"/>
            <w:sz w:val="24"/>
            <w:szCs w:val="24"/>
            <w:lang w:val="en-US"/>
          </w:rPr>
          <w:t>ot</w:t>
        </w:r>
        <w:r w:rsidR="008363CE" w:rsidRPr="00B97F48">
          <w:rPr>
            <w:rStyle w:val="a3"/>
            <w:sz w:val="24"/>
            <w:szCs w:val="24"/>
          </w:rPr>
          <w:t>-11081995-</w:t>
        </w:r>
        <w:r w:rsidR="008363CE" w:rsidRPr="00B97F48">
          <w:rPr>
            <w:rStyle w:val="a3"/>
            <w:sz w:val="24"/>
            <w:szCs w:val="24"/>
            <w:lang w:val="en-US"/>
          </w:rPr>
          <w:t>n</w:t>
        </w:r>
        <w:r w:rsidR="008363CE" w:rsidRPr="00B97F48">
          <w:rPr>
            <w:rStyle w:val="a3"/>
            <w:sz w:val="24"/>
            <w:szCs w:val="24"/>
          </w:rPr>
          <w:t>-135-</w:t>
        </w:r>
        <w:r w:rsidR="008363CE" w:rsidRPr="00B97F48">
          <w:rPr>
            <w:rStyle w:val="a3"/>
            <w:sz w:val="24"/>
            <w:szCs w:val="24"/>
            <w:lang w:val="en-US"/>
          </w:rPr>
          <w:t>fz</w:t>
        </w:r>
        <w:r w:rsidR="008363CE" w:rsidRPr="00B97F48">
          <w:rPr>
            <w:rStyle w:val="a3"/>
            <w:sz w:val="24"/>
            <w:szCs w:val="24"/>
          </w:rPr>
          <w:t>-</w:t>
        </w:r>
        <w:r w:rsidR="008363CE" w:rsidRPr="00B97F48">
          <w:rPr>
            <w:rStyle w:val="a3"/>
            <w:sz w:val="24"/>
            <w:szCs w:val="24"/>
            <w:lang w:val="en-US"/>
          </w:rPr>
          <w:t>o</w:t>
        </w:r>
      </w:hyperlink>
      <w:r w:rsidR="008363CE" w:rsidRPr="00B97F48">
        <w:rPr>
          <w:rStyle w:val="39"/>
          <w:sz w:val="24"/>
          <w:szCs w:val="24"/>
          <w:lang w:val="ru-RU"/>
        </w:rPr>
        <w:t>)</w:t>
      </w:r>
      <w:r w:rsidR="008363CE" w:rsidRPr="00B97F48">
        <w:rPr>
          <w:rStyle w:val="37"/>
          <w:sz w:val="24"/>
          <w:szCs w:val="24"/>
        </w:rPr>
        <w:t>.</w:t>
      </w:r>
    </w:p>
    <w:p w:rsidR="005B3241" w:rsidRPr="00B97F48" w:rsidRDefault="00CD580D" w:rsidP="00CD580D">
      <w:pPr>
        <w:pStyle w:val="51"/>
        <w:shd w:val="clear" w:color="auto" w:fill="auto"/>
        <w:tabs>
          <w:tab w:val="left" w:pos="408"/>
        </w:tabs>
        <w:spacing w:after="0" w:line="312" w:lineRule="auto"/>
        <w:ind w:right="340" w:firstLine="0"/>
        <w:jc w:val="left"/>
        <w:rPr>
          <w:sz w:val="24"/>
          <w:szCs w:val="24"/>
        </w:rPr>
      </w:pPr>
      <w:r>
        <w:rPr>
          <w:rStyle w:val="400"/>
          <w:sz w:val="24"/>
          <w:szCs w:val="24"/>
        </w:rPr>
        <w:t xml:space="preserve">5. </w:t>
      </w:r>
      <w:r w:rsidR="008363CE" w:rsidRPr="00B97F48">
        <w:rPr>
          <w:rStyle w:val="400"/>
          <w:sz w:val="24"/>
          <w:szCs w:val="24"/>
        </w:rPr>
        <w:t>Стратегия научно-технологического развития Российской Федерации</w:t>
      </w:r>
      <w:r w:rsidR="008363CE" w:rsidRPr="00B97F48">
        <w:rPr>
          <w:rStyle w:val="410"/>
          <w:sz w:val="24"/>
          <w:szCs w:val="24"/>
          <w:lang w:val="ru-RU"/>
        </w:rPr>
        <w:t>(</w:t>
      </w:r>
      <w:hyperlink r:id="rId12" w:history="1">
        <w:r w:rsidR="008363CE" w:rsidRPr="00B97F48">
          <w:rPr>
            <w:rStyle w:val="a3"/>
            <w:sz w:val="24"/>
            <w:szCs w:val="24"/>
            <w:lang w:val="en-US"/>
          </w:rPr>
          <w:t>http</w:t>
        </w:r>
        <w:r w:rsidR="008363CE" w:rsidRPr="00B97F48">
          <w:rPr>
            <w:rStyle w:val="a3"/>
            <w:sz w:val="24"/>
            <w:szCs w:val="24"/>
          </w:rPr>
          <w:t>://</w:t>
        </w:r>
        <w:r w:rsidR="008363CE" w:rsidRPr="00B97F48">
          <w:rPr>
            <w:rStyle w:val="a3"/>
            <w:sz w:val="24"/>
            <w:szCs w:val="24"/>
            <w:lang w:val="en-US"/>
          </w:rPr>
          <w:t>sntr</w:t>
        </w:r>
        <w:r w:rsidR="008363CE" w:rsidRPr="00B97F48">
          <w:rPr>
            <w:rStyle w:val="a3"/>
            <w:sz w:val="24"/>
            <w:szCs w:val="24"/>
          </w:rPr>
          <w:t>-</w:t>
        </w:r>
        <w:r w:rsidR="008363CE" w:rsidRPr="00B97F48">
          <w:rPr>
            <w:rStyle w:val="a3"/>
            <w:sz w:val="24"/>
            <w:szCs w:val="24"/>
            <w:lang w:val="en-US"/>
          </w:rPr>
          <w:t>rf</w:t>
        </w:r>
        <w:r w:rsidR="008363CE" w:rsidRPr="00B97F48">
          <w:rPr>
            <w:rStyle w:val="a3"/>
            <w:sz w:val="24"/>
            <w:szCs w:val="24"/>
          </w:rPr>
          <w:t>.</w:t>
        </w:r>
        <w:r w:rsidR="008363CE" w:rsidRPr="00B97F48">
          <w:rPr>
            <w:rStyle w:val="a3"/>
            <w:sz w:val="24"/>
            <w:szCs w:val="24"/>
            <w:lang w:val="en-US"/>
          </w:rPr>
          <w:t>ru</w:t>
        </w:r>
      </w:hyperlink>
      <w:r w:rsidR="008363CE" w:rsidRPr="00B97F48">
        <w:rPr>
          <w:rStyle w:val="410"/>
          <w:sz w:val="24"/>
          <w:szCs w:val="24"/>
          <w:lang w:val="ru-RU"/>
        </w:rPr>
        <w:t>)</w:t>
      </w:r>
      <w:r w:rsidR="008363CE" w:rsidRPr="00B97F48">
        <w:rPr>
          <w:rStyle w:val="400"/>
          <w:sz w:val="24"/>
          <w:szCs w:val="24"/>
        </w:rPr>
        <w:t>.</w:t>
      </w:r>
    </w:p>
    <w:p w:rsidR="005B3241" w:rsidRPr="00B97F48" w:rsidRDefault="00EA6AA9" w:rsidP="00CD580D">
      <w:pPr>
        <w:pStyle w:val="51"/>
        <w:shd w:val="clear" w:color="auto" w:fill="auto"/>
        <w:tabs>
          <w:tab w:val="left" w:pos="398"/>
        </w:tabs>
        <w:spacing w:after="0" w:line="312" w:lineRule="auto"/>
        <w:ind w:firstLine="0"/>
        <w:jc w:val="left"/>
        <w:rPr>
          <w:sz w:val="24"/>
          <w:szCs w:val="24"/>
        </w:rPr>
      </w:pPr>
      <w:r>
        <w:rPr>
          <w:rStyle w:val="400"/>
          <w:sz w:val="24"/>
          <w:szCs w:val="24"/>
        </w:rPr>
        <w:t>6</w:t>
      </w:r>
      <w:r w:rsidR="00CD580D">
        <w:rPr>
          <w:rStyle w:val="400"/>
          <w:sz w:val="24"/>
          <w:szCs w:val="24"/>
        </w:rPr>
        <w:t xml:space="preserve">. </w:t>
      </w:r>
      <w:r w:rsidR="008363CE" w:rsidRPr="00B97F48">
        <w:rPr>
          <w:rStyle w:val="400"/>
          <w:sz w:val="24"/>
          <w:szCs w:val="24"/>
        </w:rPr>
        <w:t>Министерство жилищно-коммунального хозяйства Московской области обобращении с твёрдыми коммунальными отходами</w:t>
      </w:r>
    </w:p>
    <w:p w:rsidR="005B3241" w:rsidRPr="00B97F48" w:rsidRDefault="008363CE" w:rsidP="00DE3A5B">
      <w:pPr>
        <w:pStyle w:val="51"/>
        <w:shd w:val="clear" w:color="auto" w:fill="auto"/>
        <w:tabs>
          <w:tab w:val="left" w:leader="underscore" w:pos="3002"/>
        </w:tabs>
        <w:spacing w:after="0" w:line="312" w:lineRule="auto"/>
        <w:ind w:left="400" w:firstLine="0"/>
        <w:jc w:val="left"/>
        <w:rPr>
          <w:sz w:val="24"/>
          <w:szCs w:val="24"/>
        </w:rPr>
      </w:pPr>
      <w:r w:rsidRPr="000C597D">
        <w:rPr>
          <w:rStyle w:val="410"/>
          <w:sz w:val="24"/>
          <w:szCs w:val="24"/>
          <w:lang w:val="ru-RU"/>
        </w:rPr>
        <w:t>(</w:t>
      </w:r>
      <w:hyperlink r:id="rId13" w:history="1">
        <w:r w:rsidRPr="00B97F48">
          <w:rPr>
            <w:rStyle w:val="a3"/>
            <w:sz w:val="24"/>
            <w:szCs w:val="24"/>
            <w:lang w:val="en-US"/>
          </w:rPr>
          <w:t>http</w:t>
        </w:r>
        <w:r w:rsidRPr="00B97F48">
          <w:rPr>
            <w:rStyle w:val="a3"/>
            <w:sz w:val="24"/>
            <w:szCs w:val="24"/>
          </w:rPr>
          <w:t>://</w:t>
        </w:r>
        <w:r w:rsidRPr="00B97F48">
          <w:rPr>
            <w:rStyle w:val="a3"/>
            <w:sz w:val="24"/>
            <w:szCs w:val="24"/>
            <w:lang w:val="en-US"/>
          </w:rPr>
          <w:t>mgkh</w:t>
        </w:r>
        <w:r w:rsidRPr="00B97F48">
          <w:rPr>
            <w:rStyle w:val="a3"/>
            <w:sz w:val="24"/>
            <w:szCs w:val="24"/>
          </w:rPr>
          <w:t>.</w:t>
        </w:r>
        <w:r w:rsidRPr="00B97F48">
          <w:rPr>
            <w:rStyle w:val="a3"/>
            <w:sz w:val="24"/>
            <w:szCs w:val="24"/>
            <w:lang w:val="en-US"/>
          </w:rPr>
          <w:t>mosreg</w:t>
        </w:r>
        <w:r w:rsidRPr="00B97F48">
          <w:rPr>
            <w:rStyle w:val="a3"/>
            <w:sz w:val="24"/>
            <w:szCs w:val="24"/>
          </w:rPr>
          <w:t>.</w:t>
        </w:r>
        <w:r w:rsidRPr="00B97F48">
          <w:rPr>
            <w:rStyle w:val="a3"/>
            <w:sz w:val="24"/>
            <w:szCs w:val="24"/>
            <w:lang w:val="en-US"/>
          </w:rPr>
          <w:t>ru</w:t>
        </w:r>
        <w:r w:rsidRPr="00B97F48">
          <w:rPr>
            <w:rStyle w:val="a3"/>
            <w:sz w:val="24"/>
            <w:szCs w:val="24"/>
          </w:rPr>
          <w:t>/</w:t>
        </w:r>
      </w:hyperlink>
      <w:r w:rsidRPr="00B97F48">
        <w:rPr>
          <w:rStyle w:val="a3"/>
          <w:sz w:val="24"/>
          <w:szCs w:val="24"/>
        </w:rPr>
        <w:t>deyatelnost/obrashenie-s-tvyordymi-kommunalnymi-otkhodami</w:t>
      </w:r>
      <w:r w:rsidRPr="000C597D">
        <w:rPr>
          <w:rStyle w:val="410"/>
          <w:sz w:val="24"/>
          <w:szCs w:val="24"/>
          <w:lang w:val="ru-RU"/>
        </w:rPr>
        <w:t>).</w:t>
      </w:r>
    </w:p>
    <w:p w:rsidR="005B3241" w:rsidRPr="00B129F1" w:rsidRDefault="00EA6AA9" w:rsidP="00B803FE">
      <w:pPr>
        <w:pStyle w:val="51"/>
        <w:shd w:val="clear" w:color="auto" w:fill="auto"/>
        <w:tabs>
          <w:tab w:val="left" w:pos="398"/>
        </w:tabs>
        <w:spacing w:after="205" w:line="312" w:lineRule="auto"/>
        <w:ind w:firstLine="0"/>
        <w:jc w:val="left"/>
        <w:rPr>
          <w:sz w:val="24"/>
          <w:szCs w:val="24"/>
        </w:rPr>
      </w:pPr>
      <w:r>
        <w:rPr>
          <w:rStyle w:val="400"/>
          <w:sz w:val="24"/>
          <w:szCs w:val="24"/>
        </w:rPr>
        <w:t>7</w:t>
      </w:r>
      <w:r w:rsidR="00CD580D">
        <w:rPr>
          <w:rStyle w:val="400"/>
          <w:sz w:val="24"/>
          <w:szCs w:val="24"/>
        </w:rPr>
        <w:t xml:space="preserve">. </w:t>
      </w:r>
      <w:r w:rsidR="008363CE" w:rsidRPr="00B97F48">
        <w:rPr>
          <w:rStyle w:val="400"/>
          <w:sz w:val="24"/>
          <w:szCs w:val="24"/>
        </w:rPr>
        <w:t>Региональные операторы по обращению с отходами</w:t>
      </w:r>
      <w:r w:rsidR="008363CE" w:rsidRPr="00B97F48">
        <w:rPr>
          <w:rStyle w:val="410"/>
          <w:sz w:val="24"/>
          <w:szCs w:val="24"/>
          <w:lang w:val="ru-RU"/>
        </w:rPr>
        <w:t>(</w:t>
      </w:r>
      <w:hyperlink r:id="rId14" w:history="1">
        <w:r w:rsidR="008363CE" w:rsidRPr="00B97F48">
          <w:rPr>
            <w:rStyle w:val="a3"/>
            <w:sz w:val="24"/>
            <w:szCs w:val="24"/>
            <w:lang w:val="en-US"/>
          </w:rPr>
          <w:t>http</w:t>
        </w:r>
        <w:r w:rsidR="008363CE" w:rsidRPr="00B97F48">
          <w:rPr>
            <w:rStyle w:val="a3"/>
            <w:sz w:val="24"/>
            <w:szCs w:val="24"/>
          </w:rPr>
          <w:t>://</w:t>
        </w:r>
        <w:r w:rsidR="008363CE" w:rsidRPr="00B97F48">
          <w:rPr>
            <w:rStyle w:val="a3"/>
            <w:sz w:val="24"/>
            <w:szCs w:val="24"/>
            <w:lang w:val="en-US"/>
          </w:rPr>
          <w:t>tbo</w:t>
        </w:r>
        <w:r w:rsidR="008363CE" w:rsidRPr="00B97F48">
          <w:rPr>
            <w:rStyle w:val="a3"/>
            <w:sz w:val="24"/>
            <w:szCs w:val="24"/>
          </w:rPr>
          <w:t>.</w:t>
        </w:r>
        <w:r w:rsidR="008363CE" w:rsidRPr="00B97F48">
          <w:rPr>
            <w:rStyle w:val="a3"/>
            <w:sz w:val="24"/>
            <w:szCs w:val="24"/>
            <w:lang w:val="en-US"/>
          </w:rPr>
          <w:t>mosreg</w:t>
        </w:r>
        <w:r w:rsidR="008363CE" w:rsidRPr="00B97F48">
          <w:rPr>
            <w:rStyle w:val="a3"/>
            <w:sz w:val="24"/>
            <w:szCs w:val="24"/>
          </w:rPr>
          <w:t>.</w:t>
        </w:r>
        <w:r w:rsidR="008363CE" w:rsidRPr="00B97F48">
          <w:rPr>
            <w:rStyle w:val="a3"/>
            <w:sz w:val="24"/>
            <w:szCs w:val="24"/>
            <w:lang w:val="en-US"/>
          </w:rPr>
          <w:t>ru</w:t>
        </w:r>
        <w:r w:rsidR="008363CE" w:rsidRPr="00B97F48">
          <w:rPr>
            <w:rStyle w:val="a3"/>
            <w:sz w:val="24"/>
            <w:szCs w:val="24"/>
          </w:rPr>
          <w:t>/</w:t>
        </w:r>
      </w:hyperlink>
      <w:r w:rsidR="008363CE" w:rsidRPr="00B97F48">
        <w:rPr>
          <w:rStyle w:val="a3"/>
          <w:sz w:val="24"/>
          <w:szCs w:val="24"/>
        </w:rPr>
        <w:t>regionalnye-operatory</w:t>
      </w:r>
      <w:r w:rsidR="008363CE" w:rsidRPr="00B97F48">
        <w:rPr>
          <w:rStyle w:val="410"/>
          <w:sz w:val="24"/>
          <w:szCs w:val="24"/>
          <w:lang w:val="ru-RU"/>
        </w:rPr>
        <w:t>)</w:t>
      </w:r>
      <w:r w:rsidR="008363CE" w:rsidRPr="00B97F48">
        <w:rPr>
          <w:rStyle w:val="400"/>
          <w:sz w:val="24"/>
          <w:szCs w:val="24"/>
        </w:rPr>
        <w:t>.</w:t>
      </w:r>
    </w:p>
    <w:p w:rsidR="005B3241" w:rsidRPr="00B129F1" w:rsidRDefault="008363CE" w:rsidP="00B803FE">
      <w:pPr>
        <w:pStyle w:val="70"/>
        <w:shd w:val="clear" w:color="auto" w:fill="auto"/>
        <w:spacing w:before="0" w:after="104" w:line="312" w:lineRule="auto"/>
        <w:ind w:left="3000"/>
        <w:rPr>
          <w:b w:val="0"/>
          <w:sz w:val="24"/>
          <w:szCs w:val="24"/>
        </w:rPr>
      </w:pPr>
      <w:bookmarkStart w:id="10" w:name="bookmark17"/>
      <w:r w:rsidRPr="00B129F1">
        <w:rPr>
          <w:rStyle w:val="7f6"/>
          <w:b w:val="0"/>
          <w:sz w:val="24"/>
          <w:szCs w:val="24"/>
        </w:rPr>
        <w:t>Интернет-ресурсы</w:t>
      </w:r>
      <w:bookmarkEnd w:id="10"/>
    </w:p>
    <w:p w:rsidR="005B3241" w:rsidRPr="00B97F48" w:rsidRDefault="00CD580D" w:rsidP="00B803FE">
      <w:pPr>
        <w:pStyle w:val="51"/>
        <w:shd w:val="clear" w:color="auto" w:fill="auto"/>
        <w:tabs>
          <w:tab w:val="left" w:pos="379"/>
        </w:tabs>
        <w:spacing w:after="0" w:line="312" w:lineRule="auto"/>
        <w:ind w:firstLine="0"/>
        <w:jc w:val="left"/>
        <w:rPr>
          <w:sz w:val="24"/>
          <w:szCs w:val="24"/>
        </w:rPr>
      </w:pPr>
      <w:r>
        <w:rPr>
          <w:rStyle w:val="400"/>
          <w:sz w:val="24"/>
          <w:szCs w:val="24"/>
        </w:rPr>
        <w:t xml:space="preserve">1. </w:t>
      </w:r>
      <w:r w:rsidR="008363CE" w:rsidRPr="00B97F48">
        <w:rPr>
          <w:rStyle w:val="400"/>
          <w:sz w:val="24"/>
          <w:szCs w:val="24"/>
        </w:rPr>
        <w:t xml:space="preserve">Интернет-издание об экологичном образе жизни </w:t>
      </w:r>
      <w:r w:rsidR="008363CE" w:rsidRPr="000C597D">
        <w:rPr>
          <w:rStyle w:val="410"/>
          <w:sz w:val="24"/>
          <w:szCs w:val="24"/>
          <w:lang w:val="ru-RU"/>
        </w:rPr>
        <w:t>(</w:t>
      </w:r>
      <w:hyperlink r:id="rId15" w:history="1">
        <w:r w:rsidR="008363CE" w:rsidRPr="00CD580D">
          <w:rPr>
            <w:rStyle w:val="a3"/>
            <w:sz w:val="24"/>
            <w:szCs w:val="24"/>
            <w:lang w:val="en-US"/>
          </w:rPr>
          <w:t>https</w:t>
        </w:r>
        <w:r w:rsidR="008363CE" w:rsidRPr="00CD580D">
          <w:rPr>
            <w:rStyle w:val="a3"/>
            <w:sz w:val="24"/>
            <w:szCs w:val="24"/>
          </w:rPr>
          <w:t>://</w:t>
        </w:r>
        <w:r w:rsidR="008363CE" w:rsidRPr="00CD580D">
          <w:rPr>
            <w:rStyle w:val="a3"/>
            <w:sz w:val="24"/>
            <w:szCs w:val="24"/>
            <w:lang w:val="en-US"/>
          </w:rPr>
          <w:t>recyclemag</w:t>
        </w:r>
        <w:r w:rsidR="008363CE" w:rsidRPr="00CD580D">
          <w:rPr>
            <w:rStyle w:val="a3"/>
            <w:sz w:val="24"/>
            <w:szCs w:val="24"/>
          </w:rPr>
          <w:t>.</w:t>
        </w:r>
        <w:r w:rsidR="008363CE" w:rsidRPr="00CD580D">
          <w:rPr>
            <w:rStyle w:val="a3"/>
            <w:sz w:val="24"/>
            <w:szCs w:val="24"/>
            <w:lang w:val="en-US"/>
          </w:rPr>
          <w:t>ru</w:t>
        </w:r>
        <w:r w:rsidR="008363CE" w:rsidRPr="00CD580D">
          <w:rPr>
            <w:rStyle w:val="a3"/>
            <w:sz w:val="24"/>
            <w:szCs w:val="24"/>
          </w:rPr>
          <w:t>/</w:t>
        </w:r>
        <w:r w:rsidR="008363CE" w:rsidRPr="00CD580D">
          <w:rPr>
            <w:rStyle w:val="a3"/>
            <w:sz w:val="24"/>
            <w:szCs w:val="24"/>
            <w:lang w:val="en-US"/>
          </w:rPr>
          <w:t>article</w:t>
        </w:r>
        <w:r w:rsidR="008363CE" w:rsidRPr="00CD580D">
          <w:rPr>
            <w:rStyle w:val="a3"/>
            <w:sz w:val="24"/>
            <w:szCs w:val="24"/>
          </w:rPr>
          <w:t>/</w:t>
        </w:r>
        <w:r w:rsidR="008363CE" w:rsidRPr="00CD580D">
          <w:rPr>
            <w:rStyle w:val="a3"/>
            <w:sz w:val="24"/>
            <w:szCs w:val="24"/>
            <w:lang w:val="en-US"/>
          </w:rPr>
          <w:t>kak</w:t>
        </w:r>
        <w:r w:rsidR="008363CE" w:rsidRPr="00CD580D">
          <w:rPr>
            <w:rStyle w:val="a3"/>
            <w:sz w:val="24"/>
            <w:szCs w:val="24"/>
          </w:rPr>
          <w:t>-</w:t>
        </w:r>
      </w:hyperlink>
      <w:r w:rsidR="008363CE" w:rsidRPr="00CD580D">
        <w:rPr>
          <w:rStyle w:val="a3"/>
          <w:sz w:val="24"/>
          <w:szCs w:val="24"/>
        </w:rPr>
        <w:t>v-skandinavii-sobirayut-pererabatyivayut-i-szhigayut-musor</w:t>
      </w:r>
      <w:r w:rsidR="008363CE" w:rsidRPr="000C597D">
        <w:rPr>
          <w:rStyle w:val="410"/>
          <w:sz w:val="24"/>
          <w:szCs w:val="24"/>
          <w:lang w:val="ru-RU"/>
        </w:rPr>
        <w:t>)</w:t>
      </w:r>
      <w:r w:rsidR="008363CE" w:rsidRPr="00B97F48">
        <w:rPr>
          <w:rStyle w:val="400"/>
          <w:sz w:val="24"/>
          <w:szCs w:val="24"/>
        </w:rPr>
        <w:t>.</w:t>
      </w:r>
    </w:p>
    <w:p w:rsidR="005B3241" w:rsidRPr="00B97F48" w:rsidRDefault="00CD580D" w:rsidP="00B803FE">
      <w:pPr>
        <w:pStyle w:val="51"/>
        <w:shd w:val="clear" w:color="auto" w:fill="auto"/>
        <w:tabs>
          <w:tab w:val="left" w:pos="408"/>
        </w:tabs>
        <w:spacing w:after="0" w:line="312" w:lineRule="auto"/>
        <w:ind w:firstLine="0"/>
        <w:jc w:val="left"/>
        <w:rPr>
          <w:sz w:val="24"/>
          <w:szCs w:val="24"/>
        </w:rPr>
      </w:pPr>
      <w:r>
        <w:rPr>
          <w:rStyle w:val="400"/>
          <w:sz w:val="24"/>
          <w:szCs w:val="24"/>
        </w:rPr>
        <w:t xml:space="preserve">2. </w:t>
      </w:r>
      <w:r w:rsidR="008363CE" w:rsidRPr="00B97F48">
        <w:rPr>
          <w:rStyle w:val="400"/>
          <w:sz w:val="24"/>
          <w:szCs w:val="24"/>
        </w:rPr>
        <w:t>Сайт Ассоциации волонтёрских центров (АВЦ)</w:t>
      </w:r>
      <w:r w:rsidR="008363CE" w:rsidRPr="000C597D">
        <w:rPr>
          <w:rStyle w:val="410"/>
          <w:sz w:val="24"/>
          <w:szCs w:val="24"/>
          <w:lang w:val="ru-RU"/>
        </w:rPr>
        <w:t>(</w:t>
      </w:r>
      <w:r w:rsidR="008363CE" w:rsidRPr="00CD580D">
        <w:rPr>
          <w:rStyle w:val="a3"/>
          <w:sz w:val="24"/>
          <w:szCs w:val="24"/>
        </w:rPr>
        <w:t>https:///7/</w:t>
      </w:r>
      <w:r w:rsidR="008363CE" w:rsidRPr="00CD580D">
        <w:rPr>
          <w:rStyle w:val="a3"/>
          <w:sz w:val="24"/>
          <w:szCs w:val="24"/>
          <w:lang w:val="en-US"/>
        </w:rPr>
        <w:t>info</w:t>
      </w:r>
      <w:r w:rsidRPr="00CD580D">
        <w:rPr>
          <w:rStyle w:val="a3"/>
          <w:sz w:val="24"/>
          <w:szCs w:val="24"/>
        </w:rPr>
        <w:t>добровольцыроссии.рф/</w:t>
      </w:r>
      <w:r w:rsidRPr="00CD580D">
        <w:rPr>
          <w:rStyle w:val="a3"/>
          <w:sz w:val="24"/>
          <w:szCs w:val="24"/>
          <w:lang w:val="en-US"/>
        </w:rPr>
        <w:t>orga</w:t>
      </w:r>
      <w:r w:rsidRPr="00CD580D">
        <w:rPr>
          <w:rStyle w:val="a3"/>
          <w:sz w:val="24"/>
          <w:szCs w:val="24"/>
        </w:rPr>
        <w:t>ш</w:t>
      </w:r>
      <w:r w:rsidRPr="00CD580D">
        <w:rPr>
          <w:rStyle w:val="a3"/>
          <w:sz w:val="24"/>
          <w:szCs w:val="24"/>
          <w:lang w:val="en-US"/>
        </w:rPr>
        <w:t>zations</w:t>
      </w:r>
      <w:r w:rsidR="008363CE" w:rsidRPr="000C597D">
        <w:rPr>
          <w:rStyle w:val="410"/>
          <w:sz w:val="24"/>
          <w:szCs w:val="24"/>
          <w:lang w:val="ru-RU"/>
        </w:rPr>
        <w:t>)</w:t>
      </w:r>
      <w:r w:rsidR="008363CE" w:rsidRPr="00B97F48">
        <w:rPr>
          <w:rStyle w:val="400"/>
          <w:sz w:val="24"/>
          <w:szCs w:val="24"/>
        </w:rPr>
        <w:t>.</w:t>
      </w:r>
    </w:p>
    <w:p w:rsidR="005B3241" w:rsidRPr="00B97F48" w:rsidRDefault="00CD580D" w:rsidP="00B803FE">
      <w:pPr>
        <w:pStyle w:val="51"/>
        <w:shd w:val="clear" w:color="auto" w:fill="auto"/>
        <w:tabs>
          <w:tab w:val="left" w:pos="398"/>
        </w:tabs>
        <w:spacing w:after="0" w:line="312" w:lineRule="auto"/>
        <w:ind w:firstLine="0"/>
        <w:jc w:val="left"/>
        <w:rPr>
          <w:sz w:val="24"/>
          <w:szCs w:val="24"/>
        </w:rPr>
      </w:pPr>
      <w:r>
        <w:rPr>
          <w:rStyle w:val="400"/>
          <w:sz w:val="24"/>
          <w:szCs w:val="24"/>
        </w:rPr>
        <w:t xml:space="preserve">3. </w:t>
      </w:r>
      <w:r w:rsidR="008363CE" w:rsidRPr="00B97F48">
        <w:rPr>
          <w:rStyle w:val="400"/>
          <w:sz w:val="24"/>
          <w:szCs w:val="24"/>
        </w:rPr>
        <w:t>Фонд содействия инновациям (вовлечение школьников в инновационнуюдеятельность)</w:t>
      </w:r>
    </w:p>
    <w:p w:rsidR="005B3241" w:rsidRPr="00B129F1" w:rsidRDefault="008363CE" w:rsidP="00B803FE">
      <w:pPr>
        <w:pStyle w:val="51"/>
        <w:shd w:val="clear" w:color="auto" w:fill="auto"/>
        <w:spacing w:after="0" w:line="312" w:lineRule="auto"/>
        <w:ind w:left="400" w:firstLine="0"/>
        <w:jc w:val="left"/>
        <w:rPr>
          <w:sz w:val="24"/>
          <w:szCs w:val="24"/>
        </w:rPr>
      </w:pPr>
      <w:r w:rsidRPr="000C597D">
        <w:rPr>
          <w:rStyle w:val="410"/>
          <w:sz w:val="24"/>
          <w:szCs w:val="24"/>
          <w:lang w:val="ru-RU"/>
        </w:rPr>
        <w:t>(</w:t>
      </w:r>
      <w:hyperlink r:id="rId16" w:history="1">
        <w:r w:rsidRPr="00B129F1">
          <w:rPr>
            <w:rStyle w:val="a3"/>
            <w:sz w:val="24"/>
            <w:szCs w:val="24"/>
            <w:lang w:val="en-US"/>
          </w:rPr>
          <w:t>http</w:t>
        </w:r>
        <w:r w:rsidRPr="00B129F1">
          <w:rPr>
            <w:rStyle w:val="a3"/>
            <w:sz w:val="24"/>
            <w:szCs w:val="24"/>
          </w:rPr>
          <w:t>://</w:t>
        </w:r>
        <w:r w:rsidRPr="00B129F1">
          <w:rPr>
            <w:rStyle w:val="a3"/>
            <w:sz w:val="24"/>
            <w:szCs w:val="24"/>
            <w:lang w:val="en-US"/>
          </w:rPr>
          <w:t>shustrik</w:t>
        </w:r>
        <w:r w:rsidRPr="00B129F1">
          <w:rPr>
            <w:rStyle w:val="a3"/>
            <w:sz w:val="24"/>
            <w:szCs w:val="24"/>
          </w:rPr>
          <w:t>.</w:t>
        </w:r>
        <w:r w:rsidRPr="00B129F1">
          <w:rPr>
            <w:rStyle w:val="a3"/>
            <w:sz w:val="24"/>
            <w:szCs w:val="24"/>
            <w:lang w:val="en-US"/>
          </w:rPr>
          <w:t>org</w:t>
        </w:r>
        <w:r w:rsidRPr="00B129F1">
          <w:rPr>
            <w:rStyle w:val="a3"/>
            <w:sz w:val="24"/>
            <w:szCs w:val="24"/>
          </w:rPr>
          <w:t>/</w:t>
        </w:r>
        <w:r w:rsidRPr="00B129F1">
          <w:rPr>
            <w:rStyle w:val="a3"/>
            <w:sz w:val="24"/>
            <w:szCs w:val="24"/>
            <w:lang w:val="en-US"/>
          </w:rPr>
          <w:t>perechen</w:t>
        </w:r>
        <w:r w:rsidRPr="00B129F1">
          <w:rPr>
            <w:rStyle w:val="a3"/>
            <w:sz w:val="24"/>
            <w:szCs w:val="24"/>
          </w:rPr>
          <w:t>-</w:t>
        </w:r>
        <w:r w:rsidRPr="00B129F1">
          <w:rPr>
            <w:rStyle w:val="a3"/>
            <w:sz w:val="24"/>
            <w:szCs w:val="24"/>
            <w:lang w:val="en-US"/>
          </w:rPr>
          <w:t>konkursov</w:t>
        </w:r>
        <w:r w:rsidRPr="00B129F1">
          <w:rPr>
            <w:rStyle w:val="a3"/>
            <w:sz w:val="24"/>
            <w:szCs w:val="24"/>
          </w:rPr>
          <w:t>-</w:t>
        </w:r>
        <w:r w:rsidRPr="00B129F1">
          <w:rPr>
            <w:rStyle w:val="a3"/>
            <w:sz w:val="24"/>
            <w:szCs w:val="24"/>
            <w:lang w:val="en-US"/>
          </w:rPr>
          <w:t>dlya</w:t>
        </w:r>
        <w:r w:rsidRPr="00B129F1">
          <w:rPr>
            <w:rStyle w:val="a3"/>
            <w:sz w:val="24"/>
            <w:szCs w:val="24"/>
          </w:rPr>
          <w:t>-</w:t>
        </w:r>
        <w:r w:rsidRPr="00B129F1">
          <w:rPr>
            <w:rStyle w:val="a3"/>
            <w:sz w:val="24"/>
            <w:szCs w:val="24"/>
            <w:lang w:val="en-US"/>
          </w:rPr>
          <w:t>vovlecheniya</w:t>
        </w:r>
        <w:r w:rsidRPr="00B129F1">
          <w:rPr>
            <w:rStyle w:val="a3"/>
            <w:sz w:val="24"/>
            <w:szCs w:val="24"/>
          </w:rPr>
          <w:t>-</w:t>
        </w:r>
        <w:r w:rsidRPr="00B129F1">
          <w:rPr>
            <w:rStyle w:val="a3"/>
            <w:sz w:val="24"/>
            <w:szCs w:val="24"/>
            <w:lang w:val="en-US"/>
          </w:rPr>
          <w:t>shkolnikov</w:t>
        </w:r>
        <w:r w:rsidRPr="00B129F1">
          <w:rPr>
            <w:rStyle w:val="a3"/>
            <w:sz w:val="24"/>
            <w:szCs w:val="24"/>
          </w:rPr>
          <w:t>-</w:t>
        </w:r>
        <w:r w:rsidRPr="00B129F1">
          <w:rPr>
            <w:rStyle w:val="a3"/>
            <w:sz w:val="24"/>
            <w:szCs w:val="24"/>
            <w:lang w:val="en-US"/>
          </w:rPr>
          <w:t>v</w:t>
        </w:r>
        <w:r w:rsidRPr="00B129F1">
          <w:rPr>
            <w:rStyle w:val="a3"/>
            <w:sz w:val="24"/>
            <w:szCs w:val="24"/>
          </w:rPr>
          <w:t>-</w:t>
        </w:r>
      </w:hyperlink>
      <w:r w:rsidRPr="00B129F1">
        <w:rPr>
          <w:rStyle w:val="a3"/>
          <w:sz w:val="24"/>
          <w:szCs w:val="24"/>
        </w:rPr>
        <w:t>innovacionnuyu-deyatelnost</w:t>
      </w:r>
      <w:r w:rsidRPr="00B129F1">
        <w:rPr>
          <w:rStyle w:val="400"/>
          <w:sz w:val="24"/>
          <w:szCs w:val="24"/>
        </w:rPr>
        <w:t>).</w:t>
      </w:r>
    </w:p>
    <w:p w:rsidR="005B3241" w:rsidRPr="00B97F48" w:rsidRDefault="00CD580D" w:rsidP="00B803FE">
      <w:pPr>
        <w:pStyle w:val="51"/>
        <w:shd w:val="clear" w:color="auto" w:fill="auto"/>
        <w:tabs>
          <w:tab w:val="left" w:pos="398"/>
        </w:tabs>
        <w:spacing w:after="0" w:line="312" w:lineRule="auto"/>
        <w:ind w:firstLine="0"/>
        <w:jc w:val="left"/>
        <w:rPr>
          <w:sz w:val="24"/>
          <w:szCs w:val="24"/>
        </w:rPr>
      </w:pPr>
      <w:r>
        <w:rPr>
          <w:rStyle w:val="400"/>
          <w:sz w:val="24"/>
          <w:szCs w:val="24"/>
        </w:rPr>
        <w:t xml:space="preserve">4. </w:t>
      </w:r>
      <w:r w:rsidR="008363CE" w:rsidRPr="00B97F48">
        <w:rPr>
          <w:rStyle w:val="400"/>
          <w:sz w:val="24"/>
          <w:szCs w:val="24"/>
        </w:rPr>
        <w:t>Волонтёрский педагогический отряд (</w:t>
      </w:r>
      <w:hyperlink r:id="rId17" w:history="1">
        <w:r w:rsidR="008363CE" w:rsidRPr="00B97F48">
          <w:rPr>
            <w:rStyle w:val="a3"/>
            <w:sz w:val="24"/>
            <w:szCs w:val="24"/>
            <w:lang w:val="en-US"/>
          </w:rPr>
          <w:t>http</w:t>
        </w:r>
        <w:r w:rsidR="008363CE" w:rsidRPr="00B97F48">
          <w:rPr>
            <w:rStyle w:val="a3"/>
            <w:sz w:val="24"/>
            <w:szCs w:val="24"/>
          </w:rPr>
          <w:t>://</w:t>
        </w:r>
        <w:r w:rsidR="008363CE" w:rsidRPr="00B97F48">
          <w:rPr>
            <w:rStyle w:val="a3"/>
            <w:sz w:val="24"/>
            <w:szCs w:val="24"/>
            <w:lang w:val="en-US"/>
          </w:rPr>
          <w:t>www</w:t>
        </w:r>
        <w:r w:rsidR="008363CE" w:rsidRPr="00B97F48">
          <w:rPr>
            <w:rStyle w:val="a3"/>
            <w:sz w:val="24"/>
            <w:szCs w:val="24"/>
          </w:rPr>
          <w:t>.</w:t>
        </w:r>
        <w:r w:rsidR="008363CE" w:rsidRPr="00B97F48">
          <w:rPr>
            <w:rStyle w:val="a3"/>
            <w:sz w:val="24"/>
            <w:szCs w:val="24"/>
            <w:lang w:val="en-US"/>
          </w:rPr>
          <w:t>ruy</w:t>
        </w:r>
        <w:r w:rsidR="008363CE" w:rsidRPr="00B97F48">
          <w:rPr>
            <w:rStyle w:val="a3"/>
            <w:sz w:val="24"/>
            <w:szCs w:val="24"/>
          </w:rPr>
          <w:t>.</w:t>
        </w:r>
        <w:r w:rsidR="008363CE" w:rsidRPr="00B97F48">
          <w:rPr>
            <w:rStyle w:val="a3"/>
            <w:sz w:val="24"/>
            <w:szCs w:val="24"/>
            <w:lang w:val="en-US"/>
          </w:rPr>
          <w:t>ru</w:t>
        </w:r>
        <w:r w:rsidR="008363CE" w:rsidRPr="00B97F48">
          <w:rPr>
            <w:rStyle w:val="a3"/>
            <w:sz w:val="24"/>
            <w:szCs w:val="24"/>
          </w:rPr>
          <w:t>/</w:t>
        </w:r>
        <w:r w:rsidR="008363CE" w:rsidRPr="00B97F48">
          <w:rPr>
            <w:rStyle w:val="a3"/>
            <w:sz w:val="24"/>
            <w:szCs w:val="24"/>
            <w:lang w:val="en-US"/>
          </w:rPr>
          <w:t>organization</w:t>
        </w:r>
        <w:r w:rsidR="008363CE" w:rsidRPr="00B97F48">
          <w:rPr>
            <w:rStyle w:val="a3"/>
            <w:sz w:val="24"/>
            <w:szCs w:val="24"/>
          </w:rPr>
          <w:t>/</w:t>
        </w:r>
        <w:r w:rsidR="008363CE" w:rsidRPr="00B97F48">
          <w:rPr>
            <w:rStyle w:val="a3"/>
            <w:sz w:val="24"/>
            <w:szCs w:val="24"/>
            <w:lang w:val="en-US"/>
          </w:rPr>
          <w:t>activities</w:t>
        </w:r>
      </w:hyperlink>
      <w:r w:rsidR="008363CE" w:rsidRPr="00B97F48">
        <w:rPr>
          <w:rStyle w:val="410"/>
          <w:sz w:val="24"/>
          <w:szCs w:val="24"/>
          <w:lang w:val="ru-RU"/>
        </w:rPr>
        <w:t>)</w:t>
      </w:r>
      <w:r w:rsidR="008363CE" w:rsidRPr="00B97F48">
        <w:rPr>
          <w:rStyle w:val="400"/>
          <w:sz w:val="24"/>
          <w:szCs w:val="24"/>
        </w:rPr>
        <w:t>.</w:t>
      </w:r>
    </w:p>
    <w:p w:rsidR="005B3241" w:rsidRPr="00B97F48" w:rsidRDefault="00CD580D" w:rsidP="00B803FE">
      <w:pPr>
        <w:pStyle w:val="51"/>
        <w:shd w:val="clear" w:color="auto" w:fill="auto"/>
        <w:tabs>
          <w:tab w:val="left" w:pos="418"/>
        </w:tabs>
        <w:spacing w:after="0" w:line="312" w:lineRule="auto"/>
        <w:ind w:right="60" w:firstLine="0"/>
        <w:jc w:val="left"/>
        <w:rPr>
          <w:sz w:val="24"/>
          <w:szCs w:val="24"/>
        </w:rPr>
      </w:pPr>
      <w:r>
        <w:rPr>
          <w:rStyle w:val="44"/>
          <w:sz w:val="24"/>
          <w:szCs w:val="24"/>
        </w:rPr>
        <w:t xml:space="preserve">5. </w:t>
      </w:r>
      <w:r w:rsidR="008363CE" w:rsidRPr="00B97F48">
        <w:rPr>
          <w:rStyle w:val="44"/>
          <w:sz w:val="24"/>
          <w:szCs w:val="24"/>
        </w:rPr>
        <w:t>Всероссийский конкурс научно-технологических проектов</w:t>
      </w:r>
      <w:r w:rsidR="008363CE" w:rsidRPr="00B97F48">
        <w:rPr>
          <w:rStyle w:val="46"/>
          <w:sz w:val="24"/>
          <w:szCs w:val="24"/>
          <w:lang w:val="ru-RU"/>
        </w:rPr>
        <w:t>(</w:t>
      </w:r>
      <w:hyperlink r:id="rId18" w:history="1">
        <w:r w:rsidR="008363CE" w:rsidRPr="00B97F48">
          <w:rPr>
            <w:rStyle w:val="a3"/>
            <w:sz w:val="24"/>
            <w:szCs w:val="24"/>
            <w:lang w:val="en-US"/>
          </w:rPr>
          <w:t>https</w:t>
        </w:r>
        <w:r w:rsidR="008363CE" w:rsidRPr="00B97F48">
          <w:rPr>
            <w:rStyle w:val="a3"/>
            <w:sz w:val="24"/>
            <w:szCs w:val="24"/>
          </w:rPr>
          <w:t>://</w:t>
        </w:r>
        <w:r w:rsidR="008363CE" w:rsidRPr="00B97F48">
          <w:rPr>
            <w:rStyle w:val="a3"/>
            <w:sz w:val="24"/>
            <w:szCs w:val="24"/>
            <w:lang w:val="en-US"/>
          </w:rPr>
          <w:t>konkurs</w:t>
        </w:r>
        <w:r w:rsidR="008363CE" w:rsidRPr="00B97F48">
          <w:rPr>
            <w:rStyle w:val="a3"/>
            <w:sz w:val="24"/>
            <w:szCs w:val="24"/>
          </w:rPr>
          <w:t>.</w:t>
        </w:r>
        <w:r w:rsidR="008363CE" w:rsidRPr="00B97F48">
          <w:rPr>
            <w:rStyle w:val="a3"/>
            <w:sz w:val="24"/>
            <w:szCs w:val="24"/>
            <w:lang w:val="en-US"/>
          </w:rPr>
          <w:t>sochisirius</w:t>
        </w:r>
        <w:r w:rsidR="008363CE" w:rsidRPr="00B97F48">
          <w:rPr>
            <w:rStyle w:val="a3"/>
            <w:sz w:val="24"/>
            <w:szCs w:val="24"/>
          </w:rPr>
          <w:t>.</w:t>
        </w:r>
        <w:r w:rsidR="008363CE" w:rsidRPr="00B97F48">
          <w:rPr>
            <w:rStyle w:val="a3"/>
            <w:sz w:val="24"/>
            <w:szCs w:val="24"/>
            <w:lang w:val="en-US"/>
          </w:rPr>
          <w:t>ru</w:t>
        </w:r>
        <w:r w:rsidR="008363CE" w:rsidRPr="00B97F48">
          <w:rPr>
            <w:rStyle w:val="a3"/>
            <w:sz w:val="24"/>
            <w:szCs w:val="24"/>
          </w:rPr>
          <w:t>/</w:t>
        </w:r>
        <w:r w:rsidR="008363CE" w:rsidRPr="00B97F48">
          <w:rPr>
            <w:rStyle w:val="a3"/>
            <w:sz w:val="24"/>
            <w:szCs w:val="24"/>
            <w:lang w:val="en-US"/>
          </w:rPr>
          <w:t>custom</w:t>
        </w:r>
        <w:r w:rsidR="008363CE" w:rsidRPr="00B97F48">
          <w:rPr>
            <w:rStyle w:val="a3"/>
            <w:sz w:val="24"/>
            <w:szCs w:val="24"/>
          </w:rPr>
          <w:t>/</w:t>
        </w:r>
        <w:r w:rsidR="008363CE" w:rsidRPr="00B97F48">
          <w:rPr>
            <w:rStyle w:val="a3"/>
            <w:sz w:val="24"/>
            <w:szCs w:val="24"/>
            <w:lang w:val="en-US"/>
          </w:rPr>
          <w:t>about</w:t>
        </w:r>
      </w:hyperlink>
      <w:r w:rsidR="008363CE" w:rsidRPr="00B97F48">
        <w:rPr>
          <w:rStyle w:val="46"/>
          <w:sz w:val="24"/>
          <w:szCs w:val="24"/>
          <w:lang w:val="ru-RU"/>
        </w:rPr>
        <w:t>)</w:t>
      </w:r>
      <w:r w:rsidR="008363CE" w:rsidRPr="00B97F48">
        <w:rPr>
          <w:rStyle w:val="44"/>
          <w:sz w:val="24"/>
          <w:szCs w:val="24"/>
        </w:rPr>
        <w:t>.</w:t>
      </w:r>
    </w:p>
    <w:p w:rsidR="005B3241" w:rsidRPr="00B97F48" w:rsidRDefault="00CD580D" w:rsidP="00B803FE">
      <w:pPr>
        <w:pStyle w:val="51"/>
        <w:shd w:val="clear" w:color="auto" w:fill="auto"/>
        <w:tabs>
          <w:tab w:val="left" w:pos="423"/>
        </w:tabs>
        <w:spacing w:after="0" w:line="312" w:lineRule="auto"/>
        <w:ind w:right="60" w:firstLine="0"/>
        <w:jc w:val="left"/>
        <w:rPr>
          <w:sz w:val="24"/>
          <w:szCs w:val="24"/>
        </w:rPr>
      </w:pPr>
      <w:r>
        <w:rPr>
          <w:rStyle w:val="44"/>
          <w:sz w:val="24"/>
          <w:szCs w:val="24"/>
        </w:rPr>
        <w:t xml:space="preserve">6. </w:t>
      </w:r>
      <w:r w:rsidR="008363CE" w:rsidRPr="00B97F48">
        <w:rPr>
          <w:rStyle w:val="44"/>
          <w:sz w:val="24"/>
          <w:szCs w:val="24"/>
        </w:rPr>
        <w:t>География России (глобальные проблемы человечества)</w:t>
      </w:r>
      <w:r w:rsidR="008363CE" w:rsidRPr="00B97F48">
        <w:rPr>
          <w:rStyle w:val="46"/>
          <w:sz w:val="24"/>
          <w:szCs w:val="24"/>
          <w:lang w:val="ru-RU"/>
        </w:rPr>
        <w:t>(</w:t>
      </w:r>
      <w:hyperlink r:id="rId19" w:history="1">
        <w:r w:rsidR="008363CE" w:rsidRPr="00B97F48">
          <w:rPr>
            <w:rStyle w:val="a3"/>
            <w:sz w:val="24"/>
            <w:szCs w:val="24"/>
            <w:lang w:val="en-US"/>
          </w:rPr>
          <w:t>https</w:t>
        </w:r>
        <w:r w:rsidR="008363CE" w:rsidRPr="00B97F48">
          <w:rPr>
            <w:rStyle w:val="a3"/>
            <w:sz w:val="24"/>
            <w:szCs w:val="24"/>
          </w:rPr>
          <w:t>://</w:t>
        </w:r>
        <w:r w:rsidR="008363CE" w:rsidRPr="00B97F48">
          <w:rPr>
            <w:rStyle w:val="a3"/>
            <w:sz w:val="24"/>
            <w:szCs w:val="24"/>
            <w:lang w:val="en-US"/>
          </w:rPr>
          <w:t>geographyofrussia</w:t>
        </w:r>
        <w:r w:rsidR="008363CE" w:rsidRPr="00B97F48">
          <w:rPr>
            <w:rStyle w:val="a3"/>
            <w:sz w:val="24"/>
            <w:szCs w:val="24"/>
          </w:rPr>
          <w:t>.</w:t>
        </w:r>
        <w:r w:rsidR="008363CE" w:rsidRPr="00B97F48">
          <w:rPr>
            <w:rStyle w:val="a3"/>
            <w:sz w:val="24"/>
            <w:szCs w:val="24"/>
            <w:lang w:val="en-US"/>
          </w:rPr>
          <w:t>com</w:t>
        </w:r>
        <w:r w:rsidR="008363CE" w:rsidRPr="00B97F48">
          <w:rPr>
            <w:rStyle w:val="a3"/>
            <w:sz w:val="24"/>
            <w:szCs w:val="24"/>
          </w:rPr>
          <w:t>/</w:t>
        </w:r>
        <w:r w:rsidR="008363CE" w:rsidRPr="00B97F48">
          <w:rPr>
            <w:rStyle w:val="a3"/>
            <w:sz w:val="24"/>
            <w:szCs w:val="24"/>
            <w:lang w:val="en-US"/>
          </w:rPr>
          <w:t>globalnye</w:t>
        </w:r>
        <w:r w:rsidR="008363CE" w:rsidRPr="00B97F48">
          <w:rPr>
            <w:rStyle w:val="a3"/>
            <w:sz w:val="24"/>
            <w:szCs w:val="24"/>
          </w:rPr>
          <w:t>-</w:t>
        </w:r>
        <w:r w:rsidR="008363CE" w:rsidRPr="00B97F48">
          <w:rPr>
            <w:rStyle w:val="a3"/>
            <w:sz w:val="24"/>
            <w:szCs w:val="24"/>
            <w:lang w:val="en-US"/>
          </w:rPr>
          <w:t>problemy</w:t>
        </w:r>
        <w:r w:rsidR="008363CE" w:rsidRPr="00B97F48">
          <w:rPr>
            <w:rStyle w:val="a3"/>
            <w:sz w:val="24"/>
            <w:szCs w:val="24"/>
          </w:rPr>
          <w:t>-</w:t>
        </w:r>
        <w:r w:rsidR="008363CE" w:rsidRPr="00B97F48">
          <w:rPr>
            <w:rStyle w:val="a3"/>
            <w:sz w:val="24"/>
            <w:szCs w:val="24"/>
            <w:lang w:val="en-US"/>
          </w:rPr>
          <w:t>chelovechestva</w:t>
        </w:r>
        <w:r w:rsidR="008363CE" w:rsidRPr="00B97F48">
          <w:rPr>
            <w:rStyle w:val="a3"/>
            <w:sz w:val="24"/>
            <w:szCs w:val="24"/>
          </w:rPr>
          <w:t>-2</w:t>
        </w:r>
      </w:hyperlink>
      <w:r w:rsidR="008363CE" w:rsidRPr="00B97F48">
        <w:rPr>
          <w:rStyle w:val="46"/>
          <w:sz w:val="24"/>
          <w:szCs w:val="24"/>
          <w:lang w:val="ru-RU"/>
        </w:rPr>
        <w:t>)</w:t>
      </w:r>
      <w:r w:rsidR="008363CE" w:rsidRPr="00B97F48">
        <w:rPr>
          <w:rStyle w:val="44"/>
          <w:sz w:val="24"/>
          <w:szCs w:val="24"/>
        </w:rPr>
        <w:t>.</w:t>
      </w:r>
    </w:p>
    <w:p w:rsidR="005B3241" w:rsidRPr="00B97F48" w:rsidRDefault="00CD580D" w:rsidP="00B803FE">
      <w:pPr>
        <w:pStyle w:val="51"/>
        <w:shd w:val="clear" w:color="auto" w:fill="auto"/>
        <w:tabs>
          <w:tab w:val="left" w:pos="423"/>
        </w:tabs>
        <w:spacing w:after="0" w:line="312" w:lineRule="auto"/>
        <w:ind w:right="60" w:firstLine="0"/>
        <w:jc w:val="left"/>
        <w:rPr>
          <w:sz w:val="24"/>
          <w:szCs w:val="24"/>
        </w:rPr>
      </w:pPr>
      <w:r>
        <w:rPr>
          <w:rStyle w:val="44"/>
          <w:sz w:val="24"/>
          <w:szCs w:val="24"/>
        </w:rPr>
        <w:t xml:space="preserve">7. </w:t>
      </w:r>
      <w:r w:rsidR="008363CE" w:rsidRPr="00B97F48">
        <w:rPr>
          <w:rStyle w:val="44"/>
          <w:sz w:val="24"/>
          <w:szCs w:val="24"/>
        </w:rPr>
        <w:t xml:space="preserve">Загрязнение окружающей среды: экологические проблемы природы(официальный сайт </w:t>
      </w:r>
      <w:r w:rsidR="008363CE" w:rsidRPr="00B97F48">
        <w:rPr>
          <w:rStyle w:val="44"/>
          <w:sz w:val="24"/>
          <w:szCs w:val="24"/>
          <w:lang w:val="en-US"/>
        </w:rPr>
        <w:t>TION</w:t>
      </w:r>
      <w:r w:rsidR="008363CE" w:rsidRPr="00B97F48">
        <w:rPr>
          <w:rStyle w:val="44"/>
          <w:sz w:val="24"/>
          <w:szCs w:val="24"/>
        </w:rPr>
        <w:t xml:space="preserve">) </w:t>
      </w:r>
      <w:r w:rsidR="008363CE" w:rsidRPr="000C597D">
        <w:rPr>
          <w:rStyle w:val="46"/>
          <w:sz w:val="24"/>
          <w:szCs w:val="24"/>
          <w:lang w:val="ru-RU"/>
        </w:rPr>
        <w:t>(</w:t>
      </w:r>
      <w:r w:rsidR="008363CE" w:rsidRPr="00B129F1">
        <w:rPr>
          <w:rStyle w:val="a3"/>
          <w:sz w:val="24"/>
          <w:szCs w:val="24"/>
        </w:rPr>
        <w:t>https</w:t>
      </w:r>
      <w:r w:rsidR="008363CE" w:rsidRPr="00CD580D">
        <w:rPr>
          <w:rStyle w:val="a3"/>
          <w:sz w:val="24"/>
          <w:szCs w:val="24"/>
        </w:rPr>
        <w:t xml:space="preserve"> ://</w:t>
      </w:r>
      <w:r w:rsidR="008363CE" w:rsidRPr="00B129F1">
        <w:rPr>
          <w:rStyle w:val="a3"/>
          <w:sz w:val="24"/>
          <w:szCs w:val="24"/>
        </w:rPr>
        <w:t>tion</w:t>
      </w:r>
      <w:r w:rsidR="008363CE" w:rsidRPr="00CD580D">
        <w:rPr>
          <w:rStyle w:val="a3"/>
          <w:sz w:val="24"/>
          <w:szCs w:val="24"/>
        </w:rPr>
        <w:t xml:space="preserve">. </w:t>
      </w:r>
      <w:r w:rsidR="008363CE" w:rsidRPr="00B129F1">
        <w:rPr>
          <w:rStyle w:val="a3"/>
          <w:sz w:val="24"/>
          <w:szCs w:val="24"/>
        </w:rPr>
        <w:t>ru</w:t>
      </w:r>
      <w:r w:rsidR="008363CE" w:rsidRPr="00CD580D">
        <w:rPr>
          <w:rStyle w:val="a3"/>
          <w:sz w:val="24"/>
          <w:szCs w:val="24"/>
        </w:rPr>
        <w:t>/</w:t>
      </w:r>
      <w:r w:rsidR="008363CE" w:rsidRPr="00B129F1">
        <w:rPr>
          <w:rStyle w:val="a3"/>
          <w:sz w:val="24"/>
          <w:szCs w:val="24"/>
        </w:rPr>
        <w:t>blog</w:t>
      </w:r>
      <w:r w:rsidR="008363CE" w:rsidRPr="00CD580D">
        <w:rPr>
          <w:rStyle w:val="a3"/>
          <w:sz w:val="24"/>
          <w:szCs w:val="24"/>
        </w:rPr>
        <w:t>/</w:t>
      </w:r>
      <w:r w:rsidR="008363CE" w:rsidRPr="00B129F1">
        <w:rPr>
          <w:rStyle w:val="a3"/>
          <w:sz w:val="24"/>
          <w:szCs w:val="24"/>
        </w:rPr>
        <w:t>zagryaznenie</w:t>
      </w:r>
      <w:r w:rsidR="008363CE" w:rsidRPr="00CD580D">
        <w:rPr>
          <w:rStyle w:val="a3"/>
          <w:sz w:val="24"/>
          <w:szCs w:val="24"/>
        </w:rPr>
        <w:t>-</w:t>
      </w:r>
      <w:r w:rsidR="008363CE" w:rsidRPr="00B129F1">
        <w:rPr>
          <w:rStyle w:val="a3"/>
          <w:sz w:val="24"/>
          <w:szCs w:val="24"/>
        </w:rPr>
        <w:t>okruzhayushchej</w:t>
      </w:r>
      <w:r w:rsidR="008363CE" w:rsidRPr="00CD580D">
        <w:rPr>
          <w:rStyle w:val="a3"/>
          <w:sz w:val="24"/>
          <w:szCs w:val="24"/>
        </w:rPr>
        <w:t xml:space="preserve"> - </w:t>
      </w:r>
      <w:r w:rsidR="008363CE" w:rsidRPr="00B129F1">
        <w:rPr>
          <w:rStyle w:val="a3"/>
          <w:sz w:val="24"/>
          <w:szCs w:val="24"/>
        </w:rPr>
        <w:t>sredy</w:t>
      </w:r>
      <w:r w:rsidR="008363CE" w:rsidRPr="000C597D">
        <w:rPr>
          <w:rStyle w:val="46"/>
          <w:sz w:val="24"/>
          <w:szCs w:val="24"/>
          <w:lang w:val="ru-RU"/>
        </w:rPr>
        <w:t>)</w:t>
      </w:r>
      <w:r w:rsidR="008363CE" w:rsidRPr="00B97F48">
        <w:rPr>
          <w:rStyle w:val="44"/>
          <w:sz w:val="24"/>
          <w:szCs w:val="24"/>
        </w:rPr>
        <w:t>.</w:t>
      </w:r>
    </w:p>
    <w:p w:rsidR="005B3241" w:rsidRPr="00B97F48" w:rsidRDefault="00CD580D" w:rsidP="00B803FE">
      <w:pPr>
        <w:pStyle w:val="51"/>
        <w:shd w:val="clear" w:color="auto" w:fill="auto"/>
        <w:tabs>
          <w:tab w:val="left" w:pos="418"/>
        </w:tabs>
        <w:spacing w:after="0" w:line="312" w:lineRule="auto"/>
        <w:ind w:right="60" w:firstLine="0"/>
        <w:jc w:val="left"/>
        <w:rPr>
          <w:sz w:val="24"/>
          <w:szCs w:val="24"/>
        </w:rPr>
      </w:pPr>
      <w:r>
        <w:rPr>
          <w:rStyle w:val="44"/>
          <w:sz w:val="24"/>
          <w:szCs w:val="24"/>
        </w:rPr>
        <w:t xml:space="preserve">8. </w:t>
      </w:r>
      <w:r w:rsidR="008363CE" w:rsidRPr="00B97F48">
        <w:rPr>
          <w:rStyle w:val="44"/>
          <w:sz w:val="24"/>
          <w:szCs w:val="24"/>
        </w:rPr>
        <w:t xml:space="preserve">Науколандия — статьи по естественным наукам («Как был открыт законАрхимеда?») </w:t>
      </w:r>
      <w:r w:rsidR="008363CE" w:rsidRPr="001A5E6B">
        <w:rPr>
          <w:rStyle w:val="46"/>
          <w:sz w:val="24"/>
          <w:szCs w:val="24"/>
          <w:lang w:val="ru-RU"/>
        </w:rPr>
        <w:t>(</w:t>
      </w:r>
      <w:hyperlink r:id="rId20" w:history="1">
        <w:r w:rsidR="008363CE" w:rsidRPr="00B129F1">
          <w:rPr>
            <w:rStyle w:val="a3"/>
            <w:sz w:val="24"/>
            <w:szCs w:val="24"/>
            <w:lang w:val="en-US"/>
          </w:rPr>
          <w:t>https</w:t>
        </w:r>
        <w:r w:rsidR="008363CE" w:rsidRPr="00CD580D">
          <w:rPr>
            <w:rStyle w:val="a3"/>
            <w:sz w:val="24"/>
            <w:szCs w:val="24"/>
          </w:rPr>
          <w:t>://</w:t>
        </w:r>
        <w:r w:rsidR="008363CE" w:rsidRPr="00B129F1">
          <w:rPr>
            <w:rStyle w:val="a3"/>
            <w:sz w:val="24"/>
            <w:szCs w:val="24"/>
            <w:lang w:val="en-US"/>
          </w:rPr>
          <w:t>scienceland</w:t>
        </w:r>
        <w:r w:rsidR="008363CE" w:rsidRPr="00CD580D">
          <w:rPr>
            <w:rStyle w:val="a3"/>
            <w:sz w:val="24"/>
            <w:szCs w:val="24"/>
          </w:rPr>
          <w:t>.</w:t>
        </w:r>
        <w:r w:rsidR="008363CE" w:rsidRPr="00B129F1">
          <w:rPr>
            <w:rStyle w:val="a3"/>
            <w:sz w:val="24"/>
            <w:szCs w:val="24"/>
            <w:lang w:val="en-US"/>
          </w:rPr>
          <w:t>info</w:t>
        </w:r>
        <w:r w:rsidR="008363CE" w:rsidRPr="00CD580D">
          <w:rPr>
            <w:rStyle w:val="a3"/>
            <w:sz w:val="24"/>
            <w:szCs w:val="24"/>
          </w:rPr>
          <w:t>/</w:t>
        </w:r>
      </w:hyperlink>
      <w:r w:rsidR="008363CE" w:rsidRPr="00B129F1">
        <w:rPr>
          <w:rStyle w:val="a3"/>
          <w:sz w:val="24"/>
          <w:szCs w:val="24"/>
        </w:rPr>
        <w:t>physics7/archimedes-principle3</w:t>
      </w:r>
      <w:r w:rsidR="008363CE" w:rsidRPr="001A5E6B">
        <w:rPr>
          <w:rStyle w:val="46"/>
          <w:sz w:val="24"/>
          <w:szCs w:val="24"/>
          <w:lang w:val="ru-RU"/>
        </w:rPr>
        <w:t>)</w:t>
      </w:r>
      <w:r w:rsidR="008363CE" w:rsidRPr="00CD580D">
        <w:rPr>
          <w:rStyle w:val="44"/>
          <w:sz w:val="24"/>
          <w:szCs w:val="24"/>
        </w:rPr>
        <w:t>.</w:t>
      </w:r>
    </w:p>
    <w:p w:rsidR="005B3241" w:rsidRPr="00B97F48" w:rsidRDefault="00CD580D" w:rsidP="00B803FE">
      <w:pPr>
        <w:pStyle w:val="51"/>
        <w:shd w:val="clear" w:color="auto" w:fill="auto"/>
        <w:tabs>
          <w:tab w:val="left" w:pos="409"/>
        </w:tabs>
        <w:spacing w:after="0" w:line="312" w:lineRule="auto"/>
        <w:ind w:right="60" w:firstLine="0"/>
        <w:jc w:val="left"/>
        <w:rPr>
          <w:sz w:val="24"/>
          <w:szCs w:val="24"/>
        </w:rPr>
      </w:pPr>
      <w:r>
        <w:rPr>
          <w:rStyle w:val="44"/>
          <w:sz w:val="24"/>
          <w:szCs w:val="24"/>
        </w:rPr>
        <w:t xml:space="preserve">9. </w:t>
      </w:r>
      <w:r w:rsidR="008363CE" w:rsidRPr="00B97F48">
        <w:rPr>
          <w:rStyle w:val="44"/>
          <w:sz w:val="24"/>
          <w:szCs w:val="24"/>
        </w:rPr>
        <w:t xml:space="preserve">Официальный сайт журнала «Эксперт» </w:t>
      </w:r>
      <w:r w:rsidR="008363CE" w:rsidRPr="00B97F48">
        <w:rPr>
          <w:rStyle w:val="46"/>
          <w:sz w:val="24"/>
          <w:szCs w:val="24"/>
          <w:lang w:val="ru-RU"/>
        </w:rPr>
        <w:t>(</w:t>
      </w:r>
      <w:hyperlink r:id="rId21" w:history="1">
        <w:r w:rsidR="008363CE" w:rsidRPr="00B97F48">
          <w:rPr>
            <w:rStyle w:val="a3"/>
            <w:sz w:val="24"/>
            <w:szCs w:val="24"/>
            <w:lang w:val="en-US"/>
          </w:rPr>
          <w:t>http</w:t>
        </w:r>
        <w:r w:rsidR="008363CE" w:rsidRPr="00B97F48">
          <w:rPr>
            <w:rStyle w:val="a3"/>
            <w:sz w:val="24"/>
            <w:szCs w:val="24"/>
          </w:rPr>
          <w:t>://</w:t>
        </w:r>
        <w:r w:rsidR="008363CE" w:rsidRPr="00B97F48">
          <w:rPr>
            <w:rStyle w:val="a3"/>
            <w:sz w:val="24"/>
            <w:szCs w:val="24"/>
            <w:lang w:val="en-US"/>
          </w:rPr>
          <w:t>expert</w:t>
        </w:r>
        <w:r w:rsidR="008363CE" w:rsidRPr="00B97F48">
          <w:rPr>
            <w:rStyle w:val="a3"/>
            <w:sz w:val="24"/>
            <w:szCs w:val="24"/>
          </w:rPr>
          <w:t>.</w:t>
        </w:r>
        <w:r w:rsidR="008363CE" w:rsidRPr="00B97F48">
          <w:rPr>
            <w:rStyle w:val="a3"/>
            <w:sz w:val="24"/>
            <w:szCs w:val="24"/>
            <w:lang w:val="en-US"/>
          </w:rPr>
          <w:t>ru</w:t>
        </w:r>
        <w:r w:rsidR="008363CE" w:rsidRPr="00B97F48">
          <w:rPr>
            <w:rStyle w:val="a3"/>
            <w:sz w:val="24"/>
            <w:szCs w:val="24"/>
          </w:rPr>
          <w:t>/</w:t>
        </w:r>
        <w:r w:rsidR="008363CE" w:rsidRPr="00B97F48">
          <w:rPr>
            <w:rStyle w:val="a3"/>
            <w:sz w:val="24"/>
            <w:szCs w:val="24"/>
            <w:lang w:val="en-US"/>
          </w:rPr>
          <w:t>expert</w:t>
        </w:r>
        <w:r w:rsidR="008363CE" w:rsidRPr="00B97F48">
          <w:rPr>
            <w:rStyle w:val="a3"/>
            <w:sz w:val="24"/>
            <w:szCs w:val="24"/>
          </w:rPr>
          <w:t>/2014/48/</w:t>
        </w:r>
        <w:r w:rsidR="008363CE" w:rsidRPr="00B97F48">
          <w:rPr>
            <w:rStyle w:val="a3"/>
            <w:sz w:val="24"/>
            <w:szCs w:val="24"/>
            <w:lang w:val="en-US"/>
          </w:rPr>
          <w:t>pokorit</w:t>
        </w:r>
        <w:r w:rsidR="008363CE" w:rsidRPr="00B97F48">
          <w:rPr>
            <w:rStyle w:val="a3"/>
            <w:sz w:val="24"/>
            <w:szCs w:val="24"/>
          </w:rPr>
          <w:t>-</w:t>
        </w:r>
      </w:hyperlink>
      <w:r w:rsidR="008363CE" w:rsidRPr="00B97F48">
        <w:rPr>
          <w:rStyle w:val="46"/>
          <w:sz w:val="24"/>
          <w:szCs w:val="24"/>
        </w:rPr>
        <w:t>proliv</w:t>
      </w:r>
      <w:r w:rsidR="008363CE" w:rsidRPr="00B97F48">
        <w:rPr>
          <w:rStyle w:val="46"/>
          <w:sz w:val="24"/>
          <w:szCs w:val="24"/>
          <w:lang w:val="ru-RU"/>
        </w:rPr>
        <w:t>/</w:t>
      </w:r>
      <w:r w:rsidR="008363CE" w:rsidRPr="00B97F48">
        <w:rPr>
          <w:rStyle w:val="46"/>
          <w:sz w:val="24"/>
          <w:szCs w:val="24"/>
        </w:rPr>
        <w:t>media</w:t>
      </w:r>
      <w:r w:rsidR="008363CE" w:rsidRPr="00B97F48">
        <w:rPr>
          <w:rStyle w:val="46"/>
          <w:sz w:val="24"/>
          <w:szCs w:val="24"/>
          <w:lang w:val="ru-RU"/>
        </w:rPr>
        <w:t>/252309)</w:t>
      </w:r>
      <w:r w:rsidR="008363CE" w:rsidRPr="00B97F48">
        <w:rPr>
          <w:rStyle w:val="44"/>
          <w:sz w:val="24"/>
          <w:szCs w:val="24"/>
        </w:rPr>
        <w:t>. '</w:t>
      </w:r>
    </w:p>
    <w:p w:rsidR="007D25D1" w:rsidRPr="00B97F48" w:rsidRDefault="00CD580D" w:rsidP="00B803FE">
      <w:pPr>
        <w:pStyle w:val="51"/>
        <w:shd w:val="clear" w:color="auto" w:fill="auto"/>
        <w:tabs>
          <w:tab w:val="left" w:pos="403"/>
        </w:tabs>
        <w:spacing w:after="0" w:line="312" w:lineRule="auto"/>
        <w:ind w:left="20" w:firstLine="0"/>
        <w:jc w:val="left"/>
        <w:rPr>
          <w:rStyle w:val="44"/>
          <w:sz w:val="24"/>
          <w:szCs w:val="24"/>
        </w:rPr>
      </w:pPr>
      <w:r>
        <w:rPr>
          <w:rStyle w:val="44"/>
          <w:sz w:val="24"/>
          <w:szCs w:val="24"/>
        </w:rPr>
        <w:t xml:space="preserve">10. </w:t>
      </w:r>
      <w:r w:rsidR="008363CE" w:rsidRPr="00B97F48">
        <w:rPr>
          <w:rStyle w:val="44"/>
          <w:sz w:val="24"/>
          <w:szCs w:val="24"/>
        </w:rPr>
        <w:t>Методология научного исследования (</w:t>
      </w:r>
      <w:hyperlink r:id="rId22" w:history="1">
        <w:r w:rsidR="008363CE" w:rsidRPr="00B97F48">
          <w:rPr>
            <w:rStyle w:val="a3"/>
            <w:sz w:val="24"/>
            <w:szCs w:val="24"/>
            <w:lang w:val="en-US"/>
          </w:rPr>
          <w:t>https</w:t>
        </w:r>
        <w:r w:rsidR="008363CE" w:rsidRPr="00B97F48">
          <w:rPr>
            <w:rStyle w:val="a3"/>
            <w:sz w:val="24"/>
            <w:szCs w:val="24"/>
          </w:rPr>
          <w:t>://</w:t>
        </w:r>
        <w:r w:rsidR="008363CE" w:rsidRPr="00B97F48">
          <w:rPr>
            <w:rStyle w:val="a3"/>
            <w:sz w:val="24"/>
            <w:szCs w:val="24"/>
            <w:lang w:val="en-US"/>
          </w:rPr>
          <w:t>ppt</w:t>
        </w:r>
        <w:r w:rsidR="008363CE" w:rsidRPr="00B97F48">
          <w:rPr>
            <w:rStyle w:val="a3"/>
            <w:sz w:val="24"/>
            <w:szCs w:val="24"/>
          </w:rPr>
          <w:t>-</w:t>
        </w:r>
        <w:r w:rsidR="008363CE" w:rsidRPr="00B97F48">
          <w:rPr>
            <w:rStyle w:val="a3"/>
            <w:sz w:val="24"/>
            <w:szCs w:val="24"/>
            <w:lang w:val="en-US"/>
          </w:rPr>
          <w:t>online</w:t>
        </w:r>
        <w:r w:rsidR="008363CE" w:rsidRPr="00B97F48">
          <w:rPr>
            <w:rStyle w:val="a3"/>
            <w:sz w:val="24"/>
            <w:szCs w:val="24"/>
          </w:rPr>
          <w:t>.</w:t>
        </w:r>
        <w:r w:rsidR="008363CE" w:rsidRPr="00B97F48">
          <w:rPr>
            <w:rStyle w:val="a3"/>
            <w:sz w:val="24"/>
            <w:szCs w:val="24"/>
            <w:lang w:val="en-US"/>
          </w:rPr>
          <w:t>org</w:t>
        </w:r>
        <w:r w:rsidR="008363CE" w:rsidRPr="00B97F48">
          <w:rPr>
            <w:rStyle w:val="a3"/>
            <w:sz w:val="24"/>
            <w:szCs w:val="24"/>
          </w:rPr>
          <w:t>/79695</w:t>
        </w:r>
      </w:hyperlink>
      <w:r w:rsidR="008363CE" w:rsidRPr="00B97F48">
        <w:rPr>
          <w:rStyle w:val="44"/>
          <w:sz w:val="24"/>
          <w:szCs w:val="24"/>
        </w:rPr>
        <w:t>).</w:t>
      </w:r>
      <w:bookmarkStart w:id="11" w:name="bookmark16"/>
    </w:p>
    <w:bookmarkEnd w:id="11"/>
    <w:p w:rsidR="007D25D1" w:rsidRPr="00B97F48" w:rsidRDefault="00CD580D" w:rsidP="00B803FE">
      <w:pPr>
        <w:pStyle w:val="51"/>
        <w:shd w:val="clear" w:color="auto" w:fill="auto"/>
        <w:tabs>
          <w:tab w:val="left" w:pos="554"/>
        </w:tabs>
        <w:spacing w:after="0" w:line="312" w:lineRule="auto"/>
        <w:ind w:firstLine="0"/>
        <w:jc w:val="left"/>
        <w:rPr>
          <w:sz w:val="24"/>
          <w:szCs w:val="24"/>
        </w:rPr>
      </w:pPr>
      <w:r>
        <w:rPr>
          <w:rStyle w:val="400"/>
          <w:sz w:val="24"/>
          <w:szCs w:val="24"/>
        </w:rPr>
        <w:t>11. Э</w:t>
      </w:r>
      <w:r w:rsidR="007D25D1" w:rsidRPr="00B97F48">
        <w:rPr>
          <w:rStyle w:val="400"/>
          <w:sz w:val="24"/>
          <w:szCs w:val="24"/>
        </w:rPr>
        <w:t xml:space="preserve">кологический паспорт Московской области </w:t>
      </w:r>
      <w:r w:rsidR="007D25D1" w:rsidRPr="00B97F48">
        <w:rPr>
          <w:rStyle w:val="410"/>
          <w:sz w:val="24"/>
          <w:szCs w:val="24"/>
          <w:lang w:val="ru-RU"/>
        </w:rPr>
        <w:t>(</w:t>
      </w:r>
      <w:hyperlink r:id="rId23" w:history="1">
        <w:r w:rsidR="007D25D1" w:rsidRPr="00B97F48">
          <w:rPr>
            <w:rStyle w:val="a3"/>
            <w:sz w:val="24"/>
            <w:szCs w:val="24"/>
            <w:lang w:val="en-US"/>
          </w:rPr>
          <w:t>http</w:t>
        </w:r>
        <w:r w:rsidR="007D25D1" w:rsidRPr="00B97F48">
          <w:rPr>
            <w:rStyle w:val="a3"/>
            <w:sz w:val="24"/>
            <w:szCs w:val="24"/>
          </w:rPr>
          <w:t>://</w:t>
        </w:r>
        <w:r w:rsidR="007D25D1" w:rsidRPr="00B97F48">
          <w:rPr>
            <w:rStyle w:val="a3"/>
            <w:sz w:val="24"/>
            <w:szCs w:val="24"/>
            <w:lang w:val="en-US"/>
          </w:rPr>
          <w:t>ecopassmo</w:t>
        </w:r>
      </w:hyperlink>
      <w:r w:rsidR="007D25D1" w:rsidRPr="00CD580D">
        <w:rPr>
          <w:rStyle w:val="a3"/>
          <w:sz w:val="24"/>
          <w:szCs w:val="24"/>
        </w:rPr>
        <w:t>.mosreg.ru</w:t>
      </w:r>
      <w:r w:rsidR="007D25D1" w:rsidRPr="00B97F48">
        <w:rPr>
          <w:rStyle w:val="410"/>
          <w:sz w:val="24"/>
          <w:szCs w:val="24"/>
          <w:lang w:val="ru-RU"/>
        </w:rPr>
        <w:t>)</w:t>
      </w:r>
      <w:r w:rsidR="007D25D1" w:rsidRPr="00B97F48">
        <w:rPr>
          <w:rStyle w:val="400"/>
          <w:sz w:val="24"/>
          <w:szCs w:val="24"/>
        </w:rPr>
        <w:t>;</w:t>
      </w:r>
    </w:p>
    <w:p w:rsidR="007D25D1" w:rsidRPr="00B97F48" w:rsidRDefault="00CD580D" w:rsidP="00B803FE">
      <w:pPr>
        <w:pStyle w:val="51"/>
        <w:shd w:val="clear" w:color="auto" w:fill="auto"/>
        <w:tabs>
          <w:tab w:val="left" w:pos="554"/>
        </w:tabs>
        <w:spacing w:after="0" w:line="312" w:lineRule="auto"/>
        <w:ind w:firstLine="0"/>
        <w:jc w:val="left"/>
        <w:rPr>
          <w:sz w:val="24"/>
          <w:szCs w:val="24"/>
        </w:rPr>
      </w:pPr>
      <w:r>
        <w:rPr>
          <w:rStyle w:val="400"/>
          <w:sz w:val="24"/>
          <w:szCs w:val="24"/>
        </w:rPr>
        <w:t>12. А</w:t>
      </w:r>
      <w:r w:rsidR="007D25D1" w:rsidRPr="00B97F48">
        <w:rPr>
          <w:rStyle w:val="400"/>
          <w:sz w:val="24"/>
          <w:szCs w:val="24"/>
        </w:rPr>
        <w:t>збука для потребителей услуг ЖКХ</w:t>
      </w:r>
    </w:p>
    <w:p w:rsidR="007D25D1" w:rsidRPr="00B97F48" w:rsidRDefault="007D25D1" w:rsidP="00B803FE">
      <w:pPr>
        <w:pStyle w:val="51"/>
        <w:shd w:val="clear" w:color="auto" w:fill="auto"/>
        <w:spacing w:after="0" w:line="312" w:lineRule="auto"/>
        <w:ind w:left="400" w:firstLine="0"/>
        <w:jc w:val="left"/>
        <w:rPr>
          <w:sz w:val="24"/>
          <w:szCs w:val="24"/>
        </w:rPr>
      </w:pPr>
      <w:r w:rsidRPr="000C597D">
        <w:rPr>
          <w:rStyle w:val="410"/>
          <w:sz w:val="24"/>
          <w:szCs w:val="24"/>
          <w:lang w:val="ru-RU"/>
        </w:rPr>
        <w:t>(</w:t>
      </w:r>
      <w:hyperlink r:id="rId24" w:history="1">
        <w:r w:rsidRPr="00B97F48">
          <w:rPr>
            <w:rStyle w:val="a3"/>
            <w:sz w:val="24"/>
            <w:szCs w:val="24"/>
            <w:lang w:val="en-US"/>
          </w:rPr>
          <w:t>http</w:t>
        </w:r>
        <w:r w:rsidRPr="00B97F48">
          <w:rPr>
            <w:rStyle w:val="a3"/>
            <w:sz w:val="24"/>
            <w:szCs w:val="24"/>
          </w:rPr>
          <w:t>://</w:t>
        </w:r>
        <w:r w:rsidRPr="00B97F48">
          <w:rPr>
            <w:rStyle w:val="a3"/>
            <w:sz w:val="24"/>
            <w:szCs w:val="24"/>
            <w:lang w:val="en-US"/>
          </w:rPr>
          <w:t>mgkh</w:t>
        </w:r>
        <w:r w:rsidRPr="00B97F48">
          <w:rPr>
            <w:rStyle w:val="a3"/>
            <w:sz w:val="24"/>
            <w:szCs w:val="24"/>
          </w:rPr>
          <w:t>.</w:t>
        </w:r>
        <w:r w:rsidRPr="00B97F48">
          <w:rPr>
            <w:rStyle w:val="a3"/>
            <w:sz w:val="24"/>
            <w:szCs w:val="24"/>
            <w:lang w:val="en-US"/>
          </w:rPr>
          <w:t>mosreg</w:t>
        </w:r>
        <w:r w:rsidRPr="00B97F48">
          <w:rPr>
            <w:rStyle w:val="a3"/>
            <w:sz w:val="24"/>
            <w:szCs w:val="24"/>
          </w:rPr>
          <w:t>.</w:t>
        </w:r>
        <w:r w:rsidRPr="00B97F48">
          <w:rPr>
            <w:rStyle w:val="a3"/>
            <w:sz w:val="24"/>
            <w:szCs w:val="24"/>
            <w:lang w:val="en-US"/>
          </w:rPr>
          <w:t>ru</w:t>
        </w:r>
        <w:r w:rsidRPr="00B97F48">
          <w:rPr>
            <w:rStyle w:val="a3"/>
            <w:sz w:val="24"/>
            <w:szCs w:val="24"/>
          </w:rPr>
          <w:t>/</w:t>
        </w:r>
        <w:r w:rsidRPr="00B97F48">
          <w:rPr>
            <w:rStyle w:val="a3"/>
            <w:sz w:val="24"/>
            <w:szCs w:val="24"/>
            <w:lang w:val="en-US"/>
          </w:rPr>
          <w:t>deyatelnost</w:t>
        </w:r>
        <w:r w:rsidRPr="00B97F48">
          <w:rPr>
            <w:rStyle w:val="a3"/>
            <w:sz w:val="24"/>
            <w:szCs w:val="24"/>
          </w:rPr>
          <w:t>/</w:t>
        </w:r>
        <w:r w:rsidRPr="00B97F48">
          <w:rPr>
            <w:rStyle w:val="a3"/>
            <w:sz w:val="24"/>
            <w:szCs w:val="24"/>
            <w:lang w:val="en-US"/>
          </w:rPr>
          <w:t>shkola</w:t>
        </w:r>
        <w:r w:rsidRPr="00B97F48">
          <w:rPr>
            <w:rStyle w:val="a3"/>
            <w:sz w:val="24"/>
            <w:szCs w:val="24"/>
          </w:rPr>
          <w:t>-</w:t>
        </w:r>
        <w:r w:rsidRPr="00B97F48">
          <w:rPr>
            <w:rStyle w:val="a3"/>
            <w:sz w:val="24"/>
            <w:szCs w:val="24"/>
            <w:lang w:val="en-US"/>
          </w:rPr>
          <w:t>gramotnogo</w:t>
        </w:r>
        <w:r w:rsidRPr="00B97F48">
          <w:rPr>
            <w:rStyle w:val="a3"/>
            <w:sz w:val="24"/>
            <w:szCs w:val="24"/>
          </w:rPr>
          <w:t>-</w:t>
        </w:r>
        <w:r w:rsidRPr="00B97F48">
          <w:rPr>
            <w:rStyle w:val="a3"/>
            <w:sz w:val="24"/>
            <w:szCs w:val="24"/>
            <w:lang w:val="en-US"/>
          </w:rPr>
          <w:t>potrebitelya</w:t>
        </w:r>
        <w:r w:rsidRPr="00B97F48">
          <w:rPr>
            <w:rStyle w:val="a3"/>
            <w:sz w:val="24"/>
            <w:szCs w:val="24"/>
          </w:rPr>
          <w:t>/</w:t>
        </w:r>
        <w:r w:rsidRPr="00B97F48">
          <w:rPr>
            <w:rStyle w:val="a3"/>
            <w:sz w:val="24"/>
            <w:szCs w:val="24"/>
            <w:lang w:val="en-US"/>
          </w:rPr>
          <w:t>azbuka</w:t>
        </w:r>
        <w:r w:rsidRPr="00B97F48">
          <w:rPr>
            <w:rStyle w:val="a3"/>
            <w:sz w:val="24"/>
            <w:szCs w:val="24"/>
          </w:rPr>
          <w:t>-</w:t>
        </w:r>
        <w:r w:rsidRPr="00B97F48">
          <w:rPr>
            <w:rStyle w:val="a3"/>
            <w:sz w:val="24"/>
            <w:szCs w:val="24"/>
            <w:lang w:val="en-US"/>
          </w:rPr>
          <w:t>dlya</w:t>
        </w:r>
        <w:r w:rsidRPr="00B97F48">
          <w:rPr>
            <w:rStyle w:val="a3"/>
            <w:sz w:val="24"/>
            <w:szCs w:val="24"/>
          </w:rPr>
          <w:t>-</w:t>
        </w:r>
      </w:hyperlink>
      <w:r w:rsidRPr="00CD580D">
        <w:rPr>
          <w:rStyle w:val="a3"/>
          <w:sz w:val="24"/>
          <w:szCs w:val="24"/>
        </w:rPr>
        <w:t>potrebiteley-uslug-zhkh/azbuka-dlya-potrebiteley-uslug-zhkkh</w:t>
      </w:r>
      <w:r w:rsidRPr="000C597D">
        <w:rPr>
          <w:rStyle w:val="410"/>
          <w:sz w:val="24"/>
          <w:szCs w:val="24"/>
          <w:lang w:val="ru-RU"/>
        </w:rPr>
        <w:t>)</w:t>
      </w:r>
      <w:r w:rsidRPr="00B97F48">
        <w:rPr>
          <w:rStyle w:val="400"/>
          <w:sz w:val="24"/>
          <w:szCs w:val="24"/>
        </w:rPr>
        <w:t>;</w:t>
      </w:r>
    </w:p>
    <w:p w:rsidR="007D25D1" w:rsidRPr="00B97F48" w:rsidRDefault="00CD580D" w:rsidP="00B803FE">
      <w:pPr>
        <w:pStyle w:val="51"/>
        <w:shd w:val="clear" w:color="auto" w:fill="auto"/>
        <w:tabs>
          <w:tab w:val="left" w:pos="549"/>
        </w:tabs>
        <w:spacing w:after="181" w:line="312" w:lineRule="auto"/>
        <w:ind w:firstLine="0"/>
        <w:jc w:val="left"/>
        <w:rPr>
          <w:sz w:val="24"/>
          <w:szCs w:val="24"/>
        </w:rPr>
      </w:pPr>
      <w:r>
        <w:rPr>
          <w:rStyle w:val="400"/>
          <w:sz w:val="24"/>
          <w:szCs w:val="24"/>
        </w:rPr>
        <w:t>13. Р</w:t>
      </w:r>
      <w:r w:rsidR="007D25D1" w:rsidRPr="00B97F48">
        <w:rPr>
          <w:rStyle w:val="400"/>
          <w:sz w:val="24"/>
          <w:szCs w:val="24"/>
        </w:rPr>
        <w:t xml:space="preserve">аздельный сбор мусора в Московской области </w:t>
      </w:r>
      <w:r w:rsidR="007D25D1" w:rsidRPr="00B97F48">
        <w:rPr>
          <w:rStyle w:val="410"/>
          <w:sz w:val="24"/>
          <w:szCs w:val="24"/>
          <w:lang w:val="ru-RU"/>
        </w:rPr>
        <w:t>(</w:t>
      </w:r>
      <w:hyperlink r:id="rId25" w:history="1">
        <w:r w:rsidR="007D25D1" w:rsidRPr="00B97F48">
          <w:rPr>
            <w:rStyle w:val="a3"/>
            <w:sz w:val="24"/>
            <w:szCs w:val="24"/>
            <w:lang w:val="en-US"/>
          </w:rPr>
          <w:t>http</w:t>
        </w:r>
        <w:r w:rsidR="007D25D1" w:rsidRPr="00B97F48">
          <w:rPr>
            <w:rStyle w:val="a3"/>
            <w:sz w:val="24"/>
            <w:szCs w:val="24"/>
          </w:rPr>
          <w:t>://</w:t>
        </w:r>
        <w:r w:rsidR="007D25D1" w:rsidRPr="00B97F48">
          <w:rPr>
            <w:rStyle w:val="a3"/>
            <w:sz w:val="24"/>
            <w:szCs w:val="24"/>
            <w:lang w:val="en-US"/>
          </w:rPr>
          <w:t>tbo</w:t>
        </w:r>
        <w:r w:rsidR="007D25D1" w:rsidRPr="00B97F48">
          <w:rPr>
            <w:rStyle w:val="a3"/>
            <w:sz w:val="24"/>
            <w:szCs w:val="24"/>
          </w:rPr>
          <w:t>.</w:t>
        </w:r>
        <w:r w:rsidR="007D25D1" w:rsidRPr="00B97F48">
          <w:rPr>
            <w:rStyle w:val="a3"/>
            <w:sz w:val="24"/>
            <w:szCs w:val="24"/>
            <w:lang w:val="en-US"/>
          </w:rPr>
          <w:t>mosreg</w:t>
        </w:r>
        <w:r w:rsidR="007D25D1" w:rsidRPr="00B97F48">
          <w:rPr>
            <w:rStyle w:val="a3"/>
            <w:sz w:val="24"/>
            <w:szCs w:val="24"/>
          </w:rPr>
          <w:t>.</w:t>
        </w:r>
        <w:r w:rsidR="007D25D1" w:rsidRPr="00B97F48">
          <w:rPr>
            <w:rStyle w:val="a3"/>
            <w:sz w:val="24"/>
            <w:szCs w:val="24"/>
            <w:lang w:val="en-US"/>
          </w:rPr>
          <w:t>ru</w:t>
        </w:r>
      </w:hyperlink>
      <w:r w:rsidR="007D25D1" w:rsidRPr="00B97F48">
        <w:rPr>
          <w:rStyle w:val="410"/>
          <w:sz w:val="24"/>
          <w:szCs w:val="24"/>
          <w:lang w:val="ru-RU"/>
        </w:rPr>
        <w:t>)</w:t>
      </w:r>
      <w:r w:rsidR="007D25D1" w:rsidRPr="00B97F48">
        <w:rPr>
          <w:rStyle w:val="400"/>
          <w:sz w:val="24"/>
          <w:szCs w:val="24"/>
        </w:rPr>
        <w:t>;</w:t>
      </w:r>
    </w:p>
    <w:p w:rsidR="007D25D1" w:rsidRPr="00B97F48" w:rsidRDefault="00CD580D" w:rsidP="00B803FE">
      <w:pPr>
        <w:pStyle w:val="51"/>
        <w:shd w:val="clear" w:color="auto" w:fill="auto"/>
        <w:tabs>
          <w:tab w:val="left" w:pos="549"/>
        </w:tabs>
        <w:spacing w:after="0" w:line="312" w:lineRule="auto"/>
        <w:ind w:firstLine="0"/>
        <w:jc w:val="left"/>
        <w:rPr>
          <w:sz w:val="24"/>
          <w:szCs w:val="24"/>
        </w:rPr>
      </w:pPr>
      <w:r>
        <w:rPr>
          <w:rStyle w:val="400"/>
          <w:sz w:val="24"/>
          <w:szCs w:val="24"/>
        </w:rPr>
        <w:t>14. Р</w:t>
      </w:r>
      <w:r w:rsidR="007D25D1" w:rsidRPr="00B97F48">
        <w:rPr>
          <w:rStyle w:val="400"/>
          <w:sz w:val="24"/>
          <w:szCs w:val="24"/>
        </w:rPr>
        <w:t>екультивация полигонов</w:t>
      </w:r>
    </w:p>
    <w:p w:rsidR="007D25D1" w:rsidRPr="00B97F48" w:rsidRDefault="007D25D1" w:rsidP="00B803FE">
      <w:pPr>
        <w:pStyle w:val="51"/>
        <w:shd w:val="clear" w:color="auto" w:fill="auto"/>
        <w:spacing w:after="0" w:line="312" w:lineRule="auto"/>
        <w:ind w:left="400" w:firstLine="0"/>
        <w:jc w:val="left"/>
        <w:rPr>
          <w:rStyle w:val="400"/>
          <w:sz w:val="24"/>
          <w:szCs w:val="24"/>
        </w:rPr>
      </w:pPr>
      <w:r w:rsidRPr="000C597D">
        <w:rPr>
          <w:rStyle w:val="410"/>
          <w:sz w:val="24"/>
          <w:szCs w:val="24"/>
          <w:lang w:val="ru-RU"/>
        </w:rPr>
        <w:t>(</w:t>
      </w:r>
      <w:hyperlink r:id="rId26" w:history="1">
        <w:r w:rsidRPr="00B97F48">
          <w:rPr>
            <w:rStyle w:val="a3"/>
            <w:sz w:val="24"/>
            <w:szCs w:val="24"/>
            <w:lang w:val="en-US"/>
          </w:rPr>
          <w:t>https</w:t>
        </w:r>
        <w:r w:rsidRPr="00B97F48">
          <w:rPr>
            <w:rStyle w:val="a3"/>
            <w:sz w:val="24"/>
            <w:szCs w:val="24"/>
          </w:rPr>
          <w:t>://</w:t>
        </w:r>
        <w:r w:rsidRPr="00B97F48">
          <w:rPr>
            <w:rStyle w:val="a3"/>
            <w:sz w:val="24"/>
            <w:szCs w:val="24"/>
            <w:lang w:val="en-US"/>
          </w:rPr>
          <w:t>mosreg</w:t>
        </w:r>
        <w:r w:rsidRPr="00B97F48">
          <w:rPr>
            <w:rStyle w:val="a3"/>
            <w:sz w:val="24"/>
            <w:szCs w:val="24"/>
          </w:rPr>
          <w:t>.</w:t>
        </w:r>
        <w:r w:rsidRPr="00B97F48">
          <w:rPr>
            <w:rStyle w:val="a3"/>
            <w:sz w:val="24"/>
            <w:szCs w:val="24"/>
            <w:lang w:val="en-US"/>
          </w:rPr>
          <w:t>ru</w:t>
        </w:r>
        <w:r w:rsidRPr="00B97F48">
          <w:rPr>
            <w:rStyle w:val="a3"/>
            <w:sz w:val="24"/>
            <w:szCs w:val="24"/>
          </w:rPr>
          <w:t>/</w:t>
        </w:r>
        <w:r w:rsidRPr="00B97F48">
          <w:rPr>
            <w:rStyle w:val="a3"/>
            <w:sz w:val="24"/>
            <w:szCs w:val="24"/>
            <w:lang w:val="en-US"/>
          </w:rPr>
          <w:t>sobytiya</w:t>
        </w:r>
        <w:r w:rsidRPr="00B97F48">
          <w:rPr>
            <w:rStyle w:val="a3"/>
            <w:sz w:val="24"/>
            <w:szCs w:val="24"/>
          </w:rPr>
          <w:t>/</w:t>
        </w:r>
        <w:r w:rsidRPr="00B97F48">
          <w:rPr>
            <w:rStyle w:val="a3"/>
            <w:sz w:val="24"/>
            <w:szCs w:val="24"/>
            <w:lang w:val="en-US"/>
          </w:rPr>
          <w:t>temy</w:t>
        </w:r>
        <w:r w:rsidRPr="00B97F48">
          <w:rPr>
            <w:rStyle w:val="a3"/>
            <w:sz w:val="24"/>
            <w:szCs w:val="24"/>
          </w:rPr>
          <w:t>/</w:t>
        </w:r>
        <w:r w:rsidRPr="00B97F48">
          <w:rPr>
            <w:rStyle w:val="a3"/>
            <w:sz w:val="24"/>
            <w:szCs w:val="24"/>
            <w:lang w:val="en-US"/>
          </w:rPr>
          <w:t>rekultivaciya</w:t>
        </w:r>
        <w:r w:rsidRPr="00B97F48">
          <w:rPr>
            <w:rStyle w:val="a3"/>
            <w:sz w:val="24"/>
            <w:szCs w:val="24"/>
          </w:rPr>
          <w:t>-</w:t>
        </w:r>
        <w:r w:rsidRPr="00B97F48">
          <w:rPr>
            <w:rStyle w:val="a3"/>
            <w:sz w:val="24"/>
            <w:szCs w:val="24"/>
            <w:lang w:val="en-US"/>
          </w:rPr>
          <w:t>poligonov</w:t>
        </w:r>
        <w:r w:rsidRPr="00B97F48">
          <w:rPr>
            <w:rStyle w:val="a3"/>
            <w:sz w:val="24"/>
            <w:szCs w:val="24"/>
          </w:rPr>
          <w:t>?</w:t>
        </w:r>
        <w:r w:rsidRPr="00B97F48">
          <w:rPr>
            <w:rStyle w:val="a3"/>
            <w:sz w:val="24"/>
            <w:szCs w:val="24"/>
            <w:lang w:val="en-US"/>
          </w:rPr>
          <w:t>page</w:t>
        </w:r>
        <w:r w:rsidRPr="00B97F48">
          <w:rPr>
            <w:rStyle w:val="a3"/>
            <w:sz w:val="24"/>
            <w:szCs w:val="24"/>
          </w:rPr>
          <w:t>=2</w:t>
        </w:r>
      </w:hyperlink>
      <w:r w:rsidRPr="000C597D">
        <w:rPr>
          <w:rStyle w:val="410"/>
          <w:sz w:val="24"/>
          <w:szCs w:val="24"/>
          <w:lang w:val="ru-RU"/>
        </w:rPr>
        <w:t>)</w:t>
      </w:r>
    </w:p>
    <w:p w:rsidR="007D25D1" w:rsidRPr="00CD580D" w:rsidRDefault="007D25D1" w:rsidP="00B803FE">
      <w:pPr>
        <w:pStyle w:val="51"/>
        <w:shd w:val="clear" w:color="auto" w:fill="auto"/>
        <w:spacing w:after="0" w:line="312" w:lineRule="auto"/>
        <w:ind w:firstLine="0"/>
        <w:jc w:val="left"/>
        <w:rPr>
          <w:rStyle w:val="44"/>
          <w:sz w:val="24"/>
          <w:szCs w:val="24"/>
        </w:rPr>
      </w:pPr>
      <w:r w:rsidRPr="00B97F48">
        <w:rPr>
          <w:rStyle w:val="400"/>
          <w:sz w:val="24"/>
          <w:szCs w:val="24"/>
        </w:rPr>
        <w:t>1</w:t>
      </w:r>
      <w:r w:rsidR="00CD580D">
        <w:rPr>
          <w:rStyle w:val="400"/>
          <w:sz w:val="24"/>
          <w:szCs w:val="24"/>
        </w:rPr>
        <w:t>5</w:t>
      </w:r>
      <w:r w:rsidRPr="00B97F48">
        <w:rPr>
          <w:rStyle w:val="400"/>
          <w:sz w:val="24"/>
          <w:szCs w:val="24"/>
        </w:rPr>
        <w:t xml:space="preserve">. </w:t>
      </w:r>
      <w:r w:rsidR="008363CE" w:rsidRPr="00B97F48">
        <w:rPr>
          <w:rStyle w:val="44"/>
          <w:sz w:val="24"/>
          <w:szCs w:val="24"/>
        </w:rPr>
        <w:t>Мусорные истории: способы переработки и утилизации отходов в России и мире</w:t>
      </w:r>
      <w:r w:rsidR="008363CE" w:rsidRPr="00B97F48">
        <w:rPr>
          <w:rStyle w:val="46"/>
          <w:sz w:val="24"/>
          <w:szCs w:val="24"/>
          <w:lang w:val="ru-RU"/>
        </w:rPr>
        <w:t>(</w:t>
      </w:r>
      <w:hyperlink r:id="rId27" w:history="1">
        <w:r w:rsidR="008363CE" w:rsidRPr="00CD580D">
          <w:rPr>
            <w:rStyle w:val="a3"/>
            <w:sz w:val="24"/>
            <w:szCs w:val="24"/>
            <w:lang w:val="en-US"/>
          </w:rPr>
          <w:t>https</w:t>
        </w:r>
        <w:r w:rsidR="008363CE" w:rsidRPr="00CD580D">
          <w:rPr>
            <w:rStyle w:val="a3"/>
            <w:sz w:val="24"/>
            <w:szCs w:val="24"/>
          </w:rPr>
          <w:t>://</w:t>
        </w:r>
        <w:r w:rsidR="008363CE" w:rsidRPr="00CD580D">
          <w:rPr>
            <w:rStyle w:val="a3"/>
            <w:sz w:val="24"/>
            <w:szCs w:val="24"/>
            <w:lang w:val="en-US"/>
          </w:rPr>
          <w:t>robo</w:t>
        </w:r>
        <w:r w:rsidR="008363CE" w:rsidRPr="00CD580D">
          <w:rPr>
            <w:rStyle w:val="a3"/>
            <w:sz w:val="24"/>
            <w:szCs w:val="24"/>
          </w:rPr>
          <w:t>-</w:t>
        </w:r>
        <w:r w:rsidR="008363CE" w:rsidRPr="00CD580D">
          <w:rPr>
            <w:rStyle w:val="a3"/>
            <w:sz w:val="24"/>
            <w:szCs w:val="24"/>
            <w:lang w:val="en-US"/>
          </w:rPr>
          <w:t>hunter</w:t>
        </w:r>
        <w:r w:rsidR="008363CE" w:rsidRPr="00CD580D">
          <w:rPr>
            <w:rStyle w:val="a3"/>
            <w:sz w:val="24"/>
            <w:szCs w:val="24"/>
          </w:rPr>
          <w:t>.</w:t>
        </w:r>
        <w:r w:rsidR="008363CE" w:rsidRPr="00CD580D">
          <w:rPr>
            <w:rStyle w:val="a3"/>
            <w:sz w:val="24"/>
            <w:szCs w:val="24"/>
            <w:lang w:val="en-US"/>
          </w:rPr>
          <w:t>com</w:t>
        </w:r>
        <w:r w:rsidR="008363CE" w:rsidRPr="00CD580D">
          <w:rPr>
            <w:rStyle w:val="a3"/>
            <w:sz w:val="24"/>
            <w:szCs w:val="24"/>
          </w:rPr>
          <w:t>/</w:t>
        </w:r>
        <w:r w:rsidR="008363CE" w:rsidRPr="00CD580D">
          <w:rPr>
            <w:rStyle w:val="a3"/>
            <w:sz w:val="24"/>
            <w:szCs w:val="24"/>
            <w:lang w:val="en-US"/>
          </w:rPr>
          <w:t>news</w:t>
        </w:r>
        <w:r w:rsidR="008363CE" w:rsidRPr="00CD580D">
          <w:rPr>
            <w:rStyle w:val="a3"/>
            <w:sz w:val="24"/>
            <w:szCs w:val="24"/>
          </w:rPr>
          <w:t>/</w:t>
        </w:r>
        <w:r w:rsidR="008363CE" w:rsidRPr="00CD580D">
          <w:rPr>
            <w:rStyle w:val="a3"/>
            <w:sz w:val="24"/>
            <w:szCs w:val="24"/>
            <w:lang w:val="en-US"/>
          </w:rPr>
          <w:t>musornie</w:t>
        </w:r>
        <w:r w:rsidR="008363CE" w:rsidRPr="00CD580D">
          <w:rPr>
            <w:rStyle w:val="a3"/>
            <w:sz w:val="24"/>
            <w:szCs w:val="24"/>
          </w:rPr>
          <w:t>-</w:t>
        </w:r>
        <w:r w:rsidR="008363CE" w:rsidRPr="00CD580D">
          <w:rPr>
            <w:rStyle w:val="a3"/>
            <w:sz w:val="24"/>
            <w:szCs w:val="24"/>
            <w:lang w:val="en-US"/>
          </w:rPr>
          <w:t>istorii</w:t>
        </w:r>
        <w:r w:rsidR="008363CE" w:rsidRPr="00CD580D">
          <w:rPr>
            <w:rStyle w:val="a3"/>
            <w:sz w:val="24"/>
            <w:szCs w:val="24"/>
          </w:rPr>
          <w:t>-</w:t>
        </w:r>
        <w:r w:rsidR="008363CE" w:rsidRPr="00CD580D">
          <w:rPr>
            <w:rStyle w:val="a3"/>
            <w:sz w:val="24"/>
            <w:szCs w:val="24"/>
            <w:lang w:val="en-US"/>
          </w:rPr>
          <w:t>sposobi</w:t>
        </w:r>
        <w:r w:rsidR="008363CE" w:rsidRPr="00CD580D">
          <w:rPr>
            <w:rStyle w:val="a3"/>
            <w:sz w:val="24"/>
            <w:szCs w:val="24"/>
          </w:rPr>
          <w:t>-</w:t>
        </w:r>
        <w:r w:rsidR="008363CE" w:rsidRPr="00CD580D">
          <w:rPr>
            <w:rStyle w:val="a3"/>
            <w:sz w:val="24"/>
            <w:szCs w:val="24"/>
            <w:lang w:val="en-US"/>
          </w:rPr>
          <w:t>pererabotki</w:t>
        </w:r>
        <w:r w:rsidR="008363CE" w:rsidRPr="00CD580D">
          <w:rPr>
            <w:rStyle w:val="a3"/>
            <w:sz w:val="24"/>
            <w:szCs w:val="24"/>
          </w:rPr>
          <w:t>-</w:t>
        </w:r>
        <w:r w:rsidR="008363CE" w:rsidRPr="00CD580D">
          <w:rPr>
            <w:rStyle w:val="a3"/>
            <w:sz w:val="24"/>
            <w:szCs w:val="24"/>
            <w:lang w:val="en-US"/>
          </w:rPr>
          <w:t>i</w:t>
        </w:r>
        <w:r w:rsidR="008363CE" w:rsidRPr="00CD580D">
          <w:rPr>
            <w:rStyle w:val="a3"/>
            <w:sz w:val="24"/>
            <w:szCs w:val="24"/>
          </w:rPr>
          <w:t>-</w:t>
        </w:r>
        <w:r w:rsidR="008363CE" w:rsidRPr="00CD580D">
          <w:rPr>
            <w:rStyle w:val="a3"/>
            <w:sz w:val="24"/>
            <w:szCs w:val="24"/>
            <w:lang w:val="en-US"/>
          </w:rPr>
          <w:t>utilizacii</w:t>
        </w:r>
        <w:r w:rsidR="008363CE" w:rsidRPr="00CD580D">
          <w:rPr>
            <w:rStyle w:val="a3"/>
            <w:sz w:val="24"/>
            <w:szCs w:val="24"/>
          </w:rPr>
          <w:t>-</w:t>
        </w:r>
      </w:hyperlink>
      <w:r w:rsidR="008363CE" w:rsidRPr="00CD580D">
        <w:rPr>
          <w:rStyle w:val="a3"/>
          <w:sz w:val="24"/>
          <w:szCs w:val="24"/>
        </w:rPr>
        <w:t>othodov-v-rossii-i-mire10570</w:t>
      </w:r>
      <w:r w:rsidR="008363CE" w:rsidRPr="00CD580D">
        <w:rPr>
          <w:rStyle w:val="44"/>
          <w:sz w:val="24"/>
          <w:szCs w:val="24"/>
        </w:rPr>
        <w:t>).</w:t>
      </w:r>
    </w:p>
    <w:p w:rsidR="005B3241" w:rsidRPr="00B97F48" w:rsidRDefault="00CD580D" w:rsidP="00B803FE">
      <w:pPr>
        <w:pStyle w:val="51"/>
        <w:shd w:val="clear" w:color="auto" w:fill="auto"/>
        <w:tabs>
          <w:tab w:val="left" w:pos="404"/>
        </w:tabs>
        <w:spacing w:after="0" w:line="312" w:lineRule="auto"/>
        <w:ind w:right="60" w:firstLine="0"/>
        <w:jc w:val="left"/>
        <w:rPr>
          <w:sz w:val="24"/>
          <w:szCs w:val="24"/>
        </w:rPr>
      </w:pPr>
      <w:r>
        <w:rPr>
          <w:rStyle w:val="44"/>
          <w:sz w:val="24"/>
          <w:szCs w:val="24"/>
        </w:rPr>
        <w:t>16</w:t>
      </w:r>
      <w:r w:rsidR="007D25D1" w:rsidRPr="00B97F48">
        <w:rPr>
          <w:rStyle w:val="44"/>
          <w:sz w:val="24"/>
          <w:szCs w:val="24"/>
        </w:rPr>
        <w:t xml:space="preserve">. </w:t>
      </w:r>
      <w:r w:rsidR="008363CE" w:rsidRPr="00B97F48">
        <w:rPr>
          <w:rStyle w:val="44"/>
          <w:sz w:val="24"/>
          <w:szCs w:val="24"/>
        </w:rPr>
        <w:t>Мусороперерабатывающий завод в центре Вены</w:t>
      </w:r>
      <w:r w:rsidR="008363CE" w:rsidRPr="00B97F48">
        <w:rPr>
          <w:rStyle w:val="46"/>
          <w:sz w:val="24"/>
          <w:szCs w:val="24"/>
          <w:lang w:val="ru-RU"/>
        </w:rPr>
        <w:t>(</w:t>
      </w:r>
      <w:hyperlink r:id="rId28" w:history="1">
        <w:r w:rsidR="008363CE" w:rsidRPr="00B97F48">
          <w:rPr>
            <w:rStyle w:val="a3"/>
            <w:sz w:val="24"/>
            <w:szCs w:val="24"/>
            <w:lang w:val="en-US"/>
          </w:rPr>
          <w:t>https</w:t>
        </w:r>
        <w:r w:rsidR="008363CE" w:rsidRPr="00B97F48">
          <w:rPr>
            <w:rStyle w:val="a3"/>
            <w:sz w:val="24"/>
            <w:szCs w:val="24"/>
          </w:rPr>
          <w:t>://</w:t>
        </w:r>
        <w:r w:rsidR="008363CE" w:rsidRPr="00B97F48">
          <w:rPr>
            <w:rStyle w:val="a3"/>
            <w:sz w:val="24"/>
            <w:szCs w:val="24"/>
            <w:lang w:val="en-US"/>
          </w:rPr>
          <w:t>storm</w:t>
        </w:r>
        <w:r w:rsidR="008363CE" w:rsidRPr="00B97F48">
          <w:rPr>
            <w:rStyle w:val="a3"/>
            <w:sz w:val="24"/>
            <w:szCs w:val="24"/>
          </w:rPr>
          <w:t>100.</w:t>
        </w:r>
        <w:r w:rsidR="008363CE" w:rsidRPr="00B97F48">
          <w:rPr>
            <w:rStyle w:val="a3"/>
            <w:sz w:val="24"/>
            <w:szCs w:val="24"/>
            <w:lang w:val="en-US"/>
          </w:rPr>
          <w:t>livejournal</w:t>
        </w:r>
        <w:r w:rsidR="008363CE" w:rsidRPr="00B97F48">
          <w:rPr>
            <w:rStyle w:val="a3"/>
            <w:sz w:val="24"/>
            <w:szCs w:val="24"/>
          </w:rPr>
          <w:t>.</w:t>
        </w:r>
        <w:r w:rsidR="008363CE" w:rsidRPr="00B97F48">
          <w:rPr>
            <w:rStyle w:val="a3"/>
            <w:sz w:val="24"/>
            <w:szCs w:val="24"/>
            <w:lang w:val="en-US"/>
          </w:rPr>
          <w:t>com</w:t>
        </w:r>
        <w:r w:rsidR="008363CE" w:rsidRPr="00B97F48">
          <w:rPr>
            <w:rStyle w:val="a3"/>
            <w:sz w:val="24"/>
            <w:szCs w:val="24"/>
          </w:rPr>
          <w:t>/4824861.</w:t>
        </w:r>
        <w:r w:rsidR="008363CE" w:rsidRPr="00B97F48">
          <w:rPr>
            <w:rStyle w:val="a3"/>
            <w:sz w:val="24"/>
            <w:szCs w:val="24"/>
            <w:lang w:val="en-US"/>
          </w:rPr>
          <w:t>html</w:t>
        </w:r>
      </w:hyperlink>
      <w:r w:rsidR="008363CE" w:rsidRPr="00B97F48">
        <w:rPr>
          <w:rStyle w:val="46"/>
          <w:sz w:val="24"/>
          <w:szCs w:val="24"/>
          <w:lang w:val="ru-RU"/>
        </w:rPr>
        <w:t>)</w:t>
      </w:r>
      <w:r w:rsidR="008363CE" w:rsidRPr="00B97F48">
        <w:rPr>
          <w:rStyle w:val="44"/>
          <w:sz w:val="24"/>
          <w:szCs w:val="24"/>
        </w:rPr>
        <w:t>.</w:t>
      </w:r>
    </w:p>
    <w:p w:rsidR="005B3241" w:rsidRPr="00B97F48" w:rsidRDefault="00CD580D" w:rsidP="00B803FE">
      <w:pPr>
        <w:pStyle w:val="51"/>
        <w:shd w:val="clear" w:color="auto" w:fill="auto"/>
        <w:tabs>
          <w:tab w:val="left" w:pos="423"/>
        </w:tabs>
        <w:spacing w:after="0" w:line="312" w:lineRule="auto"/>
        <w:ind w:firstLine="0"/>
        <w:jc w:val="left"/>
        <w:rPr>
          <w:sz w:val="24"/>
          <w:szCs w:val="24"/>
        </w:rPr>
      </w:pPr>
      <w:r>
        <w:rPr>
          <w:rStyle w:val="44"/>
          <w:sz w:val="24"/>
          <w:szCs w:val="24"/>
        </w:rPr>
        <w:t xml:space="preserve">17. </w:t>
      </w:r>
      <w:r w:rsidR="008363CE" w:rsidRPr="00B97F48">
        <w:rPr>
          <w:rStyle w:val="44"/>
          <w:sz w:val="24"/>
          <w:szCs w:val="24"/>
        </w:rPr>
        <w:t xml:space="preserve">Новая система утилизации отходов </w:t>
      </w:r>
      <w:r w:rsidR="008363CE" w:rsidRPr="00B97F48">
        <w:rPr>
          <w:rStyle w:val="46"/>
          <w:sz w:val="24"/>
          <w:szCs w:val="24"/>
          <w:lang w:val="ru-RU"/>
        </w:rPr>
        <w:t>(</w:t>
      </w:r>
      <w:hyperlink r:id="rId29" w:history="1">
        <w:r w:rsidR="008363CE" w:rsidRPr="00B97F48">
          <w:rPr>
            <w:rStyle w:val="a3"/>
            <w:sz w:val="24"/>
            <w:szCs w:val="24"/>
            <w:lang w:val="en-US"/>
          </w:rPr>
          <w:t>https</w:t>
        </w:r>
        <w:r w:rsidR="008363CE" w:rsidRPr="00B97F48">
          <w:rPr>
            <w:rStyle w:val="a3"/>
            <w:sz w:val="24"/>
            <w:szCs w:val="24"/>
          </w:rPr>
          <w:t>://</w:t>
        </w:r>
        <w:r w:rsidR="008363CE" w:rsidRPr="00B97F48">
          <w:rPr>
            <w:rStyle w:val="a3"/>
            <w:sz w:val="24"/>
            <w:szCs w:val="24"/>
            <w:lang w:val="en-US"/>
          </w:rPr>
          <w:t>mosreg</w:t>
        </w:r>
        <w:r w:rsidR="008363CE" w:rsidRPr="00B97F48">
          <w:rPr>
            <w:rStyle w:val="a3"/>
            <w:sz w:val="24"/>
            <w:szCs w:val="24"/>
          </w:rPr>
          <w:t>.</w:t>
        </w:r>
        <w:r w:rsidR="008363CE" w:rsidRPr="00B97F48">
          <w:rPr>
            <w:rStyle w:val="a3"/>
            <w:sz w:val="24"/>
            <w:szCs w:val="24"/>
            <w:lang w:val="en-US"/>
          </w:rPr>
          <w:t>ru</w:t>
        </w:r>
        <w:r w:rsidR="008363CE" w:rsidRPr="00B97F48">
          <w:rPr>
            <w:rStyle w:val="a3"/>
            <w:sz w:val="24"/>
            <w:szCs w:val="24"/>
          </w:rPr>
          <w:t>/</w:t>
        </w:r>
        <w:r w:rsidR="008363CE" w:rsidRPr="00B97F48">
          <w:rPr>
            <w:rStyle w:val="a3"/>
            <w:sz w:val="24"/>
            <w:szCs w:val="24"/>
            <w:lang w:val="en-US"/>
          </w:rPr>
          <w:t>seychas</w:t>
        </w:r>
        <w:r w:rsidR="008363CE" w:rsidRPr="00B97F48">
          <w:rPr>
            <w:rStyle w:val="a3"/>
            <w:sz w:val="24"/>
            <w:szCs w:val="24"/>
          </w:rPr>
          <w:t>-</w:t>
        </w:r>
        <w:r w:rsidR="008363CE" w:rsidRPr="00B97F48">
          <w:rPr>
            <w:rStyle w:val="a3"/>
            <w:sz w:val="24"/>
            <w:szCs w:val="24"/>
            <w:lang w:val="en-US"/>
          </w:rPr>
          <w:t>v</w:t>
        </w:r>
        <w:r w:rsidR="008363CE" w:rsidRPr="00B97F48">
          <w:rPr>
            <w:rStyle w:val="a3"/>
            <w:sz w:val="24"/>
            <w:szCs w:val="24"/>
          </w:rPr>
          <w:t>-</w:t>
        </w:r>
        <w:r w:rsidR="008363CE" w:rsidRPr="00B97F48">
          <w:rPr>
            <w:rStyle w:val="a3"/>
            <w:sz w:val="24"/>
            <w:szCs w:val="24"/>
            <w:lang w:val="en-US"/>
          </w:rPr>
          <w:t>rabote</w:t>
        </w:r>
        <w:r w:rsidR="008363CE" w:rsidRPr="00B97F48">
          <w:rPr>
            <w:rStyle w:val="a3"/>
            <w:sz w:val="24"/>
            <w:szCs w:val="24"/>
          </w:rPr>
          <w:t>/</w:t>
        </w:r>
        <w:r w:rsidR="008363CE" w:rsidRPr="00B97F48">
          <w:rPr>
            <w:rStyle w:val="a3"/>
            <w:sz w:val="24"/>
            <w:szCs w:val="24"/>
            <w:lang w:val="en-US"/>
          </w:rPr>
          <w:t>proekty</w:t>
        </w:r>
      </w:hyperlink>
      <w:r w:rsidR="008363CE" w:rsidRPr="00B97F48">
        <w:rPr>
          <w:rStyle w:val="46"/>
          <w:sz w:val="24"/>
          <w:szCs w:val="24"/>
          <w:lang w:val="ru-RU"/>
        </w:rPr>
        <w:t>)</w:t>
      </w:r>
      <w:r w:rsidR="008363CE" w:rsidRPr="00B97F48">
        <w:rPr>
          <w:rStyle w:val="44"/>
          <w:sz w:val="24"/>
          <w:szCs w:val="24"/>
        </w:rPr>
        <w:t>.</w:t>
      </w:r>
    </w:p>
    <w:p w:rsidR="005B3241" w:rsidRPr="00B97F48" w:rsidRDefault="00CD580D" w:rsidP="00B803FE">
      <w:pPr>
        <w:pStyle w:val="51"/>
        <w:shd w:val="clear" w:color="auto" w:fill="auto"/>
        <w:tabs>
          <w:tab w:val="left" w:pos="423"/>
        </w:tabs>
        <w:spacing w:after="0" w:line="312" w:lineRule="auto"/>
        <w:ind w:right="60" w:firstLine="0"/>
        <w:jc w:val="left"/>
        <w:rPr>
          <w:sz w:val="24"/>
          <w:szCs w:val="24"/>
        </w:rPr>
      </w:pPr>
      <w:r>
        <w:rPr>
          <w:rStyle w:val="44"/>
          <w:sz w:val="24"/>
          <w:szCs w:val="24"/>
        </w:rPr>
        <w:t xml:space="preserve">18. </w:t>
      </w:r>
      <w:r w:rsidR="008363CE" w:rsidRPr="00B97F48">
        <w:rPr>
          <w:rStyle w:val="44"/>
          <w:sz w:val="24"/>
          <w:szCs w:val="24"/>
        </w:rPr>
        <w:t>Пути решения проблемы отходов в России</w:t>
      </w:r>
      <w:r w:rsidR="008363CE" w:rsidRPr="00B97F48">
        <w:rPr>
          <w:rStyle w:val="46"/>
          <w:sz w:val="24"/>
          <w:szCs w:val="24"/>
          <w:lang w:val="ru-RU"/>
        </w:rPr>
        <w:t>(</w:t>
      </w:r>
      <w:hyperlink r:id="rId30" w:history="1">
        <w:r w:rsidR="008363CE" w:rsidRPr="00B97F48">
          <w:rPr>
            <w:rStyle w:val="a3"/>
            <w:sz w:val="24"/>
            <w:szCs w:val="24"/>
            <w:lang w:val="en-US"/>
          </w:rPr>
          <w:t>https</w:t>
        </w:r>
        <w:r w:rsidR="008363CE" w:rsidRPr="00B97F48">
          <w:rPr>
            <w:rStyle w:val="a3"/>
            <w:sz w:val="24"/>
            <w:szCs w:val="24"/>
          </w:rPr>
          <w:t>://</w:t>
        </w:r>
        <w:r w:rsidR="008363CE" w:rsidRPr="00B97F48">
          <w:rPr>
            <w:rStyle w:val="a3"/>
            <w:sz w:val="24"/>
            <w:szCs w:val="24"/>
            <w:lang w:val="en-US"/>
          </w:rPr>
          <w:t>revolution</w:t>
        </w:r>
        <w:r w:rsidR="008363CE" w:rsidRPr="00B97F48">
          <w:rPr>
            <w:rStyle w:val="a3"/>
            <w:sz w:val="24"/>
            <w:szCs w:val="24"/>
          </w:rPr>
          <w:t>.</w:t>
        </w:r>
        <w:r w:rsidR="008363CE" w:rsidRPr="00B97F48">
          <w:rPr>
            <w:rStyle w:val="a3"/>
            <w:sz w:val="24"/>
            <w:szCs w:val="24"/>
            <w:lang w:val="en-US"/>
          </w:rPr>
          <w:t>allbest</w:t>
        </w:r>
        <w:r w:rsidR="008363CE" w:rsidRPr="00B97F48">
          <w:rPr>
            <w:rStyle w:val="a3"/>
            <w:sz w:val="24"/>
            <w:szCs w:val="24"/>
          </w:rPr>
          <w:t>.</w:t>
        </w:r>
        <w:r w:rsidR="008363CE" w:rsidRPr="00B97F48">
          <w:rPr>
            <w:rStyle w:val="a3"/>
            <w:sz w:val="24"/>
            <w:szCs w:val="24"/>
            <w:lang w:val="en-US"/>
          </w:rPr>
          <w:t>ru</w:t>
        </w:r>
        <w:r w:rsidR="008363CE" w:rsidRPr="00B97F48">
          <w:rPr>
            <w:rStyle w:val="a3"/>
            <w:sz w:val="24"/>
            <w:szCs w:val="24"/>
          </w:rPr>
          <w:t>/</w:t>
        </w:r>
      </w:hyperlink>
      <w:r w:rsidR="008363CE" w:rsidRPr="00CD580D">
        <w:rPr>
          <w:rStyle w:val="a3"/>
          <w:sz w:val="24"/>
          <w:szCs w:val="24"/>
        </w:rPr>
        <w:t>ecology/00627461 0.html</w:t>
      </w:r>
      <w:r w:rsidR="008363CE" w:rsidRPr="00B97F48">
        <w:rPr>
          <w:rStyle w:val="46"/>
          <w:sz w:val="24"/>
          <w:szCs w:val="24"/>
          <w:lang w:val="ru-RU"/>
        </w:rPr>
        <w:t>)</w:t>
      </w:r>
      <w:r w:rsidR="008363CE" w:rsidRPr="00B97F48">
        <w:rPr>
          <w:rStyle w:val="44"/>
          <w:sz w:val="24"/>
          <w:szCs w:val="24"/>
        </w:rPr>
        <w:t>.</w:t>
      </w:r>
    </w:p>
    <w:p w:rsidR="005B3241" w:rsidRPr="00B97F48" w:rsidRDefault="00CD580D" w:rsidP="00B803FE">
      <w:pPr>
        <w:pStyle w:val="51"/>
        <w:shd w:val="clear" w:color="auto" w:fill="auto"/>
        <w:tabs>
          <w:tab w:val="left" w:pos="423"/>
        </w:tabs>
        <w:spacing w:after="0" w:line="312" w:lineRule="auto"/>
        <w:ind w:right="60" w:firstLine="0"/>
        <w:jc w:val="left"/>
        <w:rPr>
          <w:sz w:val="24"/>
          <w:szCs w:val="24"/>
        </w:rPr>
      </w:pPr>
      <w:r>
        <w:rPr>
          <w:rStyle w:val="44"/>
          <w:sz w:val="24"/>
          <w:szCs w:val="24"/>
        </w:rPr>
        <w:t xml:space="preserve">19. </w:t>
      </w:r>
      <w:r w:rsidR="008363CE" w:rsidRPr="00B97F48">
        <w:rPr>
          <w:rStyle w:val="44"/>
          <w:sz w:val="24"/>
          <w:szCs w:val="24"/>
        </w:rPr>
        <w:t>Решение проблемы мусора в Японии</w:t>
      </w:r>
      <w:r w:rsidR="008363CE" w:rsidRPr="000C597D">
        <w:rPr>
          <w:rStyle w:val="46"/>
          <w:sz w:val="24"/>
          <w:szCs w:val="24"/>
          <w:lang w:val="ru-RU"/>
        </w:rPr>
        <w:t>(</w:t>
      </w:r>
      <w:hyperlink r:id="rId31" w:history="1">
        <w:r w:rsidR="008363CE" w:rsidRPr="00B97F48">
          <w:rPr>
            <w:rStyle w:val="a3"/>
            <w:sz w:val="24"/>
            <w:szCs w:val="24"/>
            <w:lang w:val="en-US"/>
          </w:rPr>
          <w:t>https</w:t>
        </w:r>
        <w:r w:rsidR="008363CE" w:rsidRPr="00B97F48">
          <w:rPr>
            <w:rStyle w:val="a3"/>
            <w:sz w:val="24"/>
            <w:szCs w:val="24"/>
          </w:rPr>
          <w:t>://</w:t>
        </w:r>
        <w:r w:rsidR="008363CE" w:rsidRPr="00B97F48">
          <w:rPr>
            <w:rStyle w:val="a3"/>
            <w:sz w:val="24"/>
            <w:szCs w:val="24"/>
            <w:lang w:val="en-US"/>
          </w:rPr>
          <w:t>www</w:t>
        </w:r>
        <w:r w:rsidR="008363CE" w:rsidRPr="00B97F48">
          <w:rPr>
            <w:rStyle w:val="a3"/>
            <w:sz w:val="24"/>
            <w:szCs w:val="24"/>
          </w:rPr>
          <w:t>.</w:t>
        </w:r>
        <w:r w:rsidR="008363CE" w:rsidRPr="00B97F48">
          <w:rPr>
            <w:rStyle w:val="a3"/>
            <w:sz w:val="24"/>
            <w:szCs w:val="24"/>
            <w:lang w:val="en-US"/>
          </w:rPr>
          <w:t>adme</w:t>
        </w:r>
        <w:r w:rsidR="008363CE" w:rsidRPr="00B97F48">
          <w:rPr>
            <w:rStyle w:val="a3"/>
            <w:sz w:val="24"/>
            <w:szCs w:val="24"/>
          </w:rPr>
          <w:t>.</w:t>
        </w:r>
        <w:r w:rsidR="008363CE" w:rsidRPr="00B97F48">
          <w:rPr>
            <w:rStyle w:val="a3"/>
            <w:sz w:val="24"/>
            <w:szCs w:val="24"/>
            <w:lang w:val="en-US"/>
          </w:rPr>
          <w:t>ru</w:t>
        </w:r>
        <w:r w:rsidR="008363CE" w:rsidRPr="00B97F48">
          <w:rPr>
            <w:rStyle w:val="a3"/>
            <w:sz w:val="24"/>
            <w:szCs w:val="24"/>
          </w:rPr>
          <w:t>/</w:t>
        </w:r>
        <w:r w:rsidR="008363CE" w:rsidRPr="00B97F48">
          <w:rPr>
            <w:rStyle w:val="a3"/>
            <w:sz w:val="24"/>
            <w:szCs w:val="24"/>
            <w:lang w:val="en-US"/>
          </w:rPr>
          <w:t>svoboda</w:t>
        </w:r>
        <w:r w:rsidR="008363CE" w:rsidRPr="00B97F48">
          <w:rPr>
            <w:rStyle w:val="a3"/>
            <w:sz w:val="24"/>
            <w:szCs w:val="24"/>
          </w:rPr>
          <w:t>-</w:t>
        </w:r>
        <w:r w:rsidR="008363CE" w:rsidRPr="00B97F48">
          <w:rPr>
            <w:rStyle w:val="a3"/>
            <w:sz w:val="24"/>
            <w:szCs w:val="24"/>
            <w:lang w:val="en-US"/>
          </w:rPr>
          <w:t>kultura</w:t>
        </w:r>
        <w:r w:rsidR="008363CE" w:rsidRPr="00B97F48">
          <w:rPr>
            <w:rStyle w:val="a3"/>
            <w:sz w:val="24"/>
            <w:szCs w:val="24"/>
          </w:rPr>
          <w:t>/</w:t>
        </w:r>
        <w:r w:rsidR="008363CE" w:rsidRPr="00B97F48">
          <w:rPr>
            <w:rStyle w:val="a3"/>
            <w:sz w:val="24"/>
            <w:szCs w:val="24"/>
            <w:lang w:val="en-US"/>
          </w:rPr>
          <w:t>esche</w:t>
        </w:r>
        <w:r w:rsidR="008363CE" w:rsidRPr="00B97F48">
          <w:rPr>
            <w:rStyle w:val="a3"/>
            <w:sz w:val="24"/>
            <w:szCs w:val="24"/>
          </w:rPr>
          <w:t>-40-</w:t>
        </w:r>
        <w:r w:rsidR="008363CE" w:rsidRPr="00B97F48">
          <w:rPr>
            <w:rStyle w:val="a3"/>
            <w:sz w:val="24"/>
            <w:szCs w:val="24"/>
            <w:lang w:val="en-US"/>
          </w:rPr>
          <w:t>let</w:t>
        </w:r>
        <w:r w:rsidR="008363CE" w:rsidRPr="00B97F48">
          <w:rPr>
            <w:rStyle w:val="a3"/>
            <w:sz w:val="24"/>
            <w:szCs w:val="24"/>
          </w:rPr>
          <w:t>-</w:t>
        </w:r>
        <w:r w:rsidR="008363CE" w:rsidRPr="00B97F48">
          <w:rPr>
            <w:rStyle w:val="a3"/>
            <w:sz w:val="24"/>
            <w:szCs w:val="24"/>
            <w:lang w:val="en-US"/>
          </w:rPr>
          <w:t>nazad</w:t>
        </w:r>
        <w:r w:rsidR="008363CE" w:rsidRPr="00B97F48">
          <w:rPr>
            <w:rStyle w:val="a3"/>
            <w:sz w:val="24"/>
            <w:szCs w:val="24"/>
          </w:rPr>
          <w:t>-</w:t>
        </w:r>
        <w:r w:rsidR="008363CE" w:rsidRPr="00B97F48">
          <w:rPr>
            <w:rStyle w:val="a3"/>
            <w:sz w:val="24"/>
            <w:szCs w:val="24"/>
            <w:lang w:val="en-US"/>
          </w:rPr>
          <w:t>yaponiya</w:t>
        </w:r>
        <w:r w:rsidR="008363CE" w:rsidRPr="00B97F48">
          <w:rPr>
            <w:rStyle w:val="a3"/>
            <w:sz w:val="24"/>
            <w:szCs w:val="24"/>
          </w:rPr>
          <w:t>-</w:t>
        </w:r>
        <w:r w:rsidR="008363CE" w:rsidRPr="00B97F48">
          <w:rPr>
            <w:rStyle w:val="a3"/>
            <w:sz w:val="24"/>
            <w:szCs w:val="24"/>
            <w:lang w:val="en-US"/>
          </w:rPr>
          <w:t>zahlebyvalas</w:t>
        </w:r>
        <w:r w:rsidR="008363CE" w:rsidRPr="00B97F48">
          <w:rPr>
            <w:rStyle w:val="a3"/>
            <w:sz w:val="24"/>
            <w:szCs w:val="24"/>
          </w:rPr>
          <w:t>-</w:t>
        </w:r>
      </w:hyperlink>
      <w:r w:rsidR="008363CE" w:rsidRPr="00CD580D">
        <w:rPr>
          <w:rStyle w:val="a3"/>
          <w:sz w:val="24"/>
          <w:szCs w:val="24"/>
        </w:rPr>
        <w:t>musorom-a-segodnya-tam-chische-chem-v-evrope-rasskazyvaem-kak-im-eto-udalos- 1867565</w:t>
      </w:r>
      <w:r w:rsidR="008363CE" w:rsidRPr="000C597D">
        <w:rPr>
          <w:rStyle w:val="46"/>
          <w:sz w:val="24"/>
          <w:szCs w:val="24"/>
          <w:lang w:val="ru-RU"/>
        </w:rPr>
        <w:t>)</w:t>
      </w:r>
      <w:r w:rsidR="008363CE" w:rsidRPr="00B97F48">
        <w:rPr>
          <w:rStyle w:val="44"/>
          <w:sz w:val="24"/>
          <w:szCs w:val="24"/>
        </w:rPr>
        <w:t>.</w:t>
      </w:r>
    </w:p>
    <w:p w:rsidR="005B3241" w:rsidRPr="00B97F48" w:rsidRDefault="00CD580D" w:rsidP="00B803FE">
      <w:pPr>
        <w:pStyle w:val="51"/>
        <w:shd w:val="clear" w:color="auto" w:fill="auto"/>
        <w:tabs>
          <w:tab w:val="left" w:pos="433"/>
        </w:tabs>
        <w:spacing w:after="0" w:line="312" w:lineRule="auto"/>
        <w:ind w:right="60" w:firstLine="0"/>
        <w:jc w:val="left"/>
        <w:rPr>
          <w:sz w:val="24"/>
          <w:szCs w:val="24"/>
        </w:rPr>
      </w:pPr>
      <w:r>
        <w:rPr>
          <w:rStyle w:val="44"/>
          <w:sz w:val="24"/>
          <w:szCs w:val="24"/>
        </w:rPr>
        <w:t xml:space="preserve">20. </w:t>
      </w:r>
      <w:r w:rsidR="008363CE" w:rsidRPr="00B97F48">
        <w:rPr>
          <w:rStyle w:val="44"/>
          <w:sz w:val="24"/>
          <w:szCs w:val="24"/>
        </w:rPr>
        <w:t>Сайт организации «Добровольцы России»</w:t>
      </w:r>
      <w:r w:rsidR="008363CE" w:rsidRPr="000C597D">
        <w:rPr>
          <w:rStyle w:val="46"/>
          <w:sz w:val="24"/>
          <w:szCs w:val="24"/>
          <w:lang w:val="ru-RU"/>
        </w:rPr>
        <w:t>(</w:t>
      </w:r>
      <w:r w:rsidR="008363CE" w:rsidRPr="00CD580D">
        <w:rPr>
          <w:rStyle w:val="a3"/>
          <w:sz w:val="24"/>
          <w:szCs w:val="24"/>
          <w:lang w:val="en-US"/>
        </w:rPr>
        <w:t>https</w:t>
      </w:r>
      <w:r w:rsidR="008363CE" w:rsidRPr="00AA1423">
        <w:rPr>
          <w:rStyle w:val="a3"/>
          <w:sz w:val="24"/>
          <w:szCs w:val="24"/>
        </w:rPr>
        <w:t>://добровольцыроссии.рф/</w:t>
      </w:r>
      <w:r w:rsidR="008363CE" w:rsidRPr="00CD580D">
        <w:rPr>
          <w:rStyle w:val="a3"/>
          <w:sz w:val="24"/>
          <w:szCs w:val="24"/>
          <w:lang w:val="en-US"/>
        </w:rPr>
        <w:t>organizations</w:t>
      </w:r>
      <w:r w:rsidR="008363CE" w:rsidRPr="00AA1423">
        <w:rPr>
          <w:rStyle w:val="a3"/>
          <w:sz w:val="24"/>
          <w:szCs w:val="24"/>
        </w:rPr>
        <w:t>/55619/</w:t>
      </w:r>
      <w:r w:rsidR="008363CE" w:rsidRPr="00CD580D">
        <w:rPr>
          <w:rStyle w:val="a3"/>
          <w:sz w:val="24"/>
          <w:szCs w:val="24"/>
          <w:lang w:val="en-US"/>
        </w:rPr>
        <w:t>info</w:t>
      </w:r>
      <w:r w:rsidR="008363CE" w:rsidRPr="000C597D">
        <w:rPr>
          <w:rStyle w:val="46"/>
          <w:sz w:val="24"/>
          <w:szCs w:val="24"/>
          <w:lang w:val="ru-RU"/>
        </w:rPr>
        <w:t>)</w:t>
      </w:r>
      <w:r w:rsidR="008363CE" w:rsidRPr="00B97F48">
        <w:rPr>
          <w:rStyle w:val="44"/>
          <w:sz w:val="24"/>
          <w:szCs w:val="24"/>
        </w:rPr>
        <w:t>.</w:t>
      </w:r>
    </w:p>
    <w:p w:rsidR="005B3241" w:rsidRPr="00B97F48" w:rsidRDefault="00CD580D" w:rsidP="00B803FE">
      <w:pPr>
        <w:pStyle w:val="51"/>
        <w:shd w:val="clear" w:color="auto" w:fill="auto"/>
        <w:tabs>
          <w:tab w:val="left" w:pos="423"/>
        </w:tabs>
        <w:spacing w:after="0" w:line="312" w:lineRule="auto"/>
        <w:ind w:right="440" w:firstLine="0"/>
        <w:jc w:val="left"/>
        <w:rPr>
          <w:sz w:val="24"/>
          <w:szCs w:val="24"/>
        </w:rPr>
      </w:pPr>
      <w:r>
        <w:rPr>
          <w:rStyle w:val="48"/>
          <w:sz w:val="24"/>
          <w:szCs w:val="24"/>
        </w:rPr>
        <w:t xml:space="preserve">21. </w:t>
      </w:r>
      <w:r w:rsidR="008363CE" w:rsidRPr="00B97F48">
        <w:rPr>
          <w:rStyle w:val="48"/>
          <w:sz w:val="24"/>
          <w:szCs w:val="24"/>
        </w:rPr>
        <w:t>ТОП-8 экологических проблем Земли</w:t>
      </w:r>
      <w:r w:rsidR="008363CE" w:rsidRPr="00B97F48">
        <w:rPr>
          <w:rStyle w:val="49"/>
          <w:sz w:val="24"/>
          <w:szCs w:val="24"/>
          <w:lang w:val="ru-RU"/>
        </w:rPr>
        <w:t>(</w:t>
      </w:r>
      <w:hyperlink r:id="rId32" w:history="1">
        <w:r w:rsidR="008363CE" w:rsidRPr="00B97F48">
          <w:rPr>
            <w:rStyle w:val="a3"/>
            <w:sz w:val="24"/>
            <w:szCs w:val="24"/>
            <w:lang w:val="en-US"/>
          </w:rPr>
          <w:t>https</w:t>
        </w:r>
        <w:r w:rsidR="008363CE" w:rsidRPr="00B97F48">
          <w:rPr>
            <w:rStyle w:val="a3"/>
            <w:sz w:val="24"/>
            <w:szCs w:val="24"/>
          </w:rPr>
          <w:t>://</w:t>
        </w:r>
        <w:r w:rsidR="008363CE" w:rsidRPr="00B97F48">
          <w:rPr>
            <w:rStyle w:val="a3"/>
            <w:sz w:val="24"/>
            <w:szCs w:val="24"/>
            <w:lang w:val="en-US"/>
          </w:rPr>
          <w:t>poshyk</w:t>
        </w:r>
        <w:r w:rsidR="008363CE" w:rsidRPr="00B97F48">
          <w:rPr>
            <w:rStyle w:val="a3"/>
            <w:sz w:val="24"/>
            <w:szCs w:val="24"/>
          </w:rPr>
          <w:t>.</w:t>
        </w:r>
        <w:r w:rsidR="008363CE" w:rsidRPr="00B97F48">
          <w:rPr>
            <w:rStyle w:val="a3"/>
            <w:sz w:val="24"/>
            <w:szCs w:val="24"/>
            <w:lang w:val="en-US"/>
          </w:rPr>
          <w:t>info</w:t>
        </w:r>
        <w:r w:rsidR="008363CE" w:rsidRPr="00B97F48">
          <w:rPr>
            <w:rStyle w:val="a3"/>
            <w:sz w:val="24"/>
            <w:szCs w:val="24"/>
          </w:rPr>
          <w:t>/</w:t>
        </w:r>
        <w:r w:rsidR="008363CE" w:rsidRPr="00B97F48">
          <w:rPr>
            <w:rStyle w:val="a3"/>
            <w:sz w:val="24"/>
            <w:szCs w:val="24"/>
            <w:lang w:val="en-US"/>
          </w:rPr>
          <w:t>ehkologicheskie</w:t>
        </w:r>
        <w:r w:rsidR="008363CE" w:rsidRPr="00B97F48">
          <w:rPr>
            <w:rStyle w:val="a3"/>
            <w:sz w:val="24"/>
            <w:szCs w:val="24"/>
          </w:rPr>
          <w:t>-</w:t>
        </w:r>
        <w:r w:rsidR="008363CE" w:rsidRPr="00B97F48">
          <w:rPr>
            <w:rStyle w:val="a3"/>
            <w:sz w:val="24"/>
            <w:szCs w:val="24"/>
            <w:lang w:val="en-US"/>
          </w:rPr>
          <w:t>problemy</w:t>
        </w:r>
        <w:r w:rsidR="008363CE" w:rsidRPr="00B97F48">
          <w:rPr>
            <w:rStyle w:val="a3"/>
            <w:sz w:val="24"/>
            <w:szCs w:val="24"/>
          </w:rPr>
          <w:t>-</w:t>
        </w:r>
        <w:r w:rsidR="008363CE" w:rsidRPr="00B97F48">
          <w:rPr>
            <w:rStyle w:val="a3"/>
            <w:sz w:val="24"/>
            <w:szCs w:val="24"/>
            <w:lang w:val="en-US"/>
          </w:rPr>
          <w:t>zemli</w:t>
        </w:r>
      </w:hyperlink>
      <w:r w:rsidR="008363CE" w:rsidRPr="00B97F48">
        <w:rPr>
          <w:rStyle w:val="49"/>
          <w:sz w:val="24"/>
          <w:szCs w:val="24"/>
          <w:lang w:val="ru-RU"/>
        </w:rPr>
        <w:t>).</w:t>
      </w:r>
    </w:p>
    <w:p w:rsidR="005B3241" w:rsidRPr="00B97F48" w:rsidRDefault="00CD580D" w:rsidP="00B803FE">
      <w:pPr>
        <w:pStyle w:val="51"/>
        <w:shd w:val="clear" w:color="auto" w:fill="auto"/>
        <w:tabs>
          <w:tab w:val="left" w:pos="423"/>
        </w:tabs>
        <w:spacing w:after="14" w:line="312" w:lineRule="auto"/>
        <w:ind w:firstLine="0"/>
        <w:jc w:val="left"/>
        <w:rPr>
          <w:sz w:val="24"/>
          <w:szCs w:val="24"/>
        </w:rPr>
      </w:pPr>
      <w:r>
        <w:rPr>
          <w:rStyle w:val="48"/>
          <w:sz w:val="24"/>
          <w:szCs w:val="24"/>
        </w:rPr>
        <w:t xml:space="preserve">22. </w:t>
      </w:r>
      <w:r w:rsidR="008363CE" w:rsidRPr="00B97F48">
        <w:rPr>
          <w:rStyle w:val="48"/>
          <w:sz w:val="24"/>
          <w:szCs w:val="24"/>
          <w:lang w:val="en-US"/>
        </w:rPr>
        <w:t>IT</w:t>
      </w:r>
      <w:r w:rsidR="008363CE" w:rsidRPr="00B97F48">
        <w:rPr>
          <w:rStyle w:val="48"/>
          <w:sz w:val="24"/>
          <w:szCs w:val="24"/>
        </w:rPr>
        <w:t>-проекты со школьниками (</w:t>
      </w:r>
      <w:hyperlink r:id="rId33" w:history="1">
        <w:r w:rsidR="008363CE" w:rsidRPr="00B97F48">
          <w:rPr>
            <w:rStyle w:val="a3"/>
            <w:sz w:val="24"/>
            <w:szCs w:val="24"/>
            <w:lang w:val="en-US"/>
          </w:rPr>
          <w:t>https</w:t>
        </w:r>
        <w:r w:rsidR="008363CE" w:rsidRPr="00B97F48">
          <w:rPr>
            <w:rStyle w:val="a3"/>
            <w:sz w:val="24"/>
            <w:szCs w:val="24"/>
          </w:rPr>
          <w:t>://</w:t>
        </w:r>
        <w:r w:rsidR="008363CE" w:rsidRPr="00B97F48">
          <w:rPr>
            <w:rStyle w:val="a3"/>
            <w:sz w:val="24"/>
            <w:szCs w:val="24"/>
            <w:lang w:val="en-US"/>
          </w:rPr>
          <w:t>habr</w:t>
        </w:r>
        <w:r w:rsidR="008363CE" w:rsidRPr="00B97F48">
          <w:rPr>
            <w:rStyle w:val="a3"/>
            <w:sz w:val="24"/>
            <w:szCs w:val="24"/>
          </w:rPr>
          <w:t>.</w:t>
        </w:r>
        <w:r w:rsidR="008363CE" w:rsidRPr="00B97F48">
          <w:rPr>
            <w:rStyle w:val="a3"/>
            <w:sz w:val="24"/>
            <w:szCs w:val="24"/>
            <w:lang w:val="en-US"/>
          </w:rPr>
          <w:t>com</w:t>
        </w:r>
        <w:r w:rsidR="008363CE" w:rsidRPr="00B97F48">
          <w:rPr>
            <w:rStyle w:val="a3"/>
            <w:sz w:val="24"/>
            <w:szCs w:val="24"/>
          </w:rPr>
          <w:t>/</w:t>
        </w:r>
        <w:r w:rsidR="008363CE" w:rsidRPr="00B97F48">
          <w:rPr>
            <w:rStyle w:val="a3"/>
            <w:sz w:val="24"/>
            <w:szCs w:val="24"/>
            <w:lang w:val="en-US"/>
          </w:rPr>
          <w:t>post</w:t>
        </w:r>
        <w:r w:rsidR="008363CE" w:rsidRPr="00B97F48">
          <w:rPr>
            <w:rStyle w:val="a3"/>
            <w:sz w:val="24"/>
            <w:szCs w:val="24"/>
          </w:rPr>
          <w:t>/329758</w:t>
        </w:r>
      </w:hyperlink>
      <w:r w:rsidR="008363CE" w:rsidRPr="00B97F48">
        <w:rPr>
          <w:rStyle w:val="48"/>
          <w:sz w:val="24"/>
          <w:szCs w:val="24"/>
        </w:rPr>
        <w:t>).</w:t>
      </w:r>
    </w:p>
    <w:p w:rsidR="005B3241" w:rsidRPr="00B97F48" w:rsidRDefault="00CD580D" w:rsidP="00B803FE">
      <w:pPr>
        <w:pStyle w:val="51"/>
        <w:shd w:val="clear" w:color="auto" w:fill="auto"/>
        <w:tabs>
          <w:tab w:val="left" w:pos="418"/>
        </w:tabs>
        <w:spacing w:after="0" w:line="312" w:lineRule="auto"/>
        <w:ind w:firstLine="0"/>
        <w:jc w:val="left"/>
        <w:rPr>
          <w:sz w:val="24"/>
          <w:szCs w:val="24"/>
        </w:rPr>
      </w:pPr>
      <w:r>
        <w:rPr>
          <w:rStyle w:val="48"/>
          <w:sz w:val="24"/>
          <w:szCs w:val="24"/>
        </w:rPr>
        <w:t xml:space="preserve">23. </w:t>
      </w:r>
      <w:r w:rsidR="008363CE" w:rsidRPr="00B97F48">
        <w:rPr>
          <w:rStyle w:val="48"/>
          <w:sz w:val="24"/>
          <w:szCs w:val="24"/>
        </w:rPr>
        <w:t>Школьные проекты (</w:t>
      </w:r>
      <w:hyperlink r:id="rId34" w:history="1">
        <w:r w:rsidR="008363CE" w:rsidRPr="00B97F48">
          <w:rPr>
            <w:rStyle w:val="a3"/>
            <w:sz w:val="24"/>
            <w:szCs w:val="24"/>
            <w:lang w:val="en-US"/>
          </w:rPr>
          <w:t>http</w:t>
        </w:r>
        <w:r w:rsidR="008363CE" w:rsidRPr="00B97F48">
          <w:rPr>
            <w:rStyle w:val="a3"/>
            <w:sz w:val="24"/>
            <w:szCs w:val="24"/>
          </w:rPr>
          <w:t>://</w:t>
        </w:r>
        <w:r w:rsidR="008363CE" w:rsidRPr="00B97F48">
          <w:rPr>
            <w:rStyle w:val="a3"/>
            <w:sz w:val="24"/>
            <w:szCs w:val="24"/>
            <w:lang w:val="en-US"/>
          </w:rPr>
          <w:t>naslednik</w:t>
        </w:r>
        <w:r w:rsidR="008363CE" w:rsidRPr="00B97F48">
          <w:rPr>
            <w:rStyle w:val="a3"/>
            <w:sz w:val="24"/>
            <w:szCs w:val="24"/>
          </w:rPr>
          <w:t>.</w:t>
        </w:r>
        <w:r w:rsidR="008363CE" w:rsidRPr="00B97F48">
          <w:rPr>
            <w:rStyle w:val="a3"/>
            <w:sz w:val="24"/>
            <w:szCs w:val="24"/>
            <w:lang w:val="en-US"/>
          </w:rPr>
          <w:t>ru</w:t>
        </w:r>
      </w:hyperlink>
      <w:r w:rsidR="008363CE" w:rsidRPr="00B97F48">
        <w:rPr>
          <w:rStyle w:val="48"/>
          <w:sz w:val="24"/>
          <w:szCs w:val="24"/>
        </w:rPr>
        <w:t>).</w:t>
      </w:r>
    </w:p>
    <w:p w:rsidR="005B3241" w:rsidRPr="00B97F48" w:rsidRDefault="00CD580D" w:rsidP="00B803FE">
      <w:pPr>
        <w:pStyle w:val="51"/>
        <w:shd w:val="clear" w:color="auto" w:fill="auto"/>
        <w:tabs>
          <w:tab w:val="left" w:pos="414"/>
        </w:tabs>
        <w:spacing w:after="0" w:line="312" w:lineRule="auto"/>
        <w:ind w:right="440" w:firstLine="0"/>
        <w:jc w:val="left"/>
        <w:rPr>
          <w:sz w:val="24"/>
          <w:szCs w:val="24"/>
        </w:rPr>
      </w:pPr>
      <w:r>
        <w:rPr>
          <w:rStyle w:val="48"/>
          <w:sz w:val="24"/>
          <w:szCs w:val="24"/>
        </w:rPr>
        <w:t xml:space="preserve">24. </w:t>
      </w:r>
      <w:r w:rsidR="008363CE" w:rsidRPr="00B97F48">
        <w:rPr>
          <w:rStyle w:val="48"/>
          <w:sz w:val="24"/>
          <w:szCs w:val="24"/>
        </w:rPr>
        <w:t>Что такое альтернативные источники энергии: виды, выгода и перспективыразвития</w:t>
      </w:r>
    </w:p>
    <w:p w:rsidR="005B3241" w:rsidRPr="00B97F48" w:rsidRDefault="008363CE" w:rsidP="00B803FE">
      <w:pPr>
        <w:pStyle w:val="51"/>
        <w:shd w:val="clear" w:color="auto" w:fill="auto"/>
        <w:spacing w:after="0" w:line="312" w:lineRule="auto"/>
        <w:ind w:left="420" w:firstLine="0"/>
        <w:jc w:val="left"/>
        <w:rPr>
          <w:rStyle w:val="48"/>
          <w:sz w:val="24"/>
          <w:szCs w:val="24"/>
        </w:rPr>
      </w:pPr>
      <w:r w:rsidRPr="000C597D">
        <w:rPr>
          <w:rStyle w:val="49"/>
          <w:sz w:val="24"/>
          <w:szCs w:val="24"/>
          <w:lang w:val="ru-RU"/>
        </w:rPr>
        <w:t>(</w:t>
      </w:r>
      <w:hyperlink r:id="rId35" w:history="1">
        <w:r w:rsidRPr="00B97F48">
          <w:rPr>
            <w:rStyle w:val="a3"/>
            <w:sz w:val="24"/>
            <w:szCs w:val="24"/>
            <w:lang w:val="en-US"/>
          </w:rPr>
          <w:t>https</w:t>
        </w:r>
        <w:r w:rsidRPr="00B97F48">
          <w:rPr>
            <w:rStyle w:val="a3"/>
            <w:sz w:val="24"/>
            <w:szCs w:val="24"/>
          </w:rPr>
          <w:t>://</w:t>
        </w:r>
        <w:r w:rsidRPr="00B97F48">
          <w:rPr>
            <w:rStyle w:val="a3"/>
            <w:sz w:val="24"/>
            <w:szCs w:val="24"/>
            <w:lang w:val="en-US"/>
          </w:rPr>
          <w:t>housechief</w:t>
        </w:r>
        <w:r w:rsidRPr="00B97F48">
          <w:rPr>
            <w:rStyle w:val="a3"/>
            <w:sz w:val="24"/>
            <w:szCs w:val="24"/>
          </w:rPr>
          <w:t>.</w:t>
        </w:r>
        <w:r w:rsidRPr="00B97F48">
          <w:rPr>
            <w:rStyle w:val="a3"/>
            <w:sz w:val="24"/>
            <w:szCs w:val="24"/>
            <w:lang w:val="en-US"/>
          </w:rPr>
          <w:t>ru</w:t>
        </w:r>
        <w:r w:rsidRPr="00B97F48">
          <w:rPr>
            <w:rStyle w:val="a3"/>
            <w:sz w:val="24"/>
            <w:szCs w:val="24"/>
          </w:rPr>
          <w:t>/</w:t>
        </w:r>
        <w:r w:rsidRPr="00B97F48">
          <w:rPr>
            <w:rStyle w:val="a3"/>
            <w:sz w:val="24"/>
            <w:szCs w:val="24"/>
            <w:lang w:val="en-US"/>
          </w:rPr>
          <w:t>chto</w:t>
        </w:r>
        <w:r w:rsidRPr="00B97F48">
          <w:rPr>
            <w:rStyle w:val="a3"/>
            <w:sz w:val="24"/>
            <w:szCs w:val="24"/>
          </w:rPr>
          <w:t>-</w:t>
        </w:r>
        <w:r w:rsidRPr="00B97F48">
          <w:rPr>
            <w:rStyle w:val="a3"/>
            <w:sz w:val="24"/>
            <w:szCs w:val="24"/>
            <w:lang w:val="en-US"/>
          </w:rPr>
          <w:t>takoe</w:t>
        </w:r>
        <w:r w:rsidRPr="00B97F48">
          <w:rPr>
            <w:rStyle w:val="a3"/>
            <w:sz w:val="24"/>
            <w:szCs w:val="24"/>
          </w:rPr>
          <w:t>-</w:t>
        </w:r>
        <w:r w:rsidRPr="00B97F48">
          <w:rPr>
            <w:rStyle w:val="a3"/>
            <w:sz w:val="24"/>
            <w:szCs w:val="24"/>
            <w:lang w:val="en-US"/>
          </w:rPr>
          <w:t>alternativnye</w:t>
        </w:r>
        <w:r w:rsidRPr="00B97F48">
          <w:rPr>
            <w:rStyle w:val="a3"/>
            <w:sz w:val="24"/>
            <w:szCs w:val="24"/>
          </w:rPr>
          <w:t>-</w:t>
        </w:r>
        <w:r w:rsidRPr="00B97F48">
          <w:rPr>
            <w:rStyle w:val="a3"/>
            <w:sz w:val="24"/>
            <w:szCs w:val="24"/>
            <w:lang w:val="en-US"/>
          </w:rPr>
          <w:t>istochniki</w:t>
        </w:r>
        <w:r w:rsidRPr="00B97F48">
          <w:rPr>
            <w:rStyle w:val="a3"/>
            <w:sz w:val="24"/>
            <w:szCs w:val="24"/>
          </w:rPr>
          <w:t>-</w:t>
        </w:r>
        <w:r w:rsidRPr="00B97F48">
          <w:rPr>
            <w:rStyle w:val="a3"/>
            <w:sz w:val="24"/>
            <w:szCs w:val="24"/>
            <w:lang w:val="en-US"/>
          </w:rPr>
          <w:t>ehnergii</w:t>
        </w:r>
        <w:r w:rsidRPr="00B97F48">
          <w:rPr>
            <w:rStyle w:val="a3"/>
            <w:sz w:val="24"/>
            <w:szCs w:val="24"/>
          </w:rPr>
          <w:t>.</w:t>
        </w:r>
        <w:r w:rsidRPr="00B97F48">
          <w:rPr>
            <w:rStyle w:val="a3"/>
            <w:sz w:val="24"/>
            <w:szCs w:val="24"/>
            <w:lang w:val="en-US"/>
          </w:rPr>
          <w:t>html</w:t>
        </w:r>
      </w:hyperlink>
      <w:r w:rsidRPr="000C597D">
        <w:rPr>
          <w:rStyle w:val="49"/>
          <w:sz w:val="24"/>
          <w:szCs w:val="24"/>
          <w:lang w:val="ru-RU"/>
        </w:rPr>
        <w:t>)</w:t>
      </w:r>
      <w:r w:rsidRPr="00B97F48">
        <w:rPr>
          <w:rStyle w:val="48"/>
          <w:sz w:val="24"/>
          <w:szCs w:val="24"/>
        </w:rPr>
        <w:t>.</w:t>
      </w:r>
    </w:p>
    <w:sectPr w:rsidR="005B3241" w:rsidRPr="00B97F48" w:rsidSect="00B57AD3">
      <w:headerReference w:type="default" r:id="rId36"/>
      <w:footerReference w:type="default" r:id="rId37"/>
      <w:pgSz w:w="11905" w:h="16837" w:code="9"/>
      <w:pgMar w:top="983" w:right="851" w:bottom="1134" w:left="1701" w:header="283" w:footer="0"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36E" w:rsidRDefault="00C5436E">
      <w:r>
        <w:separator/>
      </w:r>
    </w:p>
  </w:endnote>
  <w:endnote w:type="continuationSeparator" w:id="1">
    <w:p w:rsidR="00C5436E" w:rsidRDefault="00C54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957340"/>
      <w:docPartObj>
        <w:docPartGallery w:val="Page Numbers (Bottom of Page)"/>
        <w:docPartUnique/>
      </w:docPartObj>
    </w:sdtPr>
    <w:sdtContent>
      <w:p w:rsidR="00497C88" w:rsidRDefault="00855195">
        <w:pPr>
          <w:pStyle w:val="aff5"/>
          <w:jc w:val="center"/>
        </w:pPr>
        <w:fldSimple w:instr="PAGE   \* MERGEFORMAT">
          <w:r w:rsidR="007F4DF9">
            <w:rPr>
              <w:noProof/>
            </w:rPr>
            <w:t>1</w:t>
          </w:r>
        </w:fldSimple>
      </w:p>
    </w:sdtContent>
  </w:sdt>
  <w:p w:rsidR="00497C88" w:rsidRDefault="00497C88">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36E" w:rsidRDefault="00C5436E"/>
  </w:footnote>
  <w:footnote w:type="continuationSeparator" w:id="1">
    <w:p w:rsidR="00C5436E" w:rsidRDefault="00C5436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88" w:rsidRPr="005014F9" w:rsidRDefault="00497C88" w:rsidP="00773785">
    <w:pPr>
      <w:pStyle w:val="aff3"/>
      <w:spacing w:before="160"/>
      <w:rPr>
        <w:rFonts w:asciiTheme="minorHAnsi" w:hAnsi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51EC"/>
    <w:multiLevelType w:val="hybridMultilevel"/>
    <w:tmpl w:val="9154B278"/>
    <w:lvl w:ilvl="0" w:tplc="23D62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004F7B"/>
    <w:multiLevelType w:val="multilevel"/>
    <w:tmpl w:val="BC12A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D33B2"/>
    <w:multiLevelType w:val="multilevel"/>
    <w:tmpl w:val="68AC2D92"/>
    <w:lvl w:ilvl="0">
      <w:start w:val="1"/>
      <w:numFmt w:val="decimal"/>
      <w:lvlText w:val="%1."/>
      <w:lvlJc w:val="left"/>
      <w:pPr>
        <w:ind w:left="927" w:hanging="360"/>
      </w:pPr>
      <w:rPr>
        <w:rFonts w:ascii="Times New Roman" w:eastAsia="Arial Unicode MS"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12BF6DFA"/>
    <w:multiLevelType w:val="multilevel"/>
    <w:tmpl w:val="C70A7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B24D0"/>
    <w:multiLevelType w:val="multilevel"/>
    <w:tmpl w:val="01F0B3D8"/>
    <w:lvl w:ilvl="0">
      <w:start w:val="1"/>
      <w:numFmt w:val="decimal"/>
      <w:lvlText w:val="%1"/>
      <w:lvlJc w:val="left"/>
      <w:pPr>
        <w:ind w:left="420" w:hanging="420"/>
      </w:pPr>
      <w:rPr>
        <w:rFonts w:hint="default"/>
      </w:rPr>
    </w:lvl>
    <w:lvl w:ilvl="1">
      <w:start w:val="3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DF47D9"/>
    <w:multiLevelType w:val="multilevel"/>
    <w:tmpl w:val="68AC2D92"/>
    <w:lvl w:ilvl="0">
      <w:start w:val="1"/>
      <w:numFmt w:val="decimal"/>
      <w:lvlText w:val="%1."/>
      <w:lvlJc w:val="left"/>
      <w:pPr>
        <w:ind w:left="927" w:hanging="360"/>
      </w:pPr>
      <w:rPr>
        <w:rFonts w:ascii="Times New Roman" w:eastAsia="Arial Unicode MS"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nsid w:val="1AFE40E3"/>
    <w:multiLevelType w:val="multilevel"/>
    <w:tmpl w:val="2E420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1425C8"/>
    <w:multiLevelType w:val="hybridMultilevel"/>
    <w:tmpl w:val="7EA2742A"/>
    <w:lvl w:ilvl="0" w:tplc="A0489C1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2A8912B6"/>
    <w:multiLevelType w:val="hybridMultilevel"/>
    <w:tmpl w:val="901E6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640BDA"/>
    <w:multiLevelType w:val="multilevel"/>
    <w:tmpl w:val="68AC2D92"/>
    <w:lvl w:ilvl="0">
      <w:start w:val="1"/>
      <w:numFmt w:val="decimal"/>
      <w:lvlText w:val="%1."/>
      <w:lvlJc w:val="left"/>
      <w:pPr>
        <w:ind w:left="927" w:hanging="360"/>
      </w:pPr>
      <w:rPr>
        <w:rFonts w:ascii="Times New Roman" w:eastAsia="Arial Unicode MS"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nsid w:val="352F06F2"/>
    <w:multiLevelType w:val="hybridMultilevel"/>
    <w:tmpl w:val="24C268F6"/>
    <w:lvl w:ilvl="0" w:tplc="65783E7A">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1">
    <w:nsid w:val="3DB049A1"/>
    <w:multiLevelType w:val="hybridMultilevel"/>
    <w:tmpl w:val="74BE017E"/>
    <w:lvl w:ilvl="0" w:tplc="289AE99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5DC39B4"/>
    <w:multiLevelType w:val="multilevel"/>
    <w:tmpl w:val="68AC2D92"/>
    <w:lvl w:ilvl="0">
      <w:start w:val="1"/>
      <w:numFmt w:val="decimal"/>
      <w:lvlText w:val="%1."/>
      <w:lvlJc w:val="left"/>
      <w:pPr>
        <w:ind w:left="927" w:hanging="360"/>
      </w:pPr>
      <w:rPr>
        <w:rFonts w:ascii="Times New Roman" w:eastAsia="Arial Unicode MS"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nsid w:val="4DD36E0B"/>
    <w:multiLevelType w:val="multilevel"/>
    <w:tmpl w:val="68AC2D92"/>
    <w:lvl w:ilvl="0">
      <w:start w:val="1"/>
      <w:numFmt w:val="decimal"/>
      <w:lvlText w:val="%1."/>
      <w:lvlJc w:val="left"/>
      <w:pPr>
        <w:ind w:left="927" w:hanging="360"/>
      </w:pPr>
      <w:rPr>
        <w:rFonts w:ascii="Times New Roman" w:eastAsia="Arial Unicode MS"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nsid w:val="50564AF6"/>
    <w:multiLevelType w:val="multilevel"/>
    <w:tmpl w:val="FF7CF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2A5508"/>
    <w:multiLevelType w:val="multilevel"/>
    <w:tmpl w:val="DC066C4E"/>
    <w:lvl w:ilvl="0">
      <w:start w:val="4"/>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6">
    <w:nsid w:val="60BE2706"/>
    <w:multiLevelType w:val="hybridMultilevel"/>
    <w:tmpl w:val="C0FC05BC"/>
    <w:lvl w:ilvl="0" w:tplc="ADCE2D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2B13080"/>
    <w:multiLevelType w:val="hybridMultilevel"/>
    <w:tmpl w:val="D03E8018"/>
    <w:lvl w:ilvl="0" w:tplc="7938FB4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45D69B2"/>
    <w:multiLevelType w:val="hybridMultilevel"/>
    <w:tmpl w:val="310603C4"/>
    <w:lvl w:ilvl="0" w:tplc="65783E7A">
      <w:start w:val="1"/>
      <w:numFmt w:val="bullet"/>
      <w:lvlText w:val=""/>
      <w:lvlJc w:val="left"/>
      <w:pPr>
        <w:ind w:left="1181" w:hanging="360"/>
      </w:pPr>
      <w:rPr>
        <w:rFonts w:ascii="Symbol" w:hAnsi="Symbol" w:hint="default"/>
      </w:rPr>
    </w:lvl>
    <w:lvl w:ilvl="1" w:tplc="04190003" w:tentative="1">
      <w:start w:val="1"/>
      <w:numFmt w:val="bullet"/>
      <w:lvlText w:val="o"/>
      <w:lvlJc w:val="left"/>
      <w:pPr>
        <w:ind w:left="1901" w:hanging="360"/>
      </w:pPr>
      <w:rPr>
        <w:rFonts w:ascii="Courier New" w:hAnsi="Courier New" w:cs="Courier New" w:hint="default"/>
      </w:rPr>
    </w:lvl>
    <w:lvl w:ilvl="2" w:tplc="04190005" w:tentative="1">
      <w:start w:val="1"/>
      <w:numFmt w:val="bullet"/>
      <w:lvlText w:val=""/>
      <w:lvlJc w:val="left"/>
      <w:pPr>
        <w:ind w:left="2621" w:hanging="360"/>
      </w:pPr>
      <w:rPr>
        <w:rFonts w:ascii="Wingdings" w:hAnsi="Wingdings" w:hint="default"/>
      </w:rPr>
    </w:lvl>
    <w:lvl w:ilvl="3" w:tplc="04190001" w:tentative="1">
      <w:start w:val="1"/>
      <w:numFmt w:val="bullet"/>
      <w:lvlText w:val=""/>
      <w:lvlJc w:val="left"/>
      <w:pPr>
        <w:ind w:left="3341" w:hanging="360"/>
      </w:pPr>
      <w:rPr>
        <w:rFonts w:ascii="Symbol" w:hAnsi="Symbol" w:hint="default"/>
      </w:rPr>
    </w:lvl>
    <w:lvl w:ilvl="4" w:tplc="04190003" w:tentative="1">
      <w:start w:val="1"/>
      <w:numFmt w:val="bullet"/>
      <w:lvlText w:val="o"/>
      <w:lvlJc w:val="left"/>
      <w:pPr>
        <w:ind w:left="4061" w:hanging="360"/>
      </w:pPr>
      <w:rPr>
        <w:rFonts w:ascii="Courier New" w:hAnsi="Courier New" w:cs="Courier New" w:hint="default"/>
      </w:rPr>
    </w:lvl>
    <w:lvl w:ilvl="5" w:tplc="04190005" w:tentative="1">
      <w:start w:val="1"/>
      <w:numFmt w:val="bullet"/>
      <w:lvlText w:val=""/>
      <w:lvlJc w:val="left"/>
      <w:pPr>
        <w:ind w:left="4781" w:hanging="360"/>
      </w:pPr>
      <w:rPr>
        <w:rFonts w:ascii="Wingdings" w:hAnsi="Wingdings" w:hint="default"/>
      </w:rPr>
    </w:lvl>
    <w:lvl w:ilvl="6" w:tplc="04190001" w:tentative="1">
      <w:start w:val="1"/>
      <w:numFmt w:val="bullet"/>
      <w:lvlText w:val=""/>
      <w:lvlJc w:val="left"/>
      <w:pPr>
        <w:ind w:left="5501" w:hanging="360"/>
      </w:pPr>
      <w:rPr>
        <w:rFonts w:ascii="Symbol" w:hAnsi="Symbol" w:hint="default"/>
      </w:rPr>
    </w:lvl>
    <w:lvl w:ilvl="7" w:tplc="04190003" w:tentative="1">
      <w:start w:val="1"/>
      <w:numFmt w:val="bullet"/>
      <w:lvlText w:val="o"/>
      <w:lvlJc w:val="left"/>
      <w:pPr>
        <w:ind w:left="6221" w:hanging="360"/>
      </w:pPr>
      <w:rPr>
        <w:rFonts w:ascii="Courier New" w:hAnsi="Courier New" w:cs="Courier New" w:hint="default"/>
      </w:rPr>
    </w:lvl>
    <w:lvl w:ilvl="8" w:tplc="04190005" w:tentative="1">
      <w:start w:val="1"/>
      <w:numFmt w:val="bullet"/>
      <w:lvlText w:val=""/>
      <w:lvlJc w:val="left"/>
      <w:pPr>
        <w:ind w:left="6941" w:hanging="360"/>
      </w:pPr>
      <w:rPr>
        <w:rFonts w:ascii="Wingdings" w:hAnsi="Wingdings" w:hint="default"/>
      </w:rPr>
    </w:lvl>
  </w:abstractNum>
  <w:abstractNum w:abstractNumId="19">
    <w:nsid w:val="75102E76"/>
    <w:multiLevelType w:val="hybridMultilevel"/>
    <w:tmpl w:val="4A308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832D12"/>
    <w:multiLevelType w:val="hybridMultilevel"/>
    <w:tmpl w:val="A230AD48"/>
    <w:lvl w:ilvl="0" w:tplc="65783E7A">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1">
    <w:nsid w:val="7BDA2032"/>
    <w:multiLevelType w:val="multilevel"/>
    <w:tmpl w:val="36C6960E"/>
    <w:lvl w:ilvl="0">
      <w:start w:val="1"/>
      <w:numFmt w:val="decimal"/>
      <w:lvlText w:val="%1."/>
      <w:lvlJc w:val="left"/>
      <w:pPr>
        <w:ind w:left="927" w:hanging="360"/>
      </w:pPr>
      <w:rPr>
        <w:rFonts w:ascii="Times New Roman" w:eastAsia="Arial Unicode MS"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7F873C14"/>
    <w:multiLevelType w:val="multilevel"/>
    <w:tmpl w:val="68AC2D92"/>
    <w:lvl w:ilvl="0">
      <w:start w:val="1"/>
      <w:numFmt w:val="decimal"/>
      <w:lvlText w:val="%1."/>
      <w:lvlJc w:val="left"/>
      <w:pPr>
        <w:ind w:left="927" w:hanging="360"/>
      </w:pPr>
      <w:rPr>
        <w:rFonts w:ascii="Times New Roman" w:eastAsia="Arial Unicode MS" w:hAnsi="Times New Roman" w:cs="Times New Roman"/>
      </w:rPr>
    </w:lvl>
    <w:lvl w:ilvl="1">
      <w:start w:val="1"/>
      <w:numFmt w:val="decimal"/>
      <w:isLgl/>
      <w:lvlText w:val="%1.%2."/>
      <w:lvlJc w:val="left"/>
      <w:pPr>
        <w:ind w:left="2062"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4"/>
  </w:num>
  <w:num w:numId="2">
    <w:abstractNumId w:val="6"/>
  </w:num>
  <w:num w:numId="3">
    <w:abstractNumId w:val="1"/>
  </w:num>
  <w:num w:numId="4">
    <w:abstractNumId w:val="3"/>
  </w:num>
  <w:num w:numId="5">
    <w:abstractNumId w:val="21"/>
  </w:num>
  <w:num w:numId="6">
    <w:abstractNumId w:val="15"/>
  </w:num>
  <w:num w:numId="7">
    <w:abstractNumId w:val="11"/>
  </w:num>
  <w:num w:numId="8">
    <w:abstractNumId w:val="10"/>
  </w:num>
  <w:num w:numId="9">
    <w:abstractNumId w:val="22"/>
  </w:num>
  <w:num w:numId="10">
    <w:abstractNumId w:val="5"/>
  </w:num>
  <w:num w:numId="11">
    <w:abstractNumId w:val="12"/>
  </w:num>
  <w:num w:numId="12">
    <w:abstractNumId w:val="13"/>
  </w:num>
  <w:num w:numId="13">
    <w:abstractNumId w:val="9"/>
  </w:num>
  <w:num w:numId="14">
    <w:abstractNumId w:val="2"/>
  </w:num>
  <w:num w:numId="15">
    <w:abstractNumId w:val="16"/>
  </w:num>
  <w:num w:numId="16">
    <w:abstractNumId w:val="8"/>
  </w:num>
  <w:num w:numId="17">
    <w:abstractNumId w:val="17"/>
  </w:num>
  <w:num w:numId="18">
    <w:abstractNumId w:val="0"/>
  </w:num>
  <w:num w:numId="19">
    <w:abstractNumId w:val="19"/>
  </w:num>
  <w:num w:numId="20">
    <w:abstractNumId w:val="4"/>
  </w:num>
  <w:num w:numId="21">
    <w:abstractNumId w:val="18"/>
  </w:num>
  <w:num w:numId="22">
    <w:abstractNumId w:val="7"/>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savePreviewPicture/>
  <w:hdrShapeDefaults>
    <o:shapedefaults v:ext="edit" spidmax="35842"/>
  </w:hdrShapeDefaults>
  <w:footnotePr>
    <w:footnote w:id="0"/>
    <w:footnote w:id="1"/>
  </w:footnotePr>
  <w:endnotePr>
    <w:endnote w:id="0"/>
    <w:endnote w:id="1"/>
  </w:endnotePr>
  <w:compat>
    <w:doNotExpandShiftReturn/>
    <w:useFELayout/>
  </w:compat>
  <w:rsids>
    <w:rsidRoot w:val="005B3241"/>
    <w:rsid w:val="00002E2A"/>
    <w:rsid w:val="00006BAC"/>
    <w:rsid w:val="00007380"/>
    <w:rsid w:val="00043B55"/>
    <w:rsid w:val="000452A2"/>
    <w:rsid w:val="00067177"/>
    <w:rsid w:val="000A1050"/>
    <w:rsid w:val="000A206B"/>
    <w:rsid w:val="000A5AFA"/>
    <w:rsid w:val="000C0C98"/>
    <w:rsid w:val="000C597D"/>
    <w:rsid w:val="000D1911"/>
    <w:rsid w:val="000F47D8"/>
    <w:rsid w:val="00111CF6"/>
    <w:rsid w:val="00112217"/>
    <w:rsid w:val="00120841"/>
    <w:rsid w:val="00165B88"/>
    <w:rsid w:val="00195FCA"/>
    <w:rsid w:val="001A30BE"/>
    <w:rsid w:val="001A5E6B"/>
    <w:rsid w:val="001B7BE4"/>
    <w:rsid w:val="001E21CD"/>
    <w:rsid w:val="001E6904"/>
    <w:rsid w:val="001E6AA2"/>
    <w:rsid w:val="002224AD"/>
    <w:rsid w:val="00227335"/>
    <w:rsid w:val="00240FB0"/>
    <w:rsid w:val="00256182"/>
    <w:rsid w:val="0026190F"/>
    <w:rsid w:val="00270C0F"/>
    <w:rsid w:val="0028618F"/>
    <w:rsid w:val="002B6F67"/>
    <w:rsid w:val="002F1D07"/>
    <w:rsid w:val="003215C1"/>
    <w:rsid w:val="003273F4"/>
    <w:rsid w:val="003429D9"/>
    <w:rsid w:val="00366670"/>
    <w:rsid w:val="003927C6"/>
    <w:rsid w:val="003933FA"/>
    <w:rsid w:val="003978CD"/>
    <w:rsid w:val="003A2C7F"/>
    <w:rsid w:val="003A4AC3"/>
    <w:rsid w:val="003C4DD9"/>
    <w:rsid w:val="003D040C"/>
    <w:rsid w:val="003D7EB4"/>
    <w:rsid w:val="003E044E"/>
    <w:rsid w:val="00404936"/>
    <w:rsid w:val="00406982"/>
    <w:rsid w:val="00422E92"/>
    <w:rsid w:val="00426F09"/>
    <w:rsid w:val="0044088A"/>
    <w:rsid w:val="00472ECA"/>
    <w:rsid w:val="00497C88"/>
    <w:rsid w:val="004D3300"/>
    <w:rsid w:val="005014F9"/>
    <w:rsid w:val="00512271"/>
    <w:rsid w:val="00516AF1"/>
    <w:rsid w:val="00524FED"/>
    <w:rsid w:val="00537E96"/>
    <w:rsid w:val="00544C47"/>
    <w:rsid w:val="00560428"/>
    <w:rsid w:val="005B3241"/>
    <w:rsid w:val="006140EA"/>
    <w:rsid w:val="00652E2E"/>
    <w:rsid w:val="006713FE"/>
    <w:rsid w:val="00674972"/>
    <w:rsid w:val="00677FF8"/>
    <w:rsid w:val="006A2666"/>
    <w:rsid w:val="006B6E9F"/>
    <w:rsid w:val="00771F86"/>
    <w:rsid w:val="00773785"/>
    <w:rsid w:val="007828D8"/>
    <w:rsid w:val="00783575"/>
    <w:rsid w:val="007D25D1"/>
    <w:rsid w:val="007F41BB"/>
    <w:rsid w:val="007F4DF9"/>
    <w:rsid w:val="008363CE"/>
    <w:rsid w:val="0084180E"/>
    <w:rsid w:val="00842923"/>
    <w:rsid w:val="008454CC"/>
    <w:rsid w:val="00854658"/>
    <w:rsid w:val="00855195"/>
    <w:rsid w:val="00861FB6"/>
    <w:rsid w:val="0089342C"/>
    <w:rsid w:val="008A49D2"/>
    <w:rsid w:val="008A5B0C"/>
    <w:rsid w:val="008A7160"/>
    <w:rsid w:val="008B510B"/>
    <w:rsid w:val="00913821"/>
    <w:rsid w:val="0092257C"/>
    <w:rsid w:val="00942E21"/>
    <w:rsid w:val="00950A1B"/>
    <w:rsid w:val="00964E67"/>
    <w:rsid w:val="00980E78"/>
    <w:rsid w:val="009A5D07"/>
    <w:rsid w:val="009D47C6"/>
    <w:rsid w:val="00A06C99"/>
    <w:rsid w:val="00A14CA5"/>
    <w:rsid w:val="00A31DEE"/>
    <w:rsid w:val="00A60C5A"/>
    <w:rsid w:val="00A84238"/>
    <w:rsid w:val="00A966C1"/>
    <w:rsid w:val="00A96CD2"/>
    <w:rsid w:val="00A97699"/>
    <w:rsid w:val="00AA1423"/>
    <w:rsid w:val="00AA2C46"/>
    <w:rsid w:val="00AF5C10"/>
    <w:rsid w:val="00B05564"/>
    <w:rsid w:val="00B129F1"/>
    <w:rsid w:val="00B34A28"/>
    <w:rsid w:val="00B57AD3"/>
    <w:rsid w:val="00B66A22"/>
    <w:rsid w:val="00B76B18"/>
    <w:rsid w:val="00B774B6"/>
    <w:rsid w:val="00B803FE"/>
    <w:rsid w:val="00B97F48"/>
    <w:rsid w:val="00BB618D"/>
    <w:rsid w:val="00BE4E2C"/>
    <w:rsid w:val="00BF2484"/>
    <w:rsid w:val="00C4586C"/>
    <w:rsid w:val="00C5436E"/>
    <w:rsid w:val="00C56CDA"/>
    <w:rsid w:val="00C5747F"/>
    <w:rsid w:val="00C979EE"/>
    <w:rsid w:val="00CB0C71"/>
    <w:rsid w:val="00CB62CC"/>
    <w:rsid w:val="00CD580D"/>
    <w:rsid w:val="00CE724B"/>
    <w:rsid w:val="00D10436"/>
    <w:rsid w:val="00D13DC1"/>
    <w:rsid w:val="00D1688A"/>
    <w:rsid w:val="00D22D6F"/>
    <w:rsid w:val="00D230F4"/>
    <w:rsid w:val="00D268FD"/>
    <w:rsid w:val="00D472E4"/>
    <w:rsid w:val="00D560F1"/>
    <w:rsid w:val="00D847A1"/>
    <w:rsid w:val="00D925D6"/>
    <w:rsid w:val="00D95413"/>
    <w:rsid w:val="00DB0082"/>
    <w:rsid w:val="00DD6CA8"/>
    <w:rsid w:val="00DD7CB2"/>
    <w:rsid w:val="00DE3A5B"/>
    <w:rsid w:val="00DE4C54"/>
    <w:rsid w:val="00E01786"/>
    <w:rsid w:val="00E451C4"/>
    <w:rsid w:val="00E7733E"/>
    <w:rsid w:val="00EA0532"/>
    <w:rsid w:val="00EA6AA9"/>
    <w:rsid w:val="00EB0CAE"/>
    <w:rsid w:val="00EB40B2"/>
    <w:rsid w:val="00ED5903"/>
    <w:rsid w:val="00F14CF4"/>
    <w:rsid w:val="00F23542"/>
    <w:rsid w:val="00F3407A"/>
    <w:rsid w:val="00F4077E"/>
    <w:rsid w:val="00F433EC"/>
    <w:rsid w:val="00F52C32"/>
    <w:rsid w:val="00F56CF4"/>
    <w:rsid w:val="00F6234D"/>
    <w:rsid w:val="00F75FEC"/>
    <w:rsid w:val="00F95197"/>
    <w:rsid w:val="00F96189"/>
    <w:rsid w:val="00F971D1"/>
    <w:rsid w:val="00FA30C6"/>
    <w:rsid w:val="00FF2DBF"/>
    <w:rsid w:val="00FF6277"/>
    <w:rsid w:val="00FF6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40B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40B2"/>
    <w:rPr>
      <w:color w:val="0066CC"/>
      <w:u w:val="single"/>
    </w:rPr>
  </w:style>
  <w:style w:type="character" w:customStyle="1" w:styleId="4">
    <w:name w:val="Основной текст (4)_"/>
    <w:basedOn w:val="a0"/>
    <w:link w:val="40"/>
    <w:rsid w:val="00EB40B2"/>
    <w:rPr>
      <w:rFonts w:ascii="Microsoft Sans Serif" w:eastAsia="Microsoft Sans Serif" w:hAnsi="Microsoft Sans Serif" w:cs="Microsoft Sans Serif"/>
      <w:b w:val="0"/>
      <w:bCs w:val="0"/>
      <w:i w:val="0"/>
      <w:iCs w:val="0"/>
      <w:smallCaps w:val="0"/>
      <w:strike w:val="0"/>
      <w:spacing w:val="0"/>
      <w:sz w:val="23"/>
      <w:szCs w:val="23"/>
    </w:rPr>
  </w:style>
  <w:style w:type="character" w:customStyle="1" w:styleId="4TimesNewRoman125pt">
    <w:name w:val="Основной текст (4) + Times New Roman;12;5 pt"/>
    <w:basedOn w:val="4"/>
    <w:rsid w:val="00EB40B2"/>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sid w:val="00EB40B2"/>
    <w:rPr>
      <w:rFonts w:ascii="Microsoft Sans Serif" w:eastAsia="Microsoft Sans Serif" w:hAnsi="Microsoft Sans Serif" w:cs="Microsoft Sans Serif"/>
      <w:b w:val="0"/>
      <w:bCs w:val="0"/>
      <w:i w:val="0"/>
      <w:iCs w:val="0"/>
      <w:smallCaps w:val="0"/>
      <w:strike w:val="0"/>
      <w:spacing w:val="0"/>
      <w:sz w:val="28"/>
      <w:szCs w:val="28"/>
    </w:rPr>
  </w:style>
  <w:style w:type="character" w:customStyle="1" w:styleId="3">
    <w:name w:val="Основной текст (3)_"/>
    <w:basedOn w:val="a0"/>
    <w:link w:val="30"/>
    <w:rsid w:val="00EB40B2"/>
    <w:rPr>
      <w:rFonts w:ascii="Microsoft Sans Serif" w:eastAsia="Microsoft Sans Serif" w:hAnsi="Microsoft Sans Serif" w:cs="Microsoft Sans Serif"/>
      <w:b w:val="0"/>
      <w:bCs w:val="0"/>
      <w:i w:val="0"/>
      <w:iCs w:val="0"/>
      <w:smallCaps w:val="0"/>
      <w:strike w:val="0"/>
      <w:spacing w:val="0"/>
      <w:sz w:val="34"/>
      <w:szCs w:val="34"/>
    </w:rPr>
  </w:style>
  <w:style w:type="character" w:customStyle="1" w:styleId="a4">
    <w:name w:val="Основной текст_"/>
    <w:basedOn w:val="a0"/>
    <w:link w:val="51"/>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Основной текст1"/>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2"/>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Колонтитул_"/>
    <w:basedOn w:val="a0"/>
    <w:link w:val="a6"/>
    <w:rsid w:val="00EB40B2"/>
    <w:rPr>
      <w:rFonts w:ascii="Times New Roman" w:eastAsia="Times New Roman" w:hAnsi="Times New Roman" w:cs="Times New Roman"/>
      <w:b w:val="0"/>
      <w:bCs w:val="0"/>
      <w:i w:val="0"/>
      <w:iCs w:val="0"/>
      <w:smallCaps w:val="0"/>
      <w:strike w:val="0"/>
      <w:sz w:val="20"/>
      <w:szCs w:val="20"/>
    </w:rPr>
  </w:style>
  <w:style w:type="character" w:customStyle="1" w:styleId="9pt">
    <w:name w:val="Колонтитул + 9 pt"/>
    <w:basedOn w:val="a5"/>
    <w:rsid w:val="00EB40B2"/>
    <w:rPr>
      <w:rFonts w:ascii="Times New Roman" w:eastAsia="Times New Roman" w:hAnsi="Times New Roman" w:cs="Times New Roman"/>
      <w:b w:val="0"/>
      <w:bCs w:val="0"/>
      <w:i w:val="0"/>
      <w:iCs w:val="0"/>
      <w:smallCaps w:val="0"/>
      <w:strike w:val="0"/>
      <w:spacing w:val="0"/>
      <w:sz w:val="18"/>
      <w:szCs w:val="18"/>
    </w:rPr>
  </w:style>
  <w:style w:type="character" w:customStyle="1" w:styleId="12">
    <w:name w:val="Заголовок №1 (2)_"/>
    <w:basedOn w:val="a0"/>
    <w:link w:val="120"/>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121">
    <w:name w:val="Заголовок №1 (2)"/>
    <w:basedOn w:val="12"/>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52">
    <w:name w:val="Основной текст (5)"/>
    <w:basedOn w:val="5"/>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53">
    <w:name w:val="Основной текст (5)"/>
    <w:basedOn w:val="5"/>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122">
    <w:name w:val="Заголовок №1 (2)"/>
    <w:basedOn w:val="12"/>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EB40B2"/>
    <w:rPr>
      <w:rFonts w:ascii="Times New Roman" w:eastAsia="Times New Roman" w:hAnsi="Times New Roman" w:cs="Times New Roman"/>
      <w:b w:val="0"/>
      <w:bCs w:val="0"/>
      <w:i w:val="0"/>
      <w:iCs w:val="0"/>
      <w:smallCaps w:val="0"/>
      <w:strike w:val="0"/>
      <w:spacing w:val="0"/>
      <w:sz w:val="14"/>
      <w:szCs w:val="14"/>
    </w:rPr>
  </w:style>
  <w:style w:type="character" w:customStyle="1" w:styleId="61">
    <w:name w:val="Основной текст (6) + Полужирный"/>
    <w:basedOn w:val="6"/>
    <w:rsid w:val="00EB40B2"/>
    <w:rPr>
      <w:rFonts w:ascii="Times New Roman" w:eastAsia="Times New Roman" w:hAnsi="Times New Roman" w:cs="Times New Roman"/>
      <w:b/>
      <w:bCs/>
      <w:i w:val="0"/>
      <w:iCs w:val="0"/>
      <w:smallCaps w:val="0"/>
      <w:strike w:val="0"/>
      <w:spacing w:val="0"/>
      <w:sz w:val="14"/>
      <w:szCs w:val="14"/>
    </w:rPr>
  </w:style>
  <w:style w:type="character" w:customStyle="1" w:styleId="62">
    <w:name w:val="Основной текст (6)"/>
    <w:basedOn w:val="6"/>
    <w:rsid w:val="00EB40B2"/>
    <w:rPr>
      <w:rFonts w:ascii="Times New Roman" w:eastAsia="Times New Roman" w:hAnsi="Times New Roman" w:cs="Times New Roman"/>
      <w:b w:val="0"/>
      <w:bCs w:val="0"/>
      <w:i w:val="0"/>
      <w:iCs w:val="0"/>
      <w:smallCaps w:val="0"/>
      <w:strike w:val="0"/>
      <w:spacing w:val="0"/>
      <w:sz w:val="14"/>
      <w:szCs w:val="14"/>
    </w:rPr>
  </w:style>
  <w:style w:type="character" w:customStyle="1" w:styleId="63">
    <w:name w:val="Основной текст (6)"/>
    <w:basedOn w:val="6"/>
    <w:rsid w:val="00EB40B2"/>
    <w:rPr>
      <w:rFonts w:ascii="Times New Roman" w:eastAsia="Times New Roman" w:hAnsi="Times New Roman" w:cs="Times New Roman"/>
      <w:b w:val="0"/>
      <w:bCs w:val="0"/>
      <w:i w:val="0"/>
      <w:iCs w:val="0"/>
      <w:smallCaps w:val="0"/>
      <w:strike w:val="0"/>
      <w:spacing w:val="0"/>
      <w:sz w:val="14"/>
      <w:szCs w:val="14"/>
    </w:rPr>
  </w:style>
  <w:style w:type="character" w:customStyle="1" w:styleId="123">
    <w:name w:val="Заголовок №1 (2)"/>
    <w:basedOn w:val="12"/>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7pt">
    <w:name w:val="Колонтитул + 7 pt;Полужирный"/>
    <w:basedOn w:val="a5"/>
    <w:rsid w:val="00EB40B2"/>
    <w:rPr>
      <w:rFonts w:ascii="Times New Roman" w:eastAsia="Times New Roman" w:hAnsi="Times New Roman" w:cs="Times New Roman"/>
      <w:b/>
      <w:bCs/>
      <w:i w:val="0"/>
      <w:iCs w:val="0"/>
      <w:smallCaps w:val="0"/>
      <w:strike w:val="0"/>
      <w:spacing w:val="0"/>
      <w:sz w:val="14"/>
      <w:szCs w:val="14"/>
    </w:rPr>
  </w:style>
  <w:style w:type="character" w:customStyle="1" w:styleId="10">
    <w:name w:val="Оглавление 1 Знак"/>
    <w:basedOn w:val="a0"/>
    <w:link w:val="11"/>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Оглавление"/>
    <w:basedOn w:val="10"/>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Заголовок №1_"/>
    <w:basedOn w:val="a0"/>
    <w:link w:val="14"/>
    <w:rsid w:val="00EB40B2"/>
    <w:rPr>
      <w:rFonts w:ascii="Times New Roman" w:eastAsia="Times New Roman" w:hAnsi="Times New Roman" w:cs="Times New Roman"/>
      <w:b w:val="0"/>
      <w:bCs w:val="0"/>
      <w:i w:val="0"/>
      <w:iCs w:val="0"/>
      <w:smallCaps w:val="0"/>
      <w:strike w:val="0"/>
      <w:spacing w:val="0"/>
      <w:sz w:val="22"/>
      <w:szCs w:val="22"/>
    </w:rPr>
  </w:style>
  <w:style w:type="character" w:customStyle="1" w:styleId="15">
    <w:name w:val="Заголовок №1"/>
    <w:basedOn w:val="13"/>
    <w:rsid w:val="00EB40B2"/>
    <w:rPr>
      <w:rFonts w:ascii="Times New Roman" w:eastAsia="Times New Roman" w:hAnsi="Times New Roman" w:cs="Times New Roman"/>
      <w:b w:val="0"/>
      <w:bCs w:val="0"/>
      <w:i w:val="0"/>
      <w:iCs w:val="0"/>
      <w:smallCaps w:val="0"/>
      <w:strike w:val="0"/>
      <w:spacing w:val="0"/>
      <w:sz w:val="22"/>
      <w:szCs w:val="22"/>
    </w:rPr>
  </w:style>
  <w:style w:type="character" w:customStyle="1" w:styleId="31">
    <w:name w:val="Основной текст3"/>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41">
    <w:name w:val="Основной текст4"/>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Заголовок №1"/>
    <w:basedOn w:val="13"/>
    <w:rsid w:val="00EB40B2"/>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71">
    <w:name w:val="Основной текст (7)"/>
    <w:basedOn w:val="7"/>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54">
    <w:name w:val="Основной текст5"/>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64">
    <w:name w:val="Основной текст6"/>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a8">
    <w:name w:val="Основной текст + Полужирный"/>
    <w:basedOn w:val="a4"/>
    <w:rsid w:val="00EB40B2"/>
    <w:rPr>
      <w:rFonts w:ascii="Times New Roman" w:eastAsia="Times New Roman" w:hAnsi="Times New Roman" w:cs="Times New Roman"/>
      <w:b/>
      <w:bCs/>
      <w:i w:val="0"/>
      <w:iCs w:val="0"/>
      <w:smallCaps w:val="0"/>
      <w:strike w:val="0"/>
      <w:spacing w:val="0"/>
      <w:sz w:val="19"/>
      <w:szCs w:val="19"/>
    </w:rPr>
  </w:style>
  <w:style w:type="character" w:customStyle="1" w:styleId="a9">
    <w:name w:val="Основной текст + Курсив"/>
    <w:basedOn w:val="a4"/>
    <w:rsid w:val="00EB40B2"/>
    <w:rPr>
      <w:rFonts w:ascii="Times New Roman" w:eastAsia="Times New Roman" w:hAnsi="Times New Roman" w:cs="Times New Roman"/>
      <w:b w:val="0"/>
      <w:bCs w:val="0"/>
      <w:i/>
      <w:iCs/>
      <w:smallCaps w:val="0"/>
      <w:strike w:val="0"/>
      <w:spacing w:val="0"/>
      <w:sz w:val="19"/>
      <w:szCs w:val="19"/>
    </w:rPr>
  </w:style>
  <w:style w:type="character" w:customStyle="1" w:styleId="aa">
    <w:name w:val="Основной текст + Курсив"/>
    <w:basedOn w:val="a4"/>
    <w:rsid w:val="00EB40B2"/>
    <w:rPr>
      <w:rFonts w:ascii="Times New Roman" w:eastAsia="Times New Roman" w:hAnsi="Times New Roman" w:cs="Times New Roman"/>
      <w:b w:val="0"/>
      <w:bCs w:val="0"/>
      <w:i/>
      <w:iCs/>
      <w:smallCaps w:val="0"/>
      <w:strike w:val="0"/>
      <w:spacing w:val="0"/>
      <w:sz w:val="19"/>
      <w:szCs w:val="19"/>
    </w:rPr>
  </w:style>
  <w:style w:type="character" w:customStyle="1" w:styleId="ab">
    <w:name w:val="Основной текст + Курсив"/>
    <w:basedOn w:val="a4"/>
    <w:rsid w:val="00EB40B2"/>
    <w:rPr>
      <w:rFonts w:ascii="Times New Roman" w:eastAsia="Times New Roman" w:hAnsi="Times New Roman" w:cs="Times New Roman"/>
      <w:b w:val="0"/>
      <w:bCs w:val="0"/>
      <w:i/>
      <w:iCs/>
      <w:smallCaps w:val="0"/>
      <w:strike w:val="0"/>
      <w:spacing w:val="0"/>
      <w:sz w:val="19"/>
      <w:szCs w:val="19"/>
    </w:rPr>
  </w:style>
  <w:style w:type="character" w:customStyle="1" w:styleId="72">
    <w:name w:val="Основной текст7"/>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8"/>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9"/>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100">
    <w:name w:val="Основной текст10"/>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110">
    <w:name w:val="Основной текст11"/>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124">
    <w:name w:val="Основной текст12"/>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ac">
    <w:name w:val="Основной текст + Курсив"/>
    <w:basedOn w:val="a4"/>
    <w:rsid w:val="00EB40B2"/>
    <w:rPr>
      <w:rFonts w:ascii="Times New Roman" w:eastAsia="Times New Roman" w:hAnsi="Times New Roman" w:cs="Times New Roman"/>
      <w:b w:val="0"/>
      <w:bCs w:val="0"/>
      <w:i/>
      <w:iCs/>
      <w:smallCaps w:val="0"/>
      <w:strike w:val="0"/>
      <w:spacing w:val="0"/>
      <w:sz w:val="19"/>
      <w:szCs w:val="19"/>
    </w:rPr>
  </w:style>
  <w:style w:type="character" w:customStyle="1" w:styleId="73">
    <w:name w:val="Основной текст (7)"/>
    <w:basedOn w:val="7"/>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130">
    <w:name w:val="Основной текст13"/>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14"/>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ad">
    <w:name w:val="Основной текст + Полужирный"/>
    <w:basedOn w:val="a4"/>
    <w:rsid w:val="00EB40B2"/>
    <w:rPr>
      <w:rFonts w:ascii="Times New Roman" w:eastAsia="Times New Roman" w:hAnsi="Times New Roman" w:cs="Times New Roman"/>
      <w:b/>
      <w:bCs/>
      <w:i w:val="0"/>
      <w:iCs w:val="0"/>
      <w:smallCaps w:val="0"/>
      <w:strike w:val="0"/>
      <w:spacing w:val="0"/>
      <w:sz w:val="19"/>
      <w:szCs w:val="19"/>
    </w:rPr>
  </w:style>
  <w:style w:type="character" w:customStyle="1" w:styleId="ae">
    <w:name w:val="Основной текст + Полужирный"/>
    <w:basedOn w:val="a4"/>
    <w:rsid w:val="00EB40B2"/>
    <w:rPr>
      <w:rFonts w:ascii="Times New Roman" w:eastAsia="Times New Roman" w:hAnsi="Times New Roman" w:cs="Times New Roman"/>
      <w:b/>
      <w:bCs/>
      <w:i w:val="0"/>
      <w:iCs w:val="0"/>
      <w:smallCaps w:val="0"/>
      <w:strike w:val="0"/>
      <w:spacing w:val="0"/>
      <w:sz w:val="19"/>
      <w:szCs w:val="19"/>
    </w:rPr>
  </w:style>
  <w:style w:type="character" w:customStyle="1" w:styleId="af">
    <w:name w:val="Основной текст + Курсив"/>
    <w:basedOn w:val="a4"/>
    <w:rsid w:val="00EB40B2"/>
    <w:rPr>
      <w:rFonts w:ascii="Times New Roman" w:eastAsia="Times New Roman" w:hAnsi="Times New Roman" w:cs="Times New Roman"/>
      <w:b w:val="0"/>
      <w:bCs w:val="0"/>
      <w:i/>
      <w:iCs/>
      <w:smallCaps w:val="0"/>
      <w:strike w:val="0"/>
      <w:spacing w:val="0"/>
      <w:sz w:val="19"/>
      <w:szCs w:val="19"/>
      <w:lang w:val="en-US"/>
    </w:rPr>
  </w:style>
  <w:style w:type="character" w:customStyle="1" w:styleId="150">
    <w:name w:val="Основной текст15"/>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160">
    <w:name w:val="Основной текст16"/>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Полужирный"/>
    <w:basedOn w:val="a4"/>
    <w:rsid w:val="00EB40B2"/>
    <w:rPr>
      <w:rFonts w:ascii="Times New Roman" w:eastAsia="Times New Roman" w:hAnsi="Times New Roman" w:cs="Times New Roman"/>
      <w:b/>
      <w:bCs/>
      <w:i w:val="0"/>
      <w:iCs w:val="0"/>
      <w:smallCaps w:val="0"/>
      <w:strike w:val="0"/>
      <w:spacing w:val="0"/>
      <w:sz w:val="19"/>
      <w:szCs w:val="19"/>
    </w:rPr>
  </w:style>
  <w:style w:type="character" w:customStyle="1" w:styleId="af1">
    <w:name w:val="Основной текст + Полужирный"/>
    <w:basedOn w:val="a4"/>
    <w:rsid w:val="00EB40B2"/>
    <w:rPr>
      <w:rFonts w:ascii="Times New Roman" w:eastAsia="Times New Roman" w:hAnsi="Times New Roman" w:cs="Times New Roman"/>
      <w:b/>
      <w:bCs/>
      <w:i w:val="0"/>
      <w:iCs w:val="0"/>
      <w:smallCaps w:val="0"/>
      <w:strike w:val="0"/>
      <w:spacing w:val="0"/>
      <w:sz w:val="19"/>
      <w:szCs w:val="19"/>
    </w:rPr>
  </w:style>
  <w:style w:type="character" w:customStyle="1" w:styleId="af2">
    <w:name w:val="Основной текст + Полужирный"/>
    <w:basedOn w:val="a4"/>
    <w:rsid w:val="00EB40B2"/>
    <w:rPr>
      <w:rFonts w:ascii="Times New Roman" w:eastAsia="Times New Roman" w:hAnsi="Times New Roman" w:cs="Times New Roman"/>
      <w:b/>
      <w:bCs/>
      <w:i w:val="0"/>
      <w:iCs w:val="0"/>
      <w:smallCaps w:val="0"/>
      <w:strike w:val="0"/>
      <w:spacing w:val="0"/>
      <w:sz w:val="19"/>
      <w:szCs w:val="19"/>
    </w:rPr>
  </w:style>
  <w:style w:type="character" w:customStyle="1" w:styleId="af3">
    <w:name w:val="Основной текст + Полужирный"/>
    <w:basedOn w:val="a4"/>
    <w:rsid w:val="00EB40B2"/>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17"/>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18">
    <w:name w:val="Основной текст18"/>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af4">
    <w:name w:val="Основной текст + Курсив"/>
    <w:basedOn w:val="a4"/>
    <w:rsid w:val="00EB40B2"/>
    <w:rPr>
      <w:rFonts w:ascii="Times New Roman" w:eastAsia="Times New Roman" w:hAnsi="Times New Roman" w:cs="Times New Roman"/>
      <w:b w:val="0"/>
      <w:bCs w:val="0"/>
      <w:i/>
      <w:iCs/>
      <w:smallCaps w:val="0"/>
      <w:strike w:val="0"/>
      <w:spacing w:val="0"/>
      <w:sz w:val="19"/>
      <w:szCs w:val="19"/>
      <w:lang w:val="en-US"/>
    </w:rPr>
  </w:style>
  <w:style w:type="character" w:customStyle="1" w:styleId="af5">
    <w:name w:val="Основной текст + Полужирный"/>
    <w:basedOn w:val="a4"/>
    <w:rsid w:val="00EB40B2"/>
    <w:rPr>
      <w:rFonts w:ascii="Times New Roman" w:eastAsia="Times New Roman" w:hAnsi="Times New Roman" w:cs="Times New Roman"/>
      <w:b/>
      <w:bCs/>
      <w:i w:val="0"/>
      <w:iCs w:val="0"/>
      <w:smallCaps w:val="0"/>
      <w:strike w:val="0"/>
      <w:spacing w:val="0"/>
      <w:sz w:val="19"/>
      <w:szCs w:val="19"/>
    </w:rPr>
  </w:style>
  <w:style w:type="character" w:customStyle="1" w:styleId="19">
    <w:name w:val="Основной текст19"/>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200">
    <w:name w:val="Основной текст20"/>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af6">
    <w:name w:val="Основной текст + Полужирный"/>
    <w:basedOn w:val="a4"/>
    <w:rsid w:val="00EB40B2"/>
    <w:rPr>
      <w:rFonts w:ascii="Times New Roman" w:eastAsia="Times New Roman" w:hAnsi="Times New Roman" w:cs="Times New Roman"/>
      <w:b/>
      <w:bCs/>
      <w:i w:val="0"/>
      <w:iCs w:val="0"/>
      <w:smallCaps w:val="0"/>
      <w:strike w:val="0"/>
      <w:spacing w:val="0"/>
      <w:sz w:val="19"/>
      <w:szCs w:val="19"/>
    </w:rPr>
  </w:style>
  <w:style w:type="character" w:customStyle="1" w:styleId="af7">
    <w:name w:val="Основной текст + Курсив"/>
    <w:basedOn w:val="a4"/>
    <w:rsid w:val="00EB40B2"/>
    <w:rPr>
      <w:rFonts w:ascii="Times New Roman" w:eastAsia="Times New Roman" w:hAnsi="Times New Roman" w:cs="Times New Roman"/>
      <w:b w:val="0"/>
      <w:bCs w:val="0"/>
      <w:i/>
      <w:iCs/>
      <w:smallCaps w:val="0"/>
      <w:strike w:val="0"/>
      <w:spacing w:val="0"/>
      <w:sz w:val="19"/>
      <w:szCs w:val="19"/>
      <w:lang w:val="en-US"/>
    </w:rPr>
  </w:style>
  <w:style w:type="character" w:customStyle="1" w:styleId="75">
    <w:name w:val="Основной текст (7)"/>
    <w:basedOn w:val="7"/>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 Не полужирный"/>
    <w:basedOn w:val="7"/>
    <w:rsid w:val="00EB40B2"/>
    <w:rPr>
      <w:rFonts w:ascii="Times New Roman" w:eastAsia="Times New Roman" w:hAnsi="Times New Roman" w:cs="Times New Roman"/>
      <w:b/>
      <w:bCs/>
      <w:i w:val="0"/>
      <w:iCs w:val="0"/>
      <w:smallCaps w:val="0"/>
      <w:strike w:val="0"/>
      <w:spacing w:val="0"/>
      <w:sz w:val="19"/>
      <w:szCs w:val="19"/>
    </w:rPr>
  </w:style>
  <w:style w:type="character" w:customStyle="1" w:styleId="78">
    <w:name w:val="Основной текст (7) + Не полужирный"/>
    <w:basedOn w:val="7"/>
    <w:rsid w:val="00EB40B2"/>
    <w:rPr>
      <w:rFonts w:ascii="Times New Roman" w:eastAsia="Times New Roman" w:hAnsi="Times New Roman" w:cs="Times New Roman"/>
      <w:b/>
      <w:bCs/>
      <w:i w:val="0"/>
      <w:iCs w:val="0"/>
      <w:smallCaps w:val="0"/>
      <w:strike w:val="0"/>
      <w:spacing w:val="0"/>
      <w:sz w:val="19"/>
      <w:szCs w:val="19"/>
    </w:rPr>
  </w:style>
  <w:style w:type="character" w:customStyle="1" w:styleId="210">
    <w:name w:val="Основной текст21"/>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22">
    <w:name w:val="Основной текст22"/>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af8">
    <w:name w:val="Основной текст + Полужирный"/>
    <w:basedOn w:val="a4"/>
    <w:rsid w:val="00EB40B2"/>
    <w:rPr>
      <w:rFonts w:ascii="Times New Roman" w:eastAsia="Times New Roman" w:hAnsi="Times New Roman" w:cs="Times New Roman"/>
      <w:b/>
      <w:bCs/>
      <w:i w:val="0"/>
      <w:iCs w:val="0"/>
      <w:smallCaps w:val="0"/>
      <w:strike w:val="0"/>
      <w:spacing w:val="0"/>
      <w:sz w:val="19"/>
      <w:szCs w:val="19"/>
    </w:rPr>
  </w:style>
  <w:style w:type="character" w:customStyle="1" w:styleId="af9">
    <w:name w:val="Основной текст + Полужирный"/>
    <w:basedOn w:val="a4"/>
    <w:rsid w:val="00EB40B2"/>
    <w:rPr>
      <w:rFonts w:ascii="Times New Roman" w:eastAsia="Times New Roman" w:hAnsi="Times New Roman" w:cs="Times New Roman"/>
      <w:b/>
      <w:bCs/>
      <w:i w:val="0"/>
      <w:iCs w:val="0"/>
      <w:smallCaps w:val="0"/>
      <w:strike w:val="0"/>
      <w:spacing w:val="0"/>
      <w:sz w:val="19"/>
      <w:szCs w:val="19"/>
    </w:rPr>
  </w:style>
  <w:style w:type="character" w:customStyle="1" w:styleId="23">
    <w:name w:val="Основной текст23"/>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Основной текст24"/>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Основной текст + Полужирный"/>
    <w:basedOn w:val="a4"/>
    <w:rsid w:val="00EB40B2"/>
    <w:rPr>
      <w:rFonts w:ascii="Times New Roman" w:eastAsia="Times New Roman" w:hAnsi="Times New Roman" w:cs="Times New Roman"/>
      <w:b/>
      <w:bCs/>
      <w:i w:val="0"/>
      <w:iCs w:val="0"/>
      <w:smallCaps w:val="0"/>
      <w:strike w:val="0"/>
      <w:spacing w:val="0"/>
      <w:sz w:val="19"/>
      <w:szCs w:val="19"/>
    </w:rPr>
  </w:style>
  <w:style w:type="character" w:customStyle="1" w:styleId="afb">
    <w:name w:val="Основной текст + Полужирный"/>
    <w:basedOn w:val="a4"/>
    <w:rsid w:val="00EB40B2"/>
    <w:rPr>
      <w:rFonts w:ascii="Times New Roman" w:eastAsia="Times New Roman" w:hAnsi="Times New Roman" w:cs="Times New Roman"/>
      <w:b/>
      <w:bCs/>
      <w:i w:val="0"/>
      <w:iCs w:val="0"/>
      <w:smallCaps w:val="0"/>
      <w:strike w:val="0"/>
      <w:spacing w:val="0"/>
      <w:sz w:val="19"/>
      <w:szCs w:val="19"/>
    </w:rPr>
  </w:style>
  <w:style w:type="character" w:customStyle="1" w:styleId="79">
    <w:name w:val="Основной текст (7)"/>
    <w:basedOn w:val="7"/>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 Не полужирный"/>
    <w:basedOn w:val="7"/>
    <w:rsid w:val="00EB40B2"/>
    <w:rPr>
      <w:rFonts w:ascii="Times New Roman" w:eastAsia="Times New Roman" w:hAnsi="Times New Roman" w:cs="Times New Roman"/>
      <w:b/>
      <w:bCs/>
      <w:i w:val="0"/>
      <w:iCs w:val="0"/>
      <w:smallCaps w:val="0"/>
      <w:strike w:val="0"/>
      <w:spacing w:val="0"/>
      <w:sz w:val="19"/>
      <w:szCs w:val="19"/>
    </w:rPr>
  </w:style>
  <w:style w:type="character" w:customStyle="1" w:styleId="7c">
    <w:name w:val="Основной текст (7) + Не полужирный"/>
    <w:basedOn w:val="7"/>
    <w:rsid w:val="00EB40B2"/>
    <w:rPr>
      <w:rFonts w:ascii="Times New Roman" w:eastAsia="Times New Roman" w:hAnsi="Times New Roman" w:cs="Times New Roman"/>
      <w:b/>
      <w:bCs/>
      <w:i w:val="0"/>
      <w:iCs w:val="0"/>
      <w:smallCaps w:val="0"/>
      <w:strike w:val="0"/>
      <w:spacing w:val="0"/>
      <w:sz w:val="19"/>
      <w:szCs w:val="19"/>
    </w:rPr>
  </w:style>
  <w:style w:type="character" w:customStyle="1" w:styleId="25">
    <w:name w:val="Основной текст25"/>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26">
    <w:name w:val="Основной текст26"/>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afc">
    <w:name w:val="Основной текст + Полужирный"/>
    <w:basedOn w:val="a4"/>
    <w:rsid w:val="00EB40B2"/>
    <w:rPr>
      <w:rFonts w:ascii="Times New Roman" w:eastAsia="Times New Roman" w:hAnsi="Times New Roman" w:cs="Times New Roman"/>
      <w:b/>
      <w:bCs/>
      <w:i w:val="0"/>
      <w:iCs w:val="0"/>
      <w:smallCaps w:val="0"/>
      <w:strike w:val="0"/>
      <w:spacing w:val="0"/>
      <w:sz w:val="19"/>
      <w:szCs w:val="19"/>
    </w:rPr>
  </w:style>
  <w:style w:type="character" w:customStyle="1" w:styleId="afd">
    <w:name w:val="Основной текст + Курсив"/>
    <w:basedOn w:val="a4"/>
    <w:rsid w:val="00EB40B2"/>
    <w:rPr>
      <w:rFonts w:ascii="Times New Roman" w:eastAsia="Times New Roman" w:hAnsi="Times New Roman" w:cs="Times New Roman"/>
      <w:b w:val="0"/>
      <w:bCs w:val="0"/>
      <w:i/>
      <w:iCs/>
      <w:smallCaps w:val="0"/>
      <w:strike w:val="0"/>
      <w:spacing w:val="0"/>
      <w:sz w:val="19"/>
      <w:szCs w:val="19"/>
      <w:lang w:val="en-US"/>
    </w:rPr>
  </w:style>
  <w:style w:type="character" w:customStyle="1" w:styleId="7d">
    <w:name w:val="Основной текст (7)"/>
    <w:basedOn w:val="7"/>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7e">
    <w:name w:val="Основной текст (7)"/>
    <w:basedOn w:val="7"/>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7f">
    <w:name w:val="Основной текст (7) + Не полужирный"/>
    <w:basedOn w:val="7"/>
    <w:rsid w:val="00EB40B2"/>
    <w:rPr>
      <w:rFonts w:ascii="Times New Roman" w:eastAsia="Times New Roman" w:hAnsi="Times New Roman" w:cs="Times New Roman"/>
      <w:b/>
      <w:bCs/>
      <w:i w:val="0"/>
      <w:iCs w:val="0"/>
      <w:smallCaps w:val="0"/>
      <w:strike w:val="0"/>
      <w:spacing w:val="0"/>
      <w:sz w:val="19"/>
      <w:szCs w:val="19"/>
    </w:rPr>
  </w:style>
  <w:style w:type="character" w:customStyle="1" w:styleId="7f0">
    <w:name w:val="Основной текст (7) + Не полужирный"/>
    <w:basedOn w:val="7"/>
    <w:rsid w:val="00EB40B2"/>
    <w:rPr>
      <w:rFonts w:ascii="Times New Roman" w:eastAsia="Times New Roman" w:hAnsi="Times New Roman" w:cs="Times New Roman"/>
      <w:b/>
      <w:bCs/>
      <w:i w:val="0"/>
      <w:iCs w:val="0"/>
      <w:smallCaps w:val="0"/>
      <w:strike w:val="0"/>
      <w:spacing w:val="0"/>
      <w:sz w:val="19"/>
      <w:szCs w:val="19"/>
    </w:rPr>
  </w:style>
  <w:style w:type="character" w:customStyle="1" w:styleId="7f1">
    <w:name w:val="Основной текст (7)"/>
    <w:basedOn w:val="7"/>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Основной текст27"/>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28">
    <w:name w:val="Основной текст28"/>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29">
    <w:name w:val="Основной текст29"/>
    <w:basedOn w:val="a4"/>
    <w:rsid w:val="00EB40B2"/>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e">
    <w:name w:val="Основной текст + Курсив"/>
    <w:basedOn w:val="a4"/>
    <w:rsid w:val="00EB40B2"/>
    <w:rPr>
      <w:rFonts w:ascii="Times New Roman" w:eastAsia="Times New Roman" w:hAnsi="Times New Roman" w:cs="Times New Roman"/>
      <w:b w:val="0"/>
      <w:bCs w:val="0"/>
      <w:i/>
      <w:iCs/>
      <w:smallCaps w:val="0"/>
      <w:strike w:val="0"/>
      <w:spacing w:val="0"/>
      <w:sz w:val="19"/>
      <w:szCs w:val="19"/>
    </w:rPr>
  </w:style>
  <w:style w:type="character" w:customStyle="1" w:styleId="aff">
    <w:name w:val="Основной текст + Курсив"/>
    <w:basedOn w:val="a4"/>
    <w:rsid w:val="00EB40B2"/>
    <w:rPr>
      <w:rFonts w:ascii="Times New Roman" w:eastAsia="Times New Roman" w:hAnsi="Times New Roman" w:cs="Times New Roman"/>
      <w:b w:val="0"/>
      <w:bCs w:val="0"/>
      <w:i/>
      <w:iCs/>
      <w:smallCaps w:val="0"/>
      <w:strike w:val="0"/>
      <w:spacing w:val="0"/>
      <w:sz w:val="19"/>
      <w:szCs w:val="19"/>
    </w:rPr>
  </w:style>
  <w:style w:type="character" w:customStyle="1" w:styleId="300">
    <w:name w:val="Основной текст30"/>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310">
    <w:name w:val="Основной текст31"/>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7f2">
    <w:name w:val="Основной текст (7)"/>
    <w:basedOn w:val="7"/>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32">
    <w:name w:val="Основной текст32"/>
    <w:basedOn w:val="a4"/>
    <w:rsid w:val="00EB40B2"/>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f0">
    <w:name w:val="Основной текст + Курсив"/>
    <w:basedOn w:val="a4"/>
    <w:rsid w:val="00EB40B2"/>
    <w:rPr>
      <w:rFonts w:ascii="Times New Roman" w:eastAsia="Times New Roman" w:hAnsi="Times New Roman" w:cs="Times New Roman"/>
      <w:b w:val="0"/>
      <w:bCs w:val="0"/>
      <w:i/>
      <w:iCs/>
      <w:smallCaps w:val="0"/>
      <w:strike w:val="0"/>
      <w:spacing w:val="0"/>
      <w:sz w:val="19"/>
      <w:szCs w:val="19"/>
    </w:rPr>
  </w:style>
  <w:style w:type="character" w:customStyle="1" w:styleId="33">
    <w:name w:val="Основной текст33"/>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aff1">
    <w:name w:val="Основной текст + Курсив"/>
    <w:basedOn w:val="a4"/>
    <w:rsid w:val="00EB40B2"/>
    <w:rPr>
      <w:rFonts w:ascii="Times New Roman" w:eastAsia="Times New Roman" w:hAnsi="Times New Roman" w:cs="Times New Roman"/>
      <w:b w:val="0"/>
      <w:bCs w:val="0"/>
      <w:i/>
      <w:iCs/>
      <w:smallCaps w:val="0"/>
      <w:strike w:val="0"/>
      <w:spacing w:val="0"/>
      <w:sz w:val="19"/>
      <w:szCs w:val="19"/>
    </w:rPr>
  </w:style>
  <w:style w:type="character" w:customStyle="1" w:styleId="34">
    <w:name w:val="Основной текст34"/>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7f3">
    <w:name w:val="Основной текст (7)"/>
    <w:basedOn w:val="7"/>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7f4">
    <w:name w:val="Основной текст (7)"/>
    <w:basedOn w:val="7"/>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92">
    <w:name w:val="Основной текст (9)"/>
    <w:basedOn w:val="90"/>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93">
    <w:name w:val="Основной текст (9)"/>
    <w:basedOn w:val="90"/>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80">
    <w:name w:val="Основной текст (8)_"/>
    <w:basedOn w:val="a0"/>
    <w:link w:val="81"/>
    <w:rsid w:val="00EB40B2"/>
    <w:rPr>
      <w:rFonts w:ascii="Times New Roman" w:eastAsia="Times New Roman" w:hAnsi="Times New Roman" w:cs="Times New Roman"/>
      <w:b w:val="0"/>
      <w:bCs w:val="0"/>
      <w:i w:val="0"/>
      <w:iCs w:val="0"/>
      <w:smallCaps w:val="0"/>
      <w:strike w:val="0"/>
      <w:sz w:val="20"/>
      <w:szCs w:val="20"/>
    </w:rPr>
  </w:style>
  <w:style w:type="character" w:customStyle="1" w:styleId="55">
    <w:name w:val="Основной текст (5)"/>
    <w:basedOn w:val="5"/>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56">
    <w:name w:val="Основной текст (5)"/>
    <w:basedOn w:val="5"/>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57">
    <w:name w:val="Основной текст (5)"/>
    <w:basedOn w:val="5"/>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58">
    <w:name w:val="Основной текст (5)"/>
    <w:basedOn w:val="5"/>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94">
    <w:name w:val="Основной текст (9)"/>
    <w:basedOn w:val="90"/>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95pt">
    <w:name w:val="Колонтитул + 9;5 pt;Курсив"/>
    <w:basedOn w:val="a5"/>
    <w:rsid w:val="00EB40B2"/>
    <w:rPr>
      <w:rFonts w:ascii="Times New Roman" w:eastAsia="Times New Roman" w:hAnsi="Times New Roman" w:cs="Times New Roman"/>
      <w:b w:val="0"/>
      <w:bCs w:val="0"/>
      <w:i/>
      <w:iCs/>
      <w:smallCaps w:val="0"/>
      <w:strike w:val="0"/>
      <w:spacing w:val="0"/>
      <w:sz w:val="19"/>
      <w:szCs w:val="19"/>
    </w:rPr>
  </w:style>
  <w:style w:type="character" w:customStyle="1" w:styleId="59">
    <w:name w:val="Основной текст (5)"/>
    <w:basedOn w:val="5"/>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5a">
    <w:name w:val="Основной текст (5)"/>
    <w:basedOn w:val="5"/>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95">
    <w:name w:val="Основной текст (9)"/>
    <w:basedOn w:val="90"/>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5b">
    <w:name w:val="Основной текст (5)"/>
    <w:basedOn w:val="5"/>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5c">
    <w:name w:val="Основной текст (5)"/>
    <w:basedOn w:val="5"/>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96">
    <w:name w:val="Основной текст (9)"/>
    <w:basedOn w:val="90"/>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5d">
    <w:name w:val="Основной текст (5) + Курсив"/>
    <w:basedOn w:val="5"/>
    <w:rsid w:val="00EB40B2"/>
    <w:rPr>
      <w:rFonts w:ascii="Times New Roman" w:eastAsia="Times New Roman" w:hAnsi="Times New Roman" w:cs="Times New Roman"/>
      <w:b w:val="0"/>
      <w:bCs w:val="0"/>
      <w:i/>
      <w:iCs/>
      <w:smallCaps w:val="0"/>
      <w:strike w:val="0"/>
      <w:spacing w:val="0"/>
      <w:sz w:val="16"/>
      <w:szCs w:val="16"/>
    </w:rPr>
  </w:style>
  <w:style w:type="character" w:customStyle="1" w:styleId="5e">
    <w:name w:val="Основной текст (5) + Курсив"/>
    <w:basedOn w:val="5"/>
    <w:rsid w:val="00EB40B2"/>
    <w:rPr>
      <w:rFonts w:ascii="Times New Roman" w:eastAsia="Times New Roman" w:hAnsi="Times New Roman" w:cs="Times New Roman"/>
      <w:b w:val="0"/>
      <w:bCs w:val="0"/>
      <w:i/>
      <w:iCs/>
      <w:smallCaps w:val="0"/>
      <w:strike w:val="0"/>
      <w:spacing w:val="0"/>
      <w:sz w:val="16"/>
      <w:szCs w:val="16"/>
    </w:rPr>
  </w:style>
  <w:style w:type="character" w:customStyle="1" w:styleId="97">
    <w:name w:val="Основной текст (9)"/>
    <w:basedOn w:val="90"/>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5f">
    <w:name w:val="Основной текст (5)"/>
    <w:basedOn w:val="5"/>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5f0">
    <w:name w:val="Основной текст (5)"/>
    <w:basedOn w:val="5"/>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98">
    <w:name w:val="Основной текст (9)"/>
    <w:basedOn w:val="90"/>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99">
    <w:name w:val="Основной текст (9)"/>
    <w:basedOn w:val="90"/>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101">
    <w:name w:val="Основной текст (10)_"/>
    <w:basedOn w:val="a0"/>
    <w:link w:val="102"/>
    <w:rsid w:val="00EB40B2"/>
    <w:rPr>
      <w:rFonts w:ascii="Times New Roman" w:eastAsia="Times New Roman" w:hAnsi="Times New Roman" w:cs="Times New Roman"/>
      <w:b w:val="0"/>
      <w:bCs w:val="0"/>
      <w:i w:val="0"/>
      <w:iCs w:val="0"/>
      <w:smallCaps w:val="0"/>
      <w:strike w:val="0"/>
      <w:sz w:val="20"/>
      <w:szCs w:val="20"/>
    </w:rPr>
  </w:style>
  <w:style w:type="character" w:customStyle="1" w:styleId="35">
    <w:name w:val="Основной текст35"/>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36">
    <w:name w:val="Основной текст36"/>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1a">
    <w:name w:val="Заголовок №1"/>
    <w:basedOn w:val="13"/>
    <w:rsid w:val="00EB40B2"/>
    <w:rPr>
      <w:rFonts w:ascii="Times New Roman" w:eastAsia="Times New Roman" w:hAnsi="Times New Roman" w:cs="Times New Roman"/>
      <w:b w:val="0"/>
      <w:bCs w:val="0"/>
      <w:i w:val="0"/>
      <w:iCs w:val="0"/>
      <w:smallCaps w:val="0"/>
      <w:strike w:val="0"/>
      <w:spacing w:val="0"/>
      <w:sz w:val="22"/>
      <w:szCs w:val="22"/>
    </w:rPr>
  </w:style>
  <w:style w:type="character" w:customStyle="1" w:styleId="7f5">
    <w:name w:val="Основной текст (7)"/>
    <w:basedOn w:val="7"/>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37"/>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38">
    <w:name w:val="Основной текст38"/>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Основной текст39"/>
    <w:basedOn w:val="a4"/>
    <w:rsid w:val="00EB40B2"/>
    <w:rPr>
      <w:rFonts w:ascii="Times New Roman" w:eastAsia="Times New Roman" w:hAnsi="Times New Roman" w:cs="Times New Roman"/>
      <w:b w:val="0"/>
      <w:bCs w:val="0"/>
      <w:i w:val="0"/>
      <w:iCs w:val="0"/>
      <w:smallCaps w:val="0"/>
      <w:strike w:val="0"/>
      <w:spacing w:val="0"/>
      <w:sz w:val="19"/>
      <w:szCs w:val="19"/>
      <w:u w:val="single"/>
      <w:lang w:val="en-US"/>
    </w:rPr>
  </w:style>
  <w:style w:type="character" w:customStyle="1" w:styleId="400">
    <w:name w:val="Основной текст40"/>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410">
    <w:name w:val="Основной текст41"/>
    <w:basedOn w:val="a4"/>
    <w:rsid w:val="00EB40B2"/>
    <w:rPr>
      <w:rFonts w:ascii="Times New Roman" w:eastAsia="Times New Roman" w:hAnsi="Times New Roman" w:cs="Times New Roman"/>
      <w:b w:val="0"/>
      <w:bCs w:val="0"/>
      <w:i w:val="0"/>
      <w:iCs w:val="0"/>
      <w:smallCaps w:val="0"/>
      <w:strike w:val="0"/>
      <w:spacing w:val="0"/>
      <w:sz w:val="19"/>
      <w:szCs w:val="19"/>
      <w:u w:val="single"/>
      <w:lang w:val="en-US"/>
    </w:rPr>
  </w:style>
  <w:style w:type="character" w:customStyle="1" w:styleId="42">
    <w:name w:val="Основной текст42"/>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43">
    <w:name w:val="Основной текст43"/>
    <w:basedOn w:val="a4"/>
    <w:rsid w:val="00EB40B2"/>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7f6">
    <w:name w:val="Основной текст (7)"/>
    <w:basedOn w:val="7"/>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44">
    <w:name w:val="Основной текст44"/>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45">
    <w:name w:val="Основной текст45"/>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46">
    <w:name w:val="Основной текст46"/>
    <w:basedOn w:val="a4"/>
    <w:rsid w:val="00EB40B2"/>
    <w:rPr>
      <w:rFonts w:ascii="Times New Roman" w:eastAsia="Times New Roman" w:hAnsi="Times New Roman" w:cs="Times New Roman"/>
      <w:b w:val="0"/>
      <w:bCs w:val="0"/>
      <w:i w:val="0"/>
      <w:iCs w:val="0"/>
      <w:smallCaps w:val="0"/>
      <w:strike w:val="0"/>
      <w:spacing w:val="0"/>
      <w:sz w:val="19"/>
      <w:szCs w:val="19"/>
      <w:u w:val="single"/>
      <w:lang w:val="en-US"/>
    </w:rPr>
  </w:style>
  <w:style w:type="character" w:customStyle="1" w:styleId="47">
    <w:name w:val="Основной текст47"/>
    <w:basedOn w:val="a4"/>
    <w:rsid w:val="00EB40B2"/>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48">
    <w:name w:val="Основной текст48"/>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49">
    <w:name w:val="Основной текст49"/>
    <w:basedOn w:val="a4"/>
    <w:rsid w:val="00EB40B2"/>
    <w:rPr>
      <w:rFonts w:ascii="Times New Roman" w:eastAsia="Times New Roman" w:hAnsi="Times New Roman" w:cs="Times New Roman"/>
      <w:b w:val="0"/>
      <w:bCs w:val="0"/>
      <w:i w:val="0"/>
      <w:iCs w:val="0"/>
      <w:smallCaps w:val="0"/>
      <w:strike w:val="0"/>
      <w:spacing w:val="0"/>
      <w:sz w:val="19"/>
      <w:szCs w:val="19"/>
      <w:u w:val="single"/>
      <w:lang w:val="en-US"/>
    </w:rPr>
  </w:style>
  <w:style w:type="character" w:customStyle="1" w:styleId="500">
    <w:name w:val="Основной текст50"/>
    <w:basedOn w:val="a4"/>
    <w:rsid w:val="00EB40B2"/>
    <w:rPr>
      <w:rFonts w:ascii="Times New Roman" w:eastAsia="Times New Roman" w:hAnsi="Times New Roman" w:cs="Times New Roman"/>
      <w:b w:val="0"/>
      <w:bCs w:val="0"/>
      <w:i w:val="0"/>
      <w:iCs w:val="0"/>
      <w:smallCaps w:val="0"/>
      <w:strike w:val="0"/>
      <w:spacing w:val="0"/>
      <w:sz w:val="19"/>
      <w:szCs w:val="19"/>
    </w:rPr>
  </w:style>
  <w:style w:type="character" w:customStyle="1" w:styleId="51pt">
    <w:name w:val="Основной текст (5) + Интервал 1 pt"/>
    <w:basedOn w:val="5"/>
    <w:rsid w:val="00EB40B2"/>
    <w:rPr>
      <w:rFonts w:ascii="Times New Roman" w:eastAsia="Times New Roman" w:hAnsi="Times New Roman" w:cs="Times New Roman"/>
      <w:b w:val="0"/>
      <w:bCs w:val="0"/>
      <w:i w:val="0"/>
      <w:iCs w:val="0"/>
      <w:smallCaps w:val="0"/>
      <w:strike w:val="0"/>
      <w:spacing w:val="30"/>
      <w:sz w:val="16"/>
      <w:szCs w:val="16"/>
    </w:rPr>
  </w:style>
  <w:style w:type="character" w:customStyle="1" w:styleId="51pt0">
    <w:name w:val="Основной текст (5) + Интервал 1 pt"/>
    <w:basedOn w:val="5"/>
    <w:rsid w:val="00EB40B2"/>
    <w:rPr>
      <w:rFonts w:ascii="Times New Roman" w:eastAsia="Times New Roman" w:hAnsi="Times New Roman" w:cs="Times New Roman"/>
      <w:b w:val="0"/>
      <w:bCs w:val="0"/>
      <w:i w:val="0"/>
      <w:iCs w:val="0"/>
      <w:smallCaps w:val="0"/>
      <w:strike w:val="0"/>
      <w:spacing w:val="30"/>
      <w:sz w:val="16"/>
      <w:szCs w:val="16"/>
    </w:rPr>
  </w:style>
  <w:style w:type="character" w:customStyle="1" w:styleId="5f1">
    <w:name w:val="Основной текст (5) + Полужирный"/>
    <w:basedOn w:val="5"/>
    <w:rsid w:val="00EB40B2"/>
    <w:rPr>
      <w:rFonts w:ascii="Times New Roman" w:eastAsia="Times New Roman" w:hAnsi="Times New Roman" w:cs="Times New Roman"/>
      <w:b/>
      <w:bCs/>
      <w:i w:val="0"/>
      <w:iCs w:val="0"/>
      <w:smallCaps w:val="0"/>
      <w:strike w:val="0"/>
      <w:spacing w:val="0"/>
      <w:sz w:val="16"/>
      <w:szCs w:val="16"/>
    </w:rPr>
  </w:style>
  <w:style w:type="character" w:customStyle="1" w:styleId="5f2">
    <w:name w:val="Основной текст (5)"/>
    <w:basedOn w:val="5"/>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5f3">
    <w:name w:val="Основной текст (5)"/>
    <w:basedOn w:val="5"/>
    <w:rsid w:val="00EB40B2"/>
    <w:rPr>
      <w:rFonts w:ascii="Times New Roman" w:eastAsia="Times New Roman" w:hAnsi="Times New Roman" w:cs="Times New Roman"/>
      <w:b w:val="0"/>
      <w:bCs w:val="0"/>
      <w:i w:val="0"/>
      <w:iCs w:val="0"/>
      <w:smallCaps w:val="0"/>
      <w:strike w:val="0"/>
      <w:spacing w:val="0"/>
      <w:sz w:val="16"/>
      <w:szCs w:val="16"/>
    </w:rPr>
  </w:style>
  <w:style w:type="character" w:customStyle="1" w:styleId="5f4">
    <w:name w:val="Основной текст (5) + Курсив"/>
    <w:basedOn w:val="5"/>
    <w:rsid w:val="00EB40B2"/>
    <w:rPr>
      <w:rFonts w:ascii="Times New Roman" w:eastAsia="Times New Roman" w:hAnsi="Times New Roman" w:cs="Times New Roman"/>
      <w:b w:val="0"/>
      <w:bCs w:val="0"/>
      <w:i/>
      <w:iCs/>
      <w:smallCaps w:val="0"/>
      <w:strike w:val="0"/>
      <w:spacing w:val="0"/>
      <w:sz w:val="16"/>
      <w:szCs w:val="16"/>
    </w:rPr>
  </w:style>
  <w:style w:type="character" w:customStyle="1" w:styleId="5f5">
    <w:name w:val="Основной текст (5) + Курсив"/>
    <w:basedOn w:val="5"/>
    <w:rsid w:val="00EB40B2"/>
    <w:rPr>
      <w:rFonts w:ascii="Times New Roman" w:eastAsia="Times New Roman" w:hAnsi="Times New Roman" w:cs="Times New Roman"/>
      <w:b w:val="0"/>
      <w:bCs w:val="0"/>
      <w:i/>
      <w:iCs/>
      <w:smallCaps w:val="0"/>
      <w:strike w:val="0"/>
      <w:spacing w:val="0"/>
      <w:sz w:val="16"/>
      <w:szCs w:val="16"/>
    </w:rPr>
  </w:style>
  <w:style w:type="character" w:customStyle="1" w:styleId="555pt">
    <w:name w:val="Основной текст (5) + 5;5 pt"/>
    <w:basedOn w:val="5"/>
    <w:rsid w:val="00EB40B2"/>
    <w:rPr>
      <w:rFonts w:ascii="Times New Roman" w:eastAsia="Times New Roman" w:hAnsi="Times New Roman" w:cs="Times New Roman"/>
      <w:b w:val="0"/>
      <w:bCs w:val="0"/>
      <w:i w:val="0"/>
      <w:iCs w:val="0"/>
      <w:smallCaps w:val="0"/>
      <w:strike w:val="0"/>
      <w:spacing w:val="0"/>
      <w:sz w:val="11"/>
      <w:szCs w:val="11"/>
      <w:lang w:val="en-US"/>
    </w:rPr>
  </w:style>
  <w:style w:type="paragraph" w:customStyle="1" w:styleId="40">
    <w:name w:val="Основной текст (4)"/>
    <w:basedOn w:val="a"/>
    <w:link w:val="4"/>
    <w:rsid w:val="00EB40B2"/>
    <w:pPr>
      <w:shd w:val="clear" w:color="auto" w:fill="FFFFFF"/>
      <w:spacing w:line="298" w:lineRule="exact"/>
      <w:jc w:val="center"/>
    </w:pPr>
    <w:rPr>
      <w:rFonts w:ascii="Microsoft Sans Serif" w:eastAsia="Microsoft Sans Serif" w:hAnsi="Microsoft Sans Serif" w:cs="Microsoft Sans Serif"/>
      <w:b/>
      <w:bCs/>
      <w:sz w:val="23"/>
      <w:szCs w:val="23"/>
    </w:rPr>
  </w:style>
  <w:style w:type="paragraph" w:customStyle="1" w:styleId="20">
    <w:name w:val="Основной текст (2)"/>
    <w:basedOn w:val="a"/>
    <w:link w:val="2"/>
    <w:rsid w:val="00EB40B2"/>
    <w:pPr>
      <w:shd w:val="clear" w:color="auto" w:fill="FFFFFF"/>
      <w:spacing w:after="840" w:line="0" w:lineRule="atLeast"/>
    </w:pPr>
    <w:rPr>
      <w:rFonts w:ascii="Microsoft Sans Serif" w:eastAsia="Microsoft Sans Serif" w:hAnsi="Microsoft Sans Serif" w:cs="Microsoft Sans Serif"/>
      <w:b/>
      <w:bCs/>
      <w:sz w:val="28"/>
      <w:szCs w:val="28"/>
    </w:rPr>
  </w:style>
  <w:style w:type="paragraph" w:customStyle="1" w:styleId="30">
    <w:name w:val="Основной текст (3)"/>
    <w:basedOn w:val="a"/>
    <w:link w:val="3"/>
    <w:rsid w:val="00EB40B2"/>
    <w:pPr>
      <w:shd w:val="clear" w:color="auto" w:fill="FFFFFF"/>
      <w:spacing w:before="840" w:line="456" w:lineRule="exact"/>
    </w:pPr>
    <w:rPr>
      <w:rFonts w:ascii="Microsoft Sans Serif" w:eastAsia="Microsoft Sans Serif" w:hAnsi="Microsoft Sans Serif" w:cs="Microsoft Sans Serif"/>
      <w:b/>
      <w:bCs/>
      <w:sz w:val="34"/>
      <w:szCs w:val="34"/>
    </w:rPr>
  </w:style>
  <w:style w:type="paragraph" w:customStyle="1" w:styleId="51">
    <w:name w:val="Основной текст51"/>
    <w:basedOn w:val="a"/>
    <w:link w:val="a4"/>
    <w:rsid w:val="00EB40B2"/>
    <w:pPr>
      <w:shd w:val="clear" w:color="auto" w:fill="FFFFFF"/>
      <w:spacing w:after="4200" w:line="230" w:lineRule="exact"/>
      <w:ind w:hanging="1640"/>
      <w:jc w:val="center"/>
    </w:pPr>
    <w:rPr>
      <w:rFonts w:ascii="Times New Roman" w:eastAsia="Times New Roman" w:hAnsi="Times New Roman" w:cs="Times New Roman"/>
      <w:sz w:val="19"/>
      <w:szCs w:val="19"/>
    </w:rPr>
  </w:style>
  <w:style w:type="paragraph" w:customStyle="1" w:styleId="a6">
    <w:name w:val="Колонтитул"/>
    <w:basedOn w:val="a"/>
    <w:link w:val="a5"/>
    <w:rsid w:val="00EB40B2"/>
    <w:pPr>
      <w:shd w:val="clear" w:color="auto" w:fill="FFFFFF"/>
    </w:pPr>
    <w:rPr>
      <w:rFonts w:ascii="Times New Roman" w:eastAsia="Times New Roman" w:hAnsi="Times New Roman" w:cs="Times New Roman"/>
      <w:sz w:val="20"/>
      <w:szCs w:val="20"/>
    </w:rPr>
  </w:style>
  <w:style w:type="paragraph" w:customStyle="1" w:styleId="120">
    <w:name w:val="Заголовок №1 (2)"/>
    <w:basedOn w:val="a"/>
    <w:link w:val="12"/>
    <w:rsid w:val="00EB40B2"/>
    <w:pPr>
      <w:shd w:val="clear" w:color="auto" w:fill="FFFFFF"/>
      <w:spacing w:before="4200" w:line="226" w:lineRule="exact"/>
      <w:jc w:val="both"/>
      <w:outlineLvl w:val="0"/>
    </w:pPr>
    <w:rPr>
      <w:rFonts w:ascii="Times New Roman" w:eastAsia="Times New Roman" w:hAnsi="Times New Roman" w:cs="Times New Roman"/>
      <w:b/>
      <w:bCs/>
      <w:sz w:val="19"/>
      <w:szCs w:val="19"/>
    </w:rPr>
  </w:style>
  <w:style w:type="paragraph" w:customStyle="1" w:styleId="50">
    <w:name w:val="Основной текст (5)"/>
    <w:basedOn w:val="a"/>
    <w:link w:val="5"/>
    <w:rsid w:val="00EB40B2"/>
    <w:pPr>
      <w:shd w:val="clear" w:color="auto" w:fill="FFFFFF"/>
      <w:spacing w:before="60" w:line="197" w:lineRule="exact"/>
      <w:jc w:val="both"/>
    </w:pPr>
    <w:rPr>
      <w:rFonts w:ascii="Times New Roman" w:eastAsia="Times New Roman" w:hAnsi="Times New Roman" w:cs="Times New Roman"/>
      <w:sz w:val="16"/>
      <w:szCs w:val="16"/>
    </w:rPr>
  </w:style>
  <w:style w:type="paragraph" w:customStyle="1" w:styleId="60">
    <w:name w:val="Основной текст (6)"/>
    <w:basedOn w:val="a"/>
    <w:link w:val="6"/>
    <w:rsid w:val="00EB40B2"/>
    <w:pPr>
      <w:shd w:val="clear" w:color="auto" w:fill="FFFFFF"/>
      <w:spacing w:before="1080" w:line="173" w:lineRule="exact"/>
      <w:ind w:hanging="560"/>
      <w:jc w:val="both"/>
    </w:pPr>
    <w:rPr>
      <w:rFonts w:ascii="Times New Roman" w:eastAsia="Times New Roman" w:hAnsi="Times New Roman" w:cs="Times New Roman"/>
      <w:sz w:val="14"/>
      <w:szCs w:val="14"/>
    </w:rPr>
  </w:style>
  <w:style w:type="paragraph" w:styleId="11">
    <w:name w:val="toc 1"/>
    <w:basedOn w:val="a"/>
    <w:link w:val="10"/>
    <w:autoRedefine/>
    <w:rsid w:val="00EB40B2"/>
    <w:pPr>
      <w:shd w:val="clear" w:color="auto" w:fill="FFFFFF"/>
      <w:spacing w:before="240" w:line="226" w:lineRule="exact"/>
    </w:pPr>
    <w:rPr>
      <w:rFonts w:ascii="Times New Roman" w:eastAsia="Times New Roman" w:hAnsi="Times New Roman" w:cs="Times New Roman"/>
      <w:sz w:val="19"/>
      <w:szCs w:val="19"/>
    </w:rPr>
  </w:style>
  <w:style w:type="paragraph" w:customStyle="1" w:styleId="14">
    <w:name w:val="Заголовок №1"/>
    <w:basedOn w:val="a"/>
    <w:link w:val="13"/>
    <w:rsid w:val="00EB40B2"/>
    <w:pPr>
      <w:shd w:val="clear" w:color="auto" w:fill="FFFFFF"/>
      <w:spacing w:after="120" w:line="0" w:lineRule="atLeast"/>
      <w:outlineLvl w:val="0"/>
    </w:pPr>
    <w:rPr>
      <w:rFonts w:ascii="Times New Roman" w:eastAsia="Times New Roman" w:hAnsi="Times New Roman" w:cs="Times New Roman"/>
      <w:b/>
      <w:bCs/>
      <w:sz w:val="22"/>
      <w:szCs w:val="22"/>
    </w:rPr>
  </w:style>
  <w:style w:type="paragraph" w:customStyle="1" w:styleId="70">
    <w:name w:val="Основной текст (7)"/>
    <w:basedOn w:val="a"/>
    <w:link w:val="7"/>
    <w:rsid w:val="00EB40B2"/>
    <w:pPr>
      <w:shd w:val="clear" w:color="auto" w:fill="FFFFFF"/>
      <w:spacing w:before="240" w:after="240" w:line="0" w:lineRule="atLeast"/>
    </w:pPr>
    <w:rPr>
      <w:rFonts w:ascii="Times New Roman" w:eastAsia="Times New Roman" w:hAnsi="Times New Roman" w:cs="Times New Roman"/>
      <w:b/>
      <w:bCs/>
      <w:sz w:val="19"/>
      <w:szCs w:val="19"/>
    </w:rPr>
  </w:style>
  <w:style w:type="paragraph" w:customStyle="1" w:styleId="91">
    <w:name w:val="Основной текст (9)"/>
    <w:basedOn w:val="a"/>
    <w:link w:val="90"/>
    <w:rsid w:val="00EB40B2"/>
    <w:pPr>
      <w:shd w:val="clear" w:color="auto" w:fill="FFFFFF"/>
      <w:spacing w:line="202" w:lineRule="exact"/>
      <w:jc w:val="both"/>
    </w:pPr>
    <w:rPr>
      <w:rFonts w:ascii="Times New Roman" w:eastAsia="Times New Roman" w:hAnsi="Times New Roman" w:cs="Times New Roman"/>
      <w:b/>
      <w:bCs/>
      <w:sz w:val="16"/>
      <w:szCs w:val="16"/>
    </w:rPr>
  </w:style>
  <w:style w:type="paragraph" w:customStyle="1" w:styleId="81">
    <w:name w:val="Основной текст (8)"/>
    <w:basedOn w:val="a"/>
    <w:link w:val="80"/>
    <w:rsid w:val="00EB40B2"/>
    <w:pPr>
      <w:shd w:val="clear" w:color="auto" w:fill="FFFFFF"/>
      <w:spacing w:line="0" w:lineRule="atLeast"/>
    </w:pPr>
    <w:rPr>
      <w:rFonts w:ascii="Times New Roman" w:eastAsia="Times New Roman" w:hAnsi="Times New Roman" w:cs="Times New Roman"/>
      <w:sz w:val="20"/>
      <w:szCs w:val="20"/>
    </w:rPr>
  </w:style>
  <w:style w:type="paragraph" w:customStyle="1" w:styleId="102">
    <w:name w:val="Основной текст (10)"/>
    <w:basedOn w:val="a"/>
    <w:link w:val="101"/>
    <w:rsid w:val="00EB40B2"/>
    <w:pPr>
      <w:shd w:val="clear" w:color="auto" w:fill="FFFFFF"/>
      <w:spacing w:line="0" w:lineRule="atLeast"/>
    </w:pPr>
    <w:rPr>
      <w:rFonts w:ascii="Times New Roman" w:eastAsia="Times New Roman" w:hAnsi="Times New Roman" w:cs="Times New Roman"/>
      <w:sz w:val="20"/>
      <w:szCs w:val="20"/>
    </w:rPr>
  </w:style>
  <w:style w:type="paragraph" w:styleId="aff2">
    <w:name w:val="List Paragraph"/>
    <w:basedOn w:val="a"/>
    <w:uiPriority w:val="34"/>
    <w:qFormat/>
    <w:rsid w:val="008363CE"/>
    <w:pPr>
      <w:spacing w:after="160" w:line="256" w:lineRule="auto"/>
      <w:ind w:left="720"/>
      <w:contextualSpacing/>
    </w:pPr>
    <w:rPr>
      <w:rFonts w:asciiTheme="minorHAnsi" w:eastAsiaTheme="minorHAnsi" w:hAnsiTheme="minorHAnsi" w:cstheme="minorBidi"/>
      <w:color w:val="auto"/>
      <w:sz w:val="22"/>
      <w:szCs w:val="22"/>
      <w:lang w:eastAsia="en-US"/>
    </w:rPr>
  </w:style>
  <w:style w:type="paragraph" w:styleId="aff3">
    <w:name w:val="header"/>
    <w:basedOn w:val="a"/>
    <w:link w:val="aff4"/>
    <w:uiPriority w:val="99"/>
    <w:unhideWhenUsed/>
    <w:rsid w:val="008363CE"/>
    <w:pPr>
      <w:tabs>
        <w:tab w:val="center" w:pos="4677"/>
        <w:tab w:val="right" w:pos="9355"/>
      </w:tabs>
    </w:pPr>
  </w:style>
  <w:style w:type="character" w:customStyle="1" w:styleId="aff4">
    <w:name w:val="Верхний колонтитул Знак"/>
    <w:basedOn w:val="a0"/>
    <w:link w:val="aff3"/>
    <w:uiPriority w:val="99"/>
    <w:rsid w:val="008363CE"/>
    <w:rPr>
      <w:color w:val="000000"/>
    </w:rPr>
  </w:style>
  <w:style w:type="paragraph" w:styleId="aff5">
    <w:name w:val="footer"/>
    <w:basedOn w:val="a"/>
    <w:link w:val="aff6"/>
    <w:uiPriority w:val="99"/>
    <w:unhideWhenUsed/>
    <w:rsid w:val="008363CE"/>
    <w:pPr>
      <w:tabs>
        <w:tab w:val="center" w:pos="4677"/>
        <w:tab w:val="right" w:pos="9355"/>
      </w:tabs>
    </w:pPr>
  </w:style>
  <w:style w:type="character" w:customStyle="1" w:styleId="aff6">
    <w:name w:val="Нижний колонтитул Знак"/>
    <w:basedOn w:val="a0"/>
    <w:link w:val="aff5"/>
    <w:uiPriority w:val="99"/>
    <w:rsid w:val="008363CE"/>
    <w:rPr>
      <w:color w:val="000000"/>
    </w:rPr>
  </w:style>
  <w:style w:type="table" w:styleId="aff7">
    <w:name w:val="Table Grid"/>
    <w:basedOn w:val="a1"/>
    <w:uiPriority w:val="59"/>
    <w:rsid w:val="00120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544C47"/>
    <w:pPr>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44088A"/>
    <w:pPr>
      <w:widowControl w:val="0"/>
      <w:autoSpaceDE w:val="0"/>
      <w:autoSpaceDN w:val="0"/>
    </w:pPr>
    <w:rPr>
      <w:rFonts w:ascii="Calibri" w:eastAsia="Times New Roman" w:hAnsi="Calibri" w:cs="Calibri"/>
      <w:sz w:val="22"/>
      <w:szCs w:val="20"/>
    </w:rPr>
  </w:style>
  <w:style w:type="paragraph" w:styleId="aff8">
    <w:name w:val="Balloon Text"/>
    <w:basedOn w:val="a"/>
    <w:link w:val="aff9"/>
    <w:uiPriority w:val="99"/>
    <w:semiHidden/>
    <w:unhideWhenUsed/>
    <w:rsid w:val="00C4586C"/>
    <w:rPr>
      <w:rFonts w:ascii="Segoe UI" w:hAnsi="Segoe UI" w:cs="Segoe UI"/>
      <w:sz w:val="18"/>
      <w:szCs w:val="18"/>
    </w:rPr>
  </w:style>
  <w:style w:type="character" w:customStyle="1" w:styleId="aff9">
    <w:name w:val="Текст выноски Знак"/>
    <w:basedOn w:val="a0"/>
    <w:link w:val="aff8"/>
    <w:uiPriority w:val="99"/>
    <w:semiHidden/>
    <w:rsid w:val="00C4586C"/>
    <w:rPr>
      <w:rFonts w:ascii="Segoe UI" w:hAnsi="Segoe UI" w:cs="Segoe UI"/>
      <w:color w:val="000000"/>
      <w:sz w:val="18"/>
      <w:szCs w:val="18"/>
    </w:rPr>
  </w:style>
  <w:style w:type="paragraph" w:styleId="affa">
    <w:name w:val="No Spacing"/>
    <w:link w:val="affb"/>
    <w:uiPriority w:val="1"/>
    <w:qFormat/>
    <w:rsid w:val="00B57AD3"/>
    <w:rPr>
      <w:rFonts w:asciiTheme="minorHAnsi" w:eastAsiaTheme="minorEastAsia" w:hAnsiTheme="minorHAnsi" w:cstheme="minorBidi"/>
      <w:sz w:val="22"/>
      <w:szCs w:val="22"/>
    </w:rPr>
  </w:style>
  <w:style w:type="character" w:customStyle="1" w:styleId="affb">
    <w:name w:val="Без интервала Знак"/>
    <w:basedOn w:val="a0"/>
    <w:link w:val="affa"/>
    <w:uiPriority w:val="1"/>
    <w:rsid w:val="00B57AD3"/>
    <w:rPr>
      <w:rFonts w:asciiTheme="minorHAnsi" w:eastAsiaTheme="minorEastAsia" w:hAnsiTheme="minorHAnsi" w:cstheme="minorBidi"/>
      <w:sz w:val="22"/>
      <w:szCs w:val="22"/>
      <w:lang w:val="ru-RU"/>
    </w:rPr>
  </w:style>
  <w:style w:type="paragraph" w:styleId="affc">
    <w:name w:val="Body Text"/>
    <w:basedOn w:val="a"/>
    <w:link w:val="affd"/>
    <w:uiPriority w:val="1"/>
    <w:qFormat/>
    <w:rsid w:val="0089342C"/>
    <w:pPr>
      <w:widowControl w:val="0"/>
      <w:autoSpaceDE w:val="0"/>
      <w:autoSpaceDN w:val="0"/>
      <w:ind w:left="100"/>
      <w:jc w:val="both"/>
    </w:pPr>
    <w:rPr>
      <w:rFonts w:ascii="Times New Roman" w:eastAsia="Times New Roman" w:hAnsi="Times New Roman" w:cs="Times New Roman"/>
      <w:color w:val="auto"/>
      <w:lang w:eastAsia="en-US"/>
    </w:rPr>
  </w:style>
  <w:style w:type="character" w:customStyle="1" w:styleId="affd">
    <w:name w:val="Основной текст Знак"/>
    <w:basedOn w:val="a0"/>
    <w:link w:val="affc"/>
    <w:uiPriority w:val="1"/>
    <w:rsid w:val="0089342C"/>
    <w:rPr>
      <w:rFonts w:ascii="Times New Roman" w:eastAsia="Times New Roman" w:hAnsi="Times New Roman" w:cs="Times New Roman"/>
      <w:lang w:eastAsia="en-US"/>
    </w:rPr>
  </w:style>
  <w:style w:type="paragraph" w:customStyle="1" w:styleId="Heading1">
    <w:name w:val="Heading 1"/>
    <w:basedOn w:val="a"/>
    <w:uiPriority w:val="1"/>
    <w:qFormat/>
    <w:rsid w:val="0089342C"/>
    <w:pPr>
      <w:widowControl w:val="0"/>
      <w:autoSpaceDE w:val="0"/>
      <w:autoSpaceDN w:val="0"/>
      <w:ind w:left="100"/>
      <w:jc w:val="both"/>
      <w:outlineLvl w:val="1"/>
    </w:pPr>
    <w:rPr>
      <w:rFonts w:ascii="Times New Roman" w:eastAsia="Times New Roman" w:hAnsi="Times New Roman" w:cs="Times New Roman"/>
      <w:b/>
      <w:bCs/>
      <w:color w:val="auto"/>
      <w:lang w:eastAsia="en-US"/>
    </w:rPr>
  </w:style>
</w:styles>
</file>

<file path=word/webSettings.xml><?xml version="1.0" encoding="utf-8"?>
<w:webSettings xmlns:r="http://schemas.openxmlformats.org/officeDocument/2006/relationships" xmlns:w="http://schemas.openxmlformats.org/wordprocessingml/2006/main">
  <w:divs>
    <w:div w:id="30497747">
      <w:bodyDiv w:val="1"/>
      <w:marLeft w:val="0"/>
      <w:marRight w:val="0"/>
      <w:marTop w:val="0"/>
      <w:marBottom w:val="0"/>
      <w:divBdr>
        <w:top w:val="none" w:sz="0" w:space="0" w:color="auto"/>
        <w:left w:val="none" w:sz="0" w:space="0" w:color="auto"/>
        <w:bottom w:val="none" w:sz="0" w:space="0" w:color="auto"/>
        <w:right w:val="none" w:sz="0" w:space="0" w:color="auto"/>
      </w:divBdr>
    </w:div>
    <w:div w:id="88252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gkh.mosreg.ru/" TargetMode="External"/><Relationship Id="rId18" Type="http://schemas.openxmlformats.org/officeDocument/2006/relationships/hyperlink" Target="https://konkurs.sochisirius.ru/custom/about" TargetMode="External"/><Relationship Id="rId26" Type="http://schemas.openxmlformats.org/officeDocument/2006/relationships/hyperlink" Target="https://mosreg.ru/sobytiya/temy/rekultivaciya-poligonov?page=2"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expert.ru/expert/2014/48/pokorit-" TargetMode="External"/><Relationship Id="rId34" Type="http://schemas.openxmlformats.org/officeDocument/2006/relationships/hyperlink" Target="http://naslednik.ru" TargetMode="External"/><Relationship Id="rId7" Type="http://schemas.openxmlformats.org/officeDocument/2006/relationships/footnotes" Target="footnotes.xml"/><Relationship Id="rId12" Type="http://schemas.openxmlformats.org/officeDocument/2006/relationships/hyperlink" Target="http://sntr-rf.ru" TargetMode="External"/><Relationship Id="rId17" Type="http://schemas.openxmlformats.org/officeDocument/2006/relationships/hyperlink" Target="http://www.ruy.ru/organization/activities" TargetMode="External"/><Relationship Id="rId25" Type="http://schemas.openxmlformats.org/officeDocument/2006/relationships/hyperlink" Target="http://tbo.mosreg.ru" TargetMode="External"/><Relationship Id="rId33" Type="http://schemas.openxmlformats.org/officeDocument/2006/relationships/hyperlink" Target="https://habr.com/post/329758"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ustrik.org/perechen-konkursov-dlya-vovlecheniya-shkolnikov-v-" TargetMode="External"/><Relationship Id="rId20" Type="http://schemas.openxmlformats.org/officeDocument/2006/relationships/hyperlink" Target="https://scienceland.info/" TargetMode="External"/><Relationship Id="rId29" Type="http://schemas.openxmlformats.org/officeDocument/2006/relationships/hyperlink" Target="https://mosreg.ru/seychas-v-rabote/proek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alacts.ru/doc/federalnyi-zakon-ot-11081995-n-135-fz-o" TargetMode="External"/><Relationship Id="rId24" Type="http://schemas.openxmlformats.org/officeDocument/2006/relationships/hyperlink" Target="http://mgkh.mosreg.ru/deyatelnost/shkola-gramotnogo-potrebitelya/azbuka-dlya-" TargetMode="External"/><Relationship Id="rId32" Type="http://schemas.openxmlformats.org/officeDocument/2006/relationships/hyperlink" Target="https://poshyk.info/ehkologicheskie-problemy-zemli"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ecyclemag.ru/article/kak-" TargetMode="External"/><Relationship Id="rId23" Type="http://schemas.openxmlformats.org/officeDocument/2006/relationships/hyperlink" Target="http://ecopassmo" TargetMode="External"/><Relationship Id="rId28" Type="http://schemas.openxmlformats.org/officeDocument/2006/relationships/hyperlink" Target="https://storm100.livejournal.com/4824861.html" TargetMode="External"/><Relationship Id="rId36" Type="http://schemas.openxmlformats.org/officeDocument/2006/relationships/header" Target="header1.xml"/><Relationship Id="rId10" Type="http://schemas.openxmlformats.org/officeDocument/2006/relationships/hyperlink" Target="file:///\\\\\\\\\\\\2\&#1080;&#1085;&#1076;&#1080;&#1074;&#1080;&#1076;&#1091;&#1072;&#1083;&#1100;&#1085;&#1099;&#1081;" TargetMode="External"/><Relationship Id="rId19" Type="http://schemas.openxmlformats.org/officeDocument/2006/relationships/hyperlink" Target="https://geographyofrussia.com/globalnye-problemy-chelovechestva-2" TargetMode="External"/><Relationship Id="rId31" Type="http://schemas.openxmlformats.org/officeDocument/2006/relationships/hyperlink" Target="https://www.adme.ru/svoboda-kultura/esche-40-let-nazad-yaponiya-zahlebyvala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tbo.mosreg.ru/" TargetMode="External"/><Relationship Id="rId22" Type="http://schemas.openxmlformats.org/officeDocument/2006/relationships/hyperlink" Target="https://ppt-online.org/79695" TargetMode="External"/><Relationship Id="rId27" Type="http://schemas.openxmlformats.org/officeDocument/2006/relationships/hyperlink" Target="https://robo-hunter.com/news/musornie-istorii-sposobi-pererabotki-i-utilizacii-" TargetMode="External"/><Relationship Id="rId30" Type="http://schemas.openxmlformats.org/officeDocument/2006/relationships/hyperlink" Target="https://revolution.allbest.ru/" TargetMode="External"/><Relationship Id="rId35" Type="http://schemas.openxmlformats.org/officeDocument/2006/relationships/hyperlink" Target="https://housechief.ru/chto-takoe-alternativnye-istochniki-ehnerg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21C39-B849-4BF5-B7E5-F96991AB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30</Pages>
  <Words>9924</Words>
  <Characters>56568</Characters>
  <Application>Microsoft Office Word</Application>
  <DocSecurity>0</DocSecurity>
  <Lines>471</Lines>
  <Paragraphs>132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Экология. 10-11 кл. класс (М. В. Половкова)</vt:lpstr>
      <vt:lpstr>СОДЕРЖАНИЕ</vt:lpstr>
      <vt:lpstr/>
    </vt:vector>
  </TitlesOfParts>
  <Company/>
  <LinksUpToDate>false</LinksUpToDate>
  <CharactersWithSpaces>66360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Экология. 10-11 кл. класс (М. В. Половкова)</dc:title>
  <dc:subject/>
  <dc:creator>Акционерное общество «Издательство «Просвещение»</dc:creator>
  <cp:keywords>1-е издание, 2020 г.</cp:keywords>
  <cp:lastModifiedBy>РОО</cp:lastModifiedBy>
  <cp:revision>75</cp:revision>
  <cp:lastPrinted>2023-10-03T06:44:00Z</cp:lastPrinted>
  <dcterms:created xsi:type="dcterms:W3CDTF">2020-09-16T14:10:00Z</dcterms:created>
  <dcterms:modified xsi:type="dcterms:W3CDTF">2023-11-14T06:24:00Z</dcterms:modified>
</cp:coreProperties>
</file>